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823A7" w14:textId="77777777" w:rsidR="00435EF0" w:rsidRPr="00FA276F" w:rsidRDefault="00435EF0" w:rsidP="00FA276F">
      <w:pPr>
        <w:pStyle w:val="ConsPlusNormal"/>
        <w:jc w:val="center"/>
        <w:rPr>
          <w:b/>
          <w:sz w:val="22"/>
          <w:szCs w:val="22"/>
        </w:rPr>
      </w:pPr>
      <w:r w:rsidRPr="00FA276F">
        <w:rPr>
          <w:b/>
          <w:sz w:val="22"/>
          <w:szCs w:val="22"/>
        </w:rPr>
        <w:t>ДОГОВОР</w:t>
      </w:r>
    </w:p>
    <w:p w14:paraId="234C86A6" w14:textId="77777777" w:rsidR="00435EF0" w:rsidRPr="00FA276F" w:rsidRDefault="00435EF0" w:rsidP="00FA276F">
      <w:pPr>
        <w:pStyle w:val="ConsPlusNormal"/>
        <w:jc w:val="center"/>
        <w:rPr>
          <w:b/>
          <w:sz w:val="22"/>
          <w:szCs w:val="22"/>
        </w:rPr>
      </w:pPr>
      <w:r w:rsidRPr="00FA276F">
        <w:rPr>
          <w:b/>
          <w:sz w:val="22"/>
          <w:szCs w:val="22"/>
        </w:rPr>
        <w:t>холодного водоснабжения и водоотведения</w:t>
      </w:r>
    </w:p>
    <w:p w14:paraId="49D664FF" w14:textId="77777777" w:rsidR="00435EF0" w:rsidRPr="00FA276F" w:rsidRDefault="005039D4" w:rsidP="00FA276F">
      <w:pPr>
        <w:pStyle w:val="ConsPlusNormal"/>
        <w:jc w:val="center"/>
        <w:rPr>
          <w:b/>
          <w:sz w:val="22"/>
          <w:szCs w:val="22"/>
        </w:rPr>
      </w:pPr>
      <w:r w:rsidRPr="00FA276F">
        <w:rPr>
          <w:b/>
          <w:sz w:val="22"/>
          <w:szCs w:val="22"/>
        </w:rPr>
        <w:t>жилого дома (домовладения)</w:t>
      </w:r>
    </w:p>
    <w:p w14:paraId="40ED6A8C" w14:textId="77777777" w:rsidR="00435EF0" w:rsidRPr="00FA276F" w:rsidRDefault="00435EF0" w:rsidP="00FA276F">
      <w:pPr>
        <w:pStyle w:val="ConsPlusNormal"/>
        <w:jc w:val="center"/>
        <w:rPr>
          <w:b/>
          <w:sz w:val="22"/>
          <w:szCs w:val="22"/>
        </w:rPr>
      </w:pPr>
    </w:p>
    <w:p w14:paraId="6F1D4384" w14:textId="7710A612" w:rsidR="00435EF0" w:rsidRPr="00FA276F" w:rsidRDefault="003A5168" w:rsidP="00FA276F">
      <w:pPr>
        <w:pStyle w:val="ConsPlusNonformat"/>
        <w:rPr>
          <w:rFonts w:ascii="Times New Roman" w:hAnsi="Times New Roman" w:cs="Times New Roman"/>
          <w:sz w:val="22"/>
          <w:szCs w:val="22"/>
        </w:rPr>
      </w:pPr>
      <w:r>
        <w:rPr>
          <w:rFonts w:ascii="Times New Roman" w:hAnsi="Times New Roman" w:cs="Times New Roman"/>
          <w:sz w:val="22"/>
          <w:szCs w:val="22"/>
        </w:rPr>
        <w:t>г</w:t>
      </w:r>
      <w:r w:rsidR="00435EF0" w:rsidRPr="00FA276F">
        <w:rPr>
          <w:rFonts w:ascii="Times New Roman" w:hAnsi="Times New Roman" w:cs="Times New Roman"/>
          <w:sz w:val="22"/>
          <w:szCs w:val="22"/>
        </w:rPr>
        <w:t xml:space="preserve">. Великие Луки              </w:t>
      </w:r>
      <w:r w:rsidR="00435EF0" w:rsidRPr="00FA276F">
        <w:rPr>
          <w:rFonts w:ascii="Times New Roman" w:hAnsi="Times New Roman" w:cs="Times New Roman"/>
          <w:sz w:val="22"/>
          <w:szCs w:val="22"/>
        </w:rPr>
        <w:tab/>
      </w:r>
      <w:r w:rsidR="00435EF0" w:rsidRPr="00FA276F">
        <w:rPr>
          <w:rFonts w:ascii="Times New Roman" w:hAnsi="Times New Roman" w:cs="Times New Roman"/>
          <w:sz w:val="22"/>
          <w:szCs w:val="22"/>
        </w:rPr>
        <w:tab/>
      </w:r>
      <w:r w:rsidR="00435EF0" w:rsidRPr="00FA276F">
        <w:rPr>
          <w:rFonts w:ascii="Times New Roman" w:hAnsi="Times New Roman" w:cs="Times New Roman"/>
          <w:sz w:val="22"/>
          <w:szCs w:val="22"/>
        </w:rPr>
        <w:tab/>
      </w:r>
      <w:r w:rsidR="00FA276F">
        <w:rPr>
          <w:rFonts w:ascii="Times New Roman" w:hAnsi="Times New Roman" w:cs="Times New Roman"/>
          <w:sz w:val="22"/>
          <w:szCs w:val="22"/>
        </w:rPr>
        <w:t xml:space="preserve">                           </w:t>
      </w:r>
      <w:r w:rsidR="00435EF0" w:rsidRPr="00FA276F">
        <w:rPr>
          <w:rFonts w:ascii="Times New Roman" w:hAnsi="Times New Roman" w:cs="Times New Roman"/>
          <w:sz w:val="22"/>
          <w:szCs w:val="22"/>
        </w:rPr>
        <w:tab/>
        <w:t xml:space="preserve"> </w:t>
      </w:r>
      <w:r w:rsidR="009E6A91" w:rsidRPr="00FA276F">
        <w:rPr>
          <w:rFonts w:ascii="Times New Roman" w:hAnsi="Times New Roman" w:cs="Times New Roman"/>
          <w:sz w:val="22"/>
          <w:szCs w:val="22"/>
        </w:rPr>
        <w:t xml:space="preserve">     </w:t>
      </w:r>
      <w:r w:rsidR="00FA276F">
        <w:rPr>
          <w:rFonts w:ascii="Times New Roman" w:hAnsi="Times New Roman" w:cs="Times New Roman"/>
          <w:sz w:val="22"/>
          <w:szCs w:val="22"/>
        </w:rPr>
        <w:t xml:space="preserve">         </w:t>
      </w:r>
      <w:r w:rsidR="00435EF0" w:rsidRPr="00FA276F">
        <w:rPr>
          <w:rFonts w:ascii="Times New Roman" w:hAnsi="Times New Roman" w:cs="Times New Roman"/>
          <w:sz w:val="22"/>
          <w:szCs w:val="22"/>
        </w:rPr>
        <w:t>____________ 20_</w:t>
      </w:r>
      <w:r w:rsidR="00FA276F">
        <w:rPr>
          <w:rFonts w:ascii="Times New Roman" w:hAnsi="Times New Roman" w:cs="Times New Roman"/>
          <w:sz w:val="22"/>
          <w:szCs w:val="22"/>
        </w:rPr>
        <w:t>_</w:t>
      </w:r>
      <w:r w:rsidR="00435EF0" w:rsidRPr="00FA276F">
        <w:rPr>
          <w:rFonts w:ascii="Times New Roman" w:hAnsi="Times New Roman" w:cs="Times New Roman"/>
          <w:sz w:val="22"/>
          <w:szCs w:val="22"/>
        </w:rPr>
        <w:t>_ г.</w:t>
      </w:r>
    </w:p>
    <w:p w14:paraId="50B403CE" w14:textId="77777777" w:rsidR="00435EF0" w:rsidRPr="00FA276F" w:rsidRDefault="00435EF0" w:rsidP="00FA276F">
      <w:pPr>
        <w:pStyle w:val="ConsPlusNonformat"/>
        <w:jc w:val="both"/>
        <w:rPr>
          <w:rFonts w:ascii="Times New Roman" w:hAnsi="Times New Roman" w:cs="Times New Roman"/>
          <w:sz w:val="22"/>
          <w:szCs w:val="22"/>
        </w:rPr>
      </w:pPr>
      <w:r w:rsidRPr="00FA276F">
        <w:rPr>
          <w:rFonts w:ascii="Times New Roman" w:hAnsi="Times New Roman" w:cs="Times New Roman"/>
          <w:sz w:val="22"/>
          <w:szCs w:val="22"/>
        </w:rPr>
        <w:t xml:space="preserve">    </w:t>
      </w:r>
    </w:p>
    <w:p w14:paraId="2502E28F" w14:textId="580E3BE5" w:rsidR="00435EF0" w:rsidRPr="00FA276F" w:rsidRDefault="00435EF0" w:rsidP="00FA276F">
      <w:pPr>
        <w:pStyle w:val="ConsPlusNonformat"/>
        <w:ind w:firstLine="708"/>
        <w:jc w:val="both"/>
        <w:rPr>
          <w:rFonts w:ascii="Times New Roman" w:hAnsi="Times New Roman" w:cs="Times New Roman"/>
          <w:sz w:val="22"/>
          <w:szCs w:val="22"/>
        </w:rPr>
      </w:pPr>
      <w:r w:rsidRPr="00FA276F">
        <w:rPr>
          <w:rFonts w:ascii="Times New Roman" w:hAnsi="Times New Roman" w:cs="Times New Roman"/>
          <w:sz w:val="22"/>
          <w:szCs w:val="22"/>
        </w:rPr>
        <w:t>Муниципальное предприятие по эксплуатации систем водоснабжения и водоотведения «Водоканал» г. Великие Луки,  именуем</w:t>
      </w:r>
      <w:r w:rsidR="001641D2">
        <w:rPr>
          <w:rFonts w:ascii="Times New Roman" w:hAnsi="Times New Roman" w:cs="Times New Roman"/>
          <w:sz w:val="22"/>
          <w:szCs w:val="22"/>
        </w:rPr>
        <w:t>ое</w:t>
      </w:r>
      <w:r w:rsidRPr="00FA276F">
        <w:rPr>
          <w:rFonts w:ascii="Times New Roman" w:hAnsi="Times New Roman" w:cs="Times New Roman"/>
          <w:sz w:val="22"/>
          <w:szCs w:val="22"/>
        </w:rPr>
        <w:t xml:space="preserve">   в   дальнейшем   «Ресурсоснабжающей    организацией»,   в    лице директора Шумайлова Евгения Владимировича, действующего на основании Устава, с одной стороны,</w:t>
      </w:r>
    </w:p>
    <w:p w14:paraId="7ABA50ED" w14:textId="77777777" w:rsidR="00435EF0" w:rsidRPr="00FA276F" w:rsidRDefault="00435EF0" w:rsidP="00FA276F">
      <w:pPr>
        <w:pStyle w:val="ConsPlusNonformat"/>
        <w:spacing w:line="360" w:lineRule="auto"/>
        <w:jc w:val="both"/>
        <w:rPr>
          <w:rFonts w:ascii="Times New Roman" w:hAnsi="Times New Roman" w:cs="Times New Roman"/>
          <w:sz w:val="22"/>
          <w:szCs w:val="22"/>
        </w:rPr>
      </w:pPr>
      <w:r w:rsidRPr="00FA276F">
        <w:rPr>
          <w:rFonts w:ascii="Times New Roman" w:hAnsi="Times New Roman" w:cs="Times New Roman"/>
          <w:sz w:val="22"/>
          <w:szCs w:val="22"/>
        </w:rPr>
        <w:t xml:space="preserve">и собственник жилого помещения </w:t>
      </w:r>
      <w:r w:rsidR="00FA276F">
        <w:rPr>
          <w:rFonts w:ascii="Times New Roman" w:hAnsi="Times New Roman" w:cs="Times New Roman"/>
          <w:sz w:val="22"/>
          <w:szCs w:val="22"/>
        </w:rPr>
        <w:t>:</w:t>
      </w:r>
    </w:p>
    <w:p w14:paraId="58BF9127" w14:textId="77777777" w:rsidR="00435EF0" w:rsidRPr="00FA276F" w:rsidRDefault="00AD6765" w:rsidP="00FA276F">
      <w:pPr>
        <w:pStyle w:val="ConsPlusNonformat"/>
        <w:spacing w:line="360" w:lineRule="auto"/>
        <w:jc w:val="both"/>
        <w:rPr>
          <w:rFonts w:ascii="Times New Roman" w:hAnsi="Times New Roman" w:cs="Times New Roman"/>
          <w:sz w:val="22"/>
          <w:szCs w:val="22"/>
        </w:rPr>
      </w:pPr>
      <w:r w:rsidRPr="00AD6765">
        <w:rPr>
          <w:rFonts w:ascii="Times New Roman" w:hAnsi="Times New Roman" w:cs="Times New Roman"/>
          <w:b/>
          <w:sz w:val="22"/>
          <w:szCs w:val="22"/>
        </w:rPr>
        <w:t>Ф.И.О.</w:t>
      </w:r>
      <w:r w:rsidR="00435EF0" w:rsidRPr="00FA276F">
        <w:rPr>
          <w:rFonts w:ascii="Times New Roman" w:hAnsi="Times New Roman" w:cs="Times New Roman"/>
          <w:sz w:val="22"/>
          <w:szCs w:val="22"/>
        </w:rPr>
        <w:t>______________________________________________________________</w:t>
      </w:r>
      <w:r w:rsidR="00FA276F">
        <w:rPr>
          <w:rFonts w:ascii="Times New Roman" w:hAnsi="Times New Roman" w:cs="Times New Roman"/>
          <w:sz w:val="22"/>
          <w:szCs w:val="22"/>
        </w:rPr>
        <w:t>____</w:t>
      </w:r>
      <w:r w:rsidR="00435EF0" w:rsidRPr="00FA276F">
        <w:rPr>
          <w:rFonts w:ascii="Times New Roman" w:hAnsi="Times New Roman" w:cs="Times New Roman"/>
          <w:sz w:val="22"/>
          <w:szCs w:val="22"/>
        </w:rPr>
        <w:t>______</w:t>
      </w:r>
    </w:p>
    <w:p w14:paraId="48306527" w14:textId="77777777" w:rsidR="00435EF0" w:rsidRPr="00FA276F" w:rsidRDefault="00435EF0" w:rsidP="00FA276F">
      <w:pPr>
        <w:pStyle w:val="ConsPlusNonformat"/>
        <w:spacing w:line="360" w:lineRule="auto"/>
        <w:jc w:val="both"/>
        <w:rPr>
          <w:rFonts w:ascii="Times New Roman" w:hAnsi="Times New Roman" w:cs="Times New Roman"/>
          <w:sz w:val="22"/>
          <w:szCs w:val="22"/>
        </w:rPr>
      </w:pPr>
      <w:r w:rsidRPr="00FA276F">
        <w:rPr>
          <w:rFonts w:ascii="Times New Roman" w:hAnsi="Times New Roman" w:cs="Times New Roman"/>
          <w:sz w:val="22"/>
          <w:szCs w:val="22"/>
        </w:rPr>
        <w:t>дата рождения ______________________ место рождения ______</w:t>
      </w:r>
      <w:r w:rsidR="00FA276F">
        <w:rPr>
          <w:rFonts w:ascii="Times New Roman" w:hAnsi="Times New Roman" w:cs="Times New Roman"/>
          <w:sz w:val="22"/>
          <w:szCs w:val="22"/>
        </w:rPr>
        <w:t>________</w:t>
      </w:r>
      <w:r w:rsidRPr="00FA276F">
        <w:rPr>
          <w:rFonts w:ascii="Times New Roman" w:hAnsi="Times New Roman" w:cs="Times New Roman"/>
          <w:sz w:val="22"/>
          <w:szCs w:val="22"/>
        </w:rPr>
        <w:t>________________</w:t>
      </w:r>
    </w:p>
    <w:p w14:paraId="03A556CC" w14:textId="77777777" w:rsidR="00FA276F" w:rsidRDefault="00FA276F" w:rsidP="00FA276F">
      <w:pPr>
        <w:pStyle w:val="ConsPlusNonformat"/>
        <w:spacing w:line="360"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w:t>
      </w:r>
      <w:r w:rsidR="00435EF0" w:rsidRPr="00FA276F">
        <w:rPr>
          <w:rFonts w:ascii="Times New Roman" w:hAnsi="Times New Roman" w:cs="Times New Roman"/>
          <w:sz w:val="22"/>
          <w:szCs w:val="22"/>
        </w:rPr>
        <w:t xml:space="preserve">              </w:t>
      </w:r>
    </w:p>
    <w:p w14:paraId="78FF8A7A" w14:textId="77777777" w:rsidR="00435EF0" w:rsidRPr="00FA276F" w:rsidRDefault="00435EF0" w:rsidP="00FA276F">
      <w:pPr>
        <w:pStyle w:val="ConsPlusNonformat"/>
        <w:spacing w:line="360" w:lineRule="auto"/>
        <w:jc w:val="both"/>
        <w:rPr>
          <w:rFonts w:ascii="Times New Roman" w:hAnsi="Times New Roman" w:cs="Times New Roman"/>
          <w:sz w:val="22"/>
          <w:szCs w:val="22"/>
        </w:rPr>
      </w:pPr>
      <w:r w:rsidRPr="00FA276F">
        <w:rPr>
          <w:rFonts w:ascii="Times New Roman" w:hAnsi="Times New Roman" w:cs="Times New Roman"/>
          <w:sz w:val="22"/>
          <w:szCs w:val="22"/>
        </w:rPr>
        <w:t>адрес регистрации ___________________________________________________</w:t>
      </w:r>
      <w:r w:rsidR="00FA276F">
        <w:rPr>
          <w:rFonts w:ascii="Times New Roman" w:hAnsi="Times New Roman" w:cs="Times New Roman"/>
          <w:sz w:val="22"/>
          <w:szCs w:val="22"/>
        </w:rPr>
        <w:t>_______</w:t>
      </w:r>
      <w:r w:rsidRPr="00FA276F">
        <w:rPr>
          <w:rFonts w:ascii="Times New Roman" w:hAnsi="Times New Roman" w:cs="Times New Roman"/>
          <w:sz w:val="22"/>
          <w:szCs w:val="22"/>
        </w:rPr>
        <w:t>_____,</w:t>
      </w:r>
    </w:p>
    <w:p w14:paraId="7E705743" w14:textId="77777777" w:rsidR="00435EF0" w:rsidRPr="00FA276F" w:rsidRDefault="006037FF" w:rsidP="00FA276F">
      <w:pPr>
        <w:pStyle w:val="ConsPlusNonformat"/>
        <w:spacing w:line="360" w:lineRule="auto"/>
        <w:jc w:val="both"/>
        <w:rPr>
          <w:rFonts w:ascii="Times New Roman" w:hAnsi="Times New Roman" w:cs="Times New Roman"/>
          <w:sz w:val="22"/>
          <w:szCs w:val="22"/>
        </w:rPr>
      </w:pPr>
      <w:r w:rsidRPr="00FA276F">
        <w:rPr>
          <w:rFonts w:ascii="Times New Roman" w:hAnsi="Times New Roman" w:cs="Times New Roman"/>
          <w:sz w:val="22"/>
          <w:szCs w:val="22"/>
        </w:rPr>
        <w:t>СНИЛС_________</w:t>
      </w:r>
      <w:r w:rsidR="00FA276F">
        <w:rPr>
          <w:rFonts w:ascii="Times New Roman" w:hAnsi="Times New Roman" w:cs="Times New Roman"/>
          <w:sz w:val="22"/>
          <w:szCs w:val="22"/>
        </w:rPr>
        <w:t>___________</w:t>
      </w:r>
      <w:r w:rsidRPr="00FA276F">
        <w:rPr>
          <w:rFonts w:ascii="Times New Roman" w:hAnsi="Times New Roman" w:cs="Times New Roman"/>
          <w:sz w:val="22"/>
          <w:szCs w:val="22"/>
        </w:rPr>
        <w:t>____ номер телефона</w:t>
      </w:r>
      <w:r w:rsidR="00435EF0" w:rsidRPr="00FA276F">
        <w:rPr>
          <w:rFonts w:ascii="Times New Roman" w:hAnsi="Times New Roman" w:cs="Times New Roman"/>
          <w:sz w:val="22"/>
          <w:szCs w:val="22"/>
        </w:rPr>
        <w:t>__________________________________,</w:t>
      </w:r>
    </w:p>
    <w:p w14:paraId="36D0A9BD" w14:textId="77777777" w:rsidR="00435EF0" w:rsidRPr="00FA276F" w:rsidRDefault="00435EF0" w:rsidP="00FA276F">
      <w:pPr>
        <w:pStyle w:val="ConsPlusNonformat"/>
        <w:spacing w:line="360" w:lineRule="auto"/>
        <w:jc w:val="both"/>
        <w:rPr>
          <w:rFonts w:ascii="Times New Roman" w:hAnsi="Times New Roman" w:cs="Times New Roman"/>
          <w:sz w:val="22"/>
          <w:szCs w:val="22"/>
        </w:rPr>
      </w:pPr>
      <w:r w:rsidRPr="00FA276F">
        <w:rPr>
          <w:rFonts w:ascii="Times New Roman" w:hAnsi="Times New Roman" w:cs="Times New Roman"/>
          <w:sz w:val="22"/>
          <w:szCs w:val="22"/>
        </w:rPr>
        <w:t>e-</w:t>
      </w:r>
      <w:proofErr w:type="spellStart"/>
      <w:r w:rsidRPr="00FA276F">
        <w:rPr>
          <w:rFonts w:ascii="Times New Roman" w:hAnsi="Times New Roman" w:cs="Times New Roman"/>
          <w:sz w:val="22"/>
          <w:szCs w:val="22"/>
        </w:rPr>
        <w:t>mail</w:t>
      </w:r>
      <w:proofErr w:type="spellEnd"/>
      <w:r w:rsidRPr="00FA276F">
        <w:rPr>
          <w:rFonts w:ascii="Times New Roman" w:hAnsi="Times New Roman" w:cs="Times New Roman"/>
          <w:sz w:val="22"/>
          <w:szCs w:val="22"/>
        </w:rPr>
        <w:t xml:space="preserve"> (при наличии) ________________________________________</w:t>
      </w:r>
      <w:r w:rsidR="00FA276F">
        <w:rPr>
          <w:rFonts w:ascii="Times New Roman" w:hAnsi="Times New Roman" w:cs="Times New Roman"/>
          <w:sz w:val="22"/>
          <w:szCs w:val="22"/>
        </w:rPr>
        <w:t>________</w:t>
      </w:r>
      <w:r w:rsidRPr="00FA276F">
        <w:rPr>
          <w:rFonts w:ascii="Times New Roman" w:hAnsi="Times New Roman" w:cs="Times New Roman"/>
          <w:sz w:val="22"/>
          <w:szCs w:val="22"/>
        </w:rPr>
        <w:t>_____________,</w:t>
      </w:r>
    </w:p>
    <w:p w14:paraId="7E0C8FFF" w14:textId="77777777" w:rsidR="00435EF0" w:rsidRPr="00FA276F" w:rsidRDefault="00435EF0" w:rsidP="00FA276F">
      <w:pPr>
        <w:pStyle w:val="ConsPlusNonformat"/>
        <w:spacing w:line="360" w:lineRule="auto"/>
        <w:jc w:val="both"/>
        <w:rPr>
          <w:rFonts w:ascii="Times New Roman" w:hAnsi="Times New Roman" w:cs="Times New Roman"/>
          <w:sz w:val="22"/>
          <w:szCs w:val="22"/>
        </w:rPr>
      </w:pPr>
      <w:r w:rsidRPr="00FA276F">
        <w:rPr>
          <w:rFonts w:ascii="Times New Roman" w:hAnsi="Times New Roman" w:cs="Times New Roman"/>
          <w:sz w:val="22"/>
          <w:szCs w:val="22"/>
        </w:rPr>
        <w:t>именуемый в дальнейшем потребителем, с другой стороны, совместно именуемые</w:t>
      </w:r>
      <w:r w:rsidR="00FA276F">
        <w:rPr>
          <w:rFonts w:ascii="Times New Roman" w:hAnsi="Times New Roman" w:cs="Times New Roman"/>
          <w:sz w:val="22"/>
          <w:szCs w:val="22"/>
        </w:rPr>
        <w:t xml:space="preserve"> </w:t>
      </w:r>
      <w:r w:rsidRPr="00FA276F">
        <w:rPr>
          <w:rFonts w:ascii="Times New Roman" w:hAnsi="Times New Roman" w:cs="Times New Roman"/>
          <w:sz w:val="22"/>
          <w:szCs w:val="22"/>
        </w:rPr>
        <w:t>в дальнейшем сторонами, заключили настоящий договор о нижеследующем:</w:t>
      </w:r>
    </w:p>
    <w:p w14:paraId="42FD2FC2" w14:textId="77777777" w:rsidR="00435EF0" w:rsidRPr="00FA276F" w:rsidRDefault="00435EF0" w:rsidP="00FA276F">
      <w:pPr>
        <w:pStyle w:val="ConsPlusNormal"/>
        <w:jc w:val="both"/>
        <w:rPr>
          <w:sz w:val="22"/>
          <w:szCs w:val="22"/>
        </w:rPr>
      </w:pPr>
    </w:p>
    <w:p w14:paraId="061E04B7" w14:textId="77777777" w:rsidR="00435EF0" w:rsidRPr="00FA276F" w:rsidRDefault="00435EF0" w:rsidP="00FA276F">
      <w:pPr>
        <w:pStyle w:val="ConsPlusNormal"/>
        <w:jc w:val="center"/>
        <w:outlineLvl w:val="2"/>
        <w:rPr>
          <w:b/>
          <w:sz w:val="22"/>
          <w:szCs w:val="22"/>
        </w:rPr>
      </w:pPr>
      <w:r w:rsidRPr="00FA276F">
        <w:rPr>
          <w:b/>
          <w:sz w:val="22"/>
          <w:szCs w:val="22"/>
        </w:rPr>
        <w:t>I. Предмет договора</w:t>
      </w:r>
    </w:p>
    <w:p w14:paraId="48A78EC9" w14:textId="77777777" w:rsidR="00435EF0" w:rsidRPr="00FA276F" w:rsidRDefault="00435EF0" w:rsidP="00FA276F">
      <w:pPr>
        <w:pStyle w:val="ConsPlusNormal"/>
        <w:jc w:val="both"/>
        <w:rPr>
          <w:b/>
          <w:sz w:val="22"/>
          <w:szCs w:val="22"/>
        </w:rPr>
      </w:pPr>
    </w:p>
    <w:p w14:paraId="5F1D9899" w14:textId="77777777" w:rsidR="00435EF0" w:rsidRDefault="00435EF0" w:rsidP="00FA276F">
      <w:pPr>
        <w:pStyle w:val="ConsPlusNonformat"/>
        <w:jc w:val="both"/>
        <w:rPr>
          <w:rFonts w:ascii="Times New Roman" w:hAnsi="Times New Roman" w:cs="Times New Roman"/>
          <w:sz w:val="22"/>
          <w:szCs w:val="22"/>
        </w:rPr>
      </w:pPr>
      <w:r w:rsidRPr="00FA276F">
        <w:rPr>
          <w:rFonts w:ascii="Times New Roman" w:hAnsi="Times New Roman" w:cs="Times New Roman"/>
          <w:sz w:val="22"/>
          <w:szCs w:val="22"/>
        </w:rPr>
        <w:t xml:space="preserve">    1.  По  настоящему  договору  ресурсоснабжающая  организация  обязуется</w:t>
      </w:r>
      <w:r w:rsidR="00FA276F">
        <w:rPr>
          <w:rFonts w:ascii="Times New Roman" w:hAnsi="Times New Roman" w:cs="Times New Roman"/>
          <w:sz w:val="22"/>
          <w:szCs w:val="22"/>
        </w:rPr>
        <w:t xml:space="preserve"> </w:t>
      </w:r>
      <w:r w:rsidRPr="00FA276F">
        <w:rPr>
          <w:rFonts w:ascii="Times New Roman" w:hAnsi="Times New Roman" w:cs="Times New Roman"/>
          <w:sz w:val="22"/>
          <w:szCs w:val="22"/>
        </w:rPr>
        <w:t>предоставлять   потребителю   коммунальную   услугу  (коммунальные  услуги)</w:t>
      </w:r>
      <w:r w:rsidR="00531180" w:rsidRPr="00FA276F">
        <w:rPr>
          <w:rFonts w:ascii="Times New Roman" w:hAnsi="Times New Roman" w:cs="Times New Roman"/>
          <w:sz w:val="22"/>
          <w:szCs w:val="22"/>
        </w:rPr>
        <w:t>:</w:t>
      </w:r>
    </w:p>
    <w:p w14:paraId="0D740EC9" w14:textId="77777777" w:rsidR="00AD6765" w:rsidRPr="00FA276F" w:rsidRDefault="00AD6765" w:rsidP="00FA276F">
      <w:pPr>
        <w:pStyle w:val="ConsPlusNonformat"/>
        <w:jc w:val="both"/>
        <w:rPr>
          <w:rFonts w:ascii="Times New Roman" w:hAnsi="Times New Roman" w:cs="Times New Roman"/>
          <w:sz w:val="22"/>
          <w:szCs w:val="22"/>
        </w:rPr>
      </w:pPr>
    </w:p>
    <w:p w14:paraId="3867E965" w14:textId="77777777" w:rsidR="00AD6765" w:rsidRPr="00AD6765" w:rsidRDefault="00AD6765" w:rsidP="00AD6765">
      <w:pPr>
        <w:spacing w:after="0" w:line="240" w:lineRule="auto"/>
        <w:jc w:val="both"/>
        <w:rPr>
          <w:rFonts w:ascii="Times New Roman" w:hAnsi="Times New Roman" w:cs="Times New Roman"/>
        </w:rPr>
      </w:pPr>
      <w:r w:rsidRPr="00AD6765">
        <w:rPr>
          <w:rFonts w:ascii="Times New Roman" w:hAnsi="Times New Roman" w:cs="Times New Roman"/>
        </w:rPr>
        <w:t>- холодному водоснабжению ____________________________________________________;</w:t>
      </w:r>
    </w:p>
    <w:p w14:paraId="731DD246" w14:textId="37ED8F8C" w:rsidR="00AD6765" w:rsidRPr="00AD6765" w:rsidRDefault="00AD6765" w:rsidP="00AD6765">
      <w:pPr>
        <w:pStyle w:val="ConsPlusNonformat"/>
        <w:jc w:val="both"/>
        <w:rPr>
          <w:rFonts w:ascii="Times New Roman" w:hAnsi="Times New Roman" w:cs="Times New Roman"/>
          <w:sz w:val="22"/>
          <w:szCs w:val="22"/>
        </w:rPr>
      </w:pPr>
      <w:r w:rsidRPr="00AD6765">
        <w:rPr>
          <w:rFonts w:ascii="Times New Roman" w:hAnsi="Times New Roman" w:cs="Times New Roman"/>
          <w:sz w:val="22"/>
          <w:szCs w:val="22"/>
        </w:rPr>
        <w:t xml:space="preserve">                                                                                                (да, нет - нужное указать)</w:t>
      </w:r>
    </w:p>
    <w:p w14:paraId="5A18C083" w14:textId="77777777" w:rsidR="00AD6765" w:rsidRPr="00AD6765" w:rsidRDefault="00AD6765" w:rsidP="00AD6765">
      <w:pPr>
        <w:pStyle w:val="ConsPlusNonformat"/>
        <w:jc w:val="both"/>
        <w:rPr>
          <w:rFonts w:ascii="Times New Roman" w:hAnsi="Times New Roman" w:cs="Times New Roman"/>
          <w:sz w:val="22"/>
          <w:szCs w:val="22"/>
        </w:rPr>
      </w:pPr>
      <w:r w:rsidRPr="00AD6765">
        <w:rPr>
          <w:rFonts w:ascii="Times New Roman" w:hAnsi="Times New Roman" w:cs="Times New Roman"/>
          <w:sz w:val="22"/>
          <w:szCs w:val="22"/>
        </w:rPr>
        <w:t xml:space="preserve"> - отведению сточных вод ______________________________________________________</w:t>
      </w:r>
      <w:r>
        <w:rPr>
          <w:rFonts w:ascii="Times New Roman" w:hAnsi="Times New Roman" w:cs="Times New Roman"/>
          <w:sz w:val="22"/>
          <w:szCs w:val="22"/>
        </w:rPr>
        <w:t>,</w:t>
      </w:r>
    </w:p>
    <w:p w14:paraId="029E4FD0" w14:textId="77777777" w:rsidR="00AD6765" w:rsidRPr="00AD6765" w:rsidRDefault="00AD6765" w:rsidP="00AD6765">
      <w:pPr>
        <w:pStyle w:val="ConsPlusNonformat"/>
        <w:jc w:val="both"/>
        <w:rPr>
          <w:rFonts w:ascii="Times New Roman" w:hAnsi="Times New Roman" w:cs="Times New Roman"/>
          <w:sz w:val="22"/>
          <w:szCs w:val="22"/>
        </w:rPr>
      </w:pPr>
      <w:r w:rsidRPr="00AD6765">
        <w:rPr>
          <w:rFonts w:ascii="Times New Roman" w:hAnsi="Times New Roman" w:cs="Times New Roman"/>
          <w:sz w:val="22"/>
          <w:szCs w:val="22"/>
        </w:rPr>
        <w:t xml:space="preserve">                                                                                           (да, нет - нужное указать)   </w:t>
      </w:r>
    </w:p>
    <w:p w14:paraId="0E689976" w14:textId="77777777" w:rsidR="00435EF0" w:rsidRPr="00FA276F" w:rsidRDefault="00531180" w:rsidP="00AD6765">
      <w:pPr>
        <w:pStyle w:val="ConsPlusNonformat"/>
        <w:jc w:val="both"/>
        <w:rPr>
          <w:rFonts w:ascii="Times New Roman" w:hAnsi="Times New Roman" w:cs="Times New Roman"/>
          <w:sz w:val="22"/>
          <w:szCs w:val="22"/>
        </w:rPr>
      </w:pPr>
      <w:r w:rsidRPr="00FA276F">
        <w:rPr>
          <w:rFonts w:ascii="Times New Roman" w:hAnsi="Times New Roman" w:cs="Times New Roman"/>
          <w:sz w:val="22"/>
          <w:szCs w:val="22"/>
        </w:rPr>
        <w:t xml:space="preserve">а потребитель обязуется </w:t>
      </w:r>
      <w:r w:rsidR="00435EF0" w:rsidRPr="00FA276F">
        <w:rPr>
          <w:rFonts w:ascii="Times New Roman" w:hAnsi="Times New Roman" w:cs="Times New Roman"/>
          <w:sz w:val="22"/>
          <w:szCs w:val="22"/>
        </w:rPr>
        <w:t>вносить  ресурсоснабжающей организации плату за коммунальную услугу в сроки</w:t>
      </w:r>
      <w:r w:rsidRPr="00FA276F">
        <w:rPr>
          <w:rFonts w:ascii="Times New Roman" w:hAnsi="Times New Roman" w:cs="Times New Roman"/>
          <w:sz w:val="22"/>
          <w:szCs w:val="22"/>
        </w:rPr>
        <w:t xml:space="preserve"> и</w:t>
      </w:r>
      <w:r w:rsidR="00435EF0" w:rsidRPr="00FA276F">
        <w:rPr>
          <w:rFonts w:ascii="Times New Roman" w:hAnsi="Times New Roman" w:cs="Times New Roman"/>
          <w:sz w:val="22"/>
          <w:szCs w:val="22"/>
        </w:rPr>
        <w:t xml:space="preserve">   в  порядке,  установленные  законодательством  Российской  Федерации  и</w:t>
      </w:r>
      <w:r w:rsidR="000175A5" w:rsidRPr="00FA276F">
        <w:rPr>
          <w:rFonts w:ascii="Times New Roman" w:hAnsi="Times New Roman" w:cs="Times New Roman"/>
          <w:sz w:val="22"/>
          <w:szCs w:val="22"/>
        </w:rPr>
        <w:t xml:space="preserve"> </w:t>
      </w:r>
      <w:r w:rsidR="00435EF0" w:rsidRPr="00FA276F">
        <w:rPr>
          <w:rFonts w:ascii="Times New Roman" w:hAnsi="Times New Roman" w:cs="Times New Roman"/>
          <w:sz w:val="22"/>
          <w:szCs w:val="22"/>
        </w:rPr>
        <w:t>настоящим  договором,  а  также  соблюдать иные требования, предусмотренные</w:t>
      </w:r>
      <w:r w:rsidRPr="00FA276F">
        <w:rPr>
          <w:rFonts w:ascii="Times New Roman" w:hAnsi="Times New Roman" w:cs="Times New Roman"/>
          <w:sz w:val="22"/>
          <w:szCs w:val="22"/>
        </w:rPr>
        <w:t xml:space="preserve"> </w:t>
      </w:r>
      <w:r w:rsidR="00435EF0" w:rsidRPr="00FA276F">
        <w:rPr>
          <w:rFonts w:ascii="Times New Roman" w:hAnsi="Times New Roman" w:cs="Times New Roman"/>
          <w:sz w:val="22"/>
          <w:szCs w:val="22"/>
        </w:rPr>
        <w:t>законодательством Российской Федерации и настоящим договором.</w:t>
      </w:r>
    </w:p>
    <w:p w14:paraId="5DD3EE81" w14:textId="77777777" w:rsidR="00531180" w:rsidRPr="00FA276F" w:rsidRDefault="000175A5" w:rsidP="00AD6765">
      <w:pPr>
        <w:pStyle w:val="ConsPlusNonformat"/>
        <w:spacing w:line="480" w:lineRule="auto"/>
        <w:ind w:firstLine="540"/>
        <w:jc w:val="both"/>
        <w:rPr>
          <w:rFonts w:ascii="Times New Roman" w:hAnsi="Times New Roman" w:cs="Times New Roman"/>
          <w:sz w:val="22"/>
          <w:szCs w:val="22"/>
        </w:rPr>
      </w:pPr>
      <w:r w:rsidRPr="00FA276F">
        <w:rPr>
          <w:rFonts w:ascii="Times New Roman" w:hAnsi="Times New Roman" w:cs="Times New Roman"/>
          <w:sz w:val="22"/>
          <w:szCs w:val="22"/>
        </w:rPr>
        <w:t xml:space="preserve">Потребитель </w:t>
      </w:r>
      <w:r w:rsidR="00531180" w:rsidRPr="00FA276F">
        <w:rPr>
          <w:rFonts w:ascii="Times New Roman" w:hAnsi="Times New Roman" w:cs="Times New Roman"/>
          <w:sz w:val="22"/>
          <w:szCs w:val="22"/>
        </w:rPr>
        <w:t xml:space="preserve">является собственником (нанимателем) жилого дома или его части, расположенного по адресу: г. Великие Луки </w:t>
      </w:r>
      <w:r w:rsidR="006037FF" w:rsidRPr="00893583">
        <w:rPr>
          <w:rFonts w:ascii="Times New Roman" w:hAnsi="Times New Roman" w:cs="Times New Roman"/>
          <w:b/>
          <w:sz w:val="22"/>
          <w:szCs w:val="22"/>
        </w:rPr>
        <w:t>__________</w:t>
      </w:r>
      <w:r w:rsidR="00531180" w:rsidRPr="00893583">
        <w:rPr>
          <w:rFonts w:ascii="Times New Roman" w:hAnsi="Times New Roman" w:cs="Times New Roman"/>
          <w:b/>
          <w:sz w:val="22"/>
          <w:szCs w:val="22"/>
        </w:rPr>
        <w:t>_____</w:t>
      </w:r>
      <w:r w:rsidR="00AD6765" w:rsidRPr="00893583">
        <w:rPr>
          <w:rFonts w:ascii="Times New Roman" w:hAnsi="Times New Roman" w:cs="Times New Roman"/>
          <w:b/>
          <w:sz w:val="22"/>
          <w:szCs w:val="22"/>
        </w:rPr>
        <w:t>______________</w:t>
      </w:r>
      <w:r w:rsidR="00531180" w:rsidRPr="00893583">
        <w:rPr>
          <w:rFonts w:ascii="Times New Roman" w:hAnsi="Times New Roman" w:cs="Times New Roman"/>
          <w:b/>
          <w:sz w:val="22"/>
          <w:szCs w:val="22"/>
        </w:rPr>
        <w:t>_____________</w:t>
      </w:r>
      <w:r w:rsidR="00531180" w:rsidRPr="00FA276F">
        <w:rPr>
          <w:rFonts w:ascii="Times New Roman" w:hAnsi="Times New Roman" w:cs="Times New Roman"/>
          <w:sz w:val="22"/>
          <w:szCs w:val="22"/>
        </w:rPr>
        <w:t xml:space="preserve">. </w:t>
      </w:r>
    </w:p>
    <w:p w14:paraId="2671A2E8" w14:textId="77777777" w:rsidR="00EF3E02" w:rsidRDefault="006037FF" w:rsidP="00FA276F">
      <w:pPr>
        <w:pStyle w:val="ConsPlusNonformat"/>
        <w:ind w:firstLine="540"/>
        <w:jc w:val="both"/>
        <w:rPr>
          <w:rFonts w:ascii="Times New Roman" w:hAnsi="Times New Roman" w:cs="Times New Roman"/>
          <w:sz w:val="22"/>
          <w:szCs w:val="22"/>
        </w:rPr>
      </w:pPr>
      <w:r w:rsidRPr="00FA276F">
        <w:rPr>
          <w:rFonts w:ascii="Times New Roman" w:hAnsi="Times New Roman" w:cs="Times New Roman"/>
          <w:sz w:val="22"/>
          <w:szCs w:val="22"/>
        </w:rPr>
        <w:t xml:space="preserve">2. </w:t>
      </w:r>
      <w:r w:rsidR="00EF3E02" w:rsidRPr="00FA276F">
        <w:rPr>
          <w:rFonts w:ascii="Times New Roman" w:hAnsi="Times New Roman" w:cs="Times New Roman"/>
          <w:sz w:val="22"/>
          <w:szCs w:val="22"/>
        </w:rPr>
        <w:t xml:space="preserve">Границы балансовой и эксплуатационной ответственности ресурсоснабжающей организации и потребителя в соответствии с Актом разграничения  (Приложение №1) </w:t>
      </w:r>
    </w:p>
    <w:p w14:paraId="7083622A" w14:textId="77777777" w:rsidR="00AD6765" w:rsidRPr="00FA276F" w:rsidRDefault="00AD6765" w:rsidP="00FA276F">
      <w:pPr>
        <w:pStyle w:val="ConsPlusNonformat"/>
        <w:ind w:firstLine="540"/>
        <w:jc w:val="both"/>
        <w:rPr>
          <w:rFonts w:ascii="Times New Roman" w:hAnsi="Times New Roman" w:cs="Times New Roman"/>
          <w:sz w:val="22"/>
          <w:szCs w:val="22"/>
        </w:rPr>
      </w:pPr>
    </w:p>
    <w:p w14:paraId="7B59D4D3" w14:textId="77777777" w:rsidR="00435EF0" w:rsidRPr="00FA276F" w:rsidRDefault="006037FF" w:rsidP="00FA276F">
      <w:pPr>
        <w:pStyle w:val="ConsPlusNormal"/>
        <w:ind w:firstLine="540"/>
        <w:jc w:val="both"/>
        <w:rPr>
          <w:sz w:val="22"/>
          <w:szCs w:val="22"/>
        </w:rPr>
      </w:pPr>
      <w:r w:rsidRPr="00FA276F">
        <w:rPr>
          <w:sz w:val="22"/>
          <w:szCs w:val="22"/>
        </w:rPr>
        <w:t>3</w:t>
      </w:r>
      <w:r w:rsidR="00435EF0" w:rsidRPr="00FA276F">
        <w:rPr>
          <w:sz w:val="22"/>
          <w:szCs w:val="22"/>
        </w:rPr>
        <w:t xml:space="preserve">. Дата начала предоставления коммунальной услуги </w:t>
      </w:r>
      <w:r w:rsidR="00AD6765">
        <w:rPr>
          <w:sz w:val="22"/>
          <w:szCs w:val="22"/>
        </w:rPr>
        <w:t>_______________</w:t>
      </w:r>
      <w:r w:rsidR="00435EF0" w:rsidRPr="00FA276F">
        <w:rPr>
          <w:sz w:val="22"/>
          <w:szCs w:val="22"/>
        </w:rPr>
        <w:t>________ 20_</w:t>
      </w:r>
      <w:r w:rsidR="00AD6765">
        <w:rPr>
          <w:sz w:val="22"/>
          <w:szCs w:val="22"/>
        </w:rPr>
        <w:t>_</w:t>
      </w:r>
      <w:r w:rsidR="00435EF0" w:rsidRPr="00FA276F">
        <w:rPr>
          <w:sz w:val="22"/>
          <w:szCs w:val="22"/>
        </w:rPr>
        <w:t>_ г.</w:t>
      </w:r>
    </w:p>
    <w:p w14:paraId="40468E53" w14:textId="77777777" w:rsidR="00435EF0" w:rsidRPr="00FA276F" w:rsidRDefault="00435EF0" w:rsidP="00FA276F">
      <w:pPr>
        <w:pStyle w:val="ConsPlusNormal"/>
        <w:jc w:val="both"/>
        <w:rPr>
          <w:sz w:val="22"/>
          <w:szCs w:val="22"/>
        </w:rPr>
      </w:pPr>
    </w:p>
    <w:p w14:paraId="6DCEE0BD" w14:textId="77777777" w:rsidR="00435EF0" w:rsidRPr="00FA276F" w:rsidRDefault="00435EF0" w:rsidP="00AD6765">
      <w:pPr>
        <w:pStyle w:val="ConsPlusNormal"/>
        <w:jc w:val="center"/>
        <w:outlineLvl w:val="2"/>
        <w:rPr>
          <w:b/>
          <w:sz w:val="22"/>
          <w:szCs w:val="22"/>
        </w:rPr>
      </w:pPr>
      <w:r w:rsidRPr="00FA276F">
        <w:rPr>
          <w:b/>
          <w:sz w:val="22"/>
          <w:szCs w:val="22"/>
        </w:rPr>
        <w:t>II. Общие положения</w:t>
      </w:r>
    </w:p>
    <w:p w14:paraId="3490A3A7" w14:textId="77777777" w:rsidR="00435EF0" w:rsidRPr="00FA276F" w:rsidRDefault="00435EF0" w:rsidP="00FA276F">
      <w:pPr>
        <w:pStyle w:val="ConsPlusNormal"/>
        <w:jc w:val="both"/>
        <w:rPr>
          <w:sz w:val="22"/>
          <w:szCs w:val="22"/>
        </w:rPr>
      </w:pPr>
    </w:p>
    <w:p w14:paraId="2BE31436" w14:textId="77777777" w:rsidR="00AD6765" w:rsidRDefault="006037FF" w:rsidP="00AD6765">
      <w:pPr>
        <w:pStyle w:val="ConsPlusNonformat"/>
        <w:ind w:firstLine="426"/>
        <w:jc w:val="both"/>
        <w:rPr>
          <w:rFonts w:ascii="Times New Roman" w:hAnsi="Times New Roman" w:cs="Times New Roman"/>
          <w:sz w:val="22"/>
          <w:szCs w:val="22"/>
        </w:rPr>
      </w:pPr>
      <w:r w:rsidRPr="00FA276F">
        <w:rPr>
          <w:rFonts w:ascii="Times New Roman" w:hAnsi="Times New Roman" w:cs="Times New Roman"/>
          <w:sz w:val="22"/>
          <w:szCs w:val="22"/>
        </w:rPr>
        <w:t>4</w:t>
      </w:r>
      <w:r w:rsidR="00435EF0" w:rsidRPr="00FA276F">
        <w:rPr>
          <w:rFonts w:ascii="Times New Roman" w:hAnsi="Times New Roman" w:cs="Times New Roman"/>
          <w:sz w:val="22"/>
          <w:szCs w:val="22"/>
        </w:rPr>
        <w:t xml:space="preserve">. </w:t>
      </w:r>
      <w:r w:rsidR="00531180" w:rsidRPr="00FA276F">
        <w:rPr>
          <w:rFonts w:ascii="Times New Roman" w:hAnsi="Times New Roman" w:cs="Times New Roman"/>
          <w:sz w:val="22"/>
          <w:szCs w:val="22"/>
        </w:rPr>
        <w:t>Площадь жилого дома____________</w:t>
      </w:r>
      <w:r w:rsidR="002A1543" w:rsidRPr="002A1543">
        <w:rPr>
          <w:rFonts w:ascii="Times New Roman" w:hAnsi="Times New Roman" w:cs="Times New Roman"/>
          <w:sz w:val="22"/>
          <w:szCs w:val="22"/>
        </w:rPr>
        <w:t xml:space="preserve"> </w:t>
      </w:r>
      <w:r w:rsidR="002A1543" w:rsidRPr="00FA276F">
        <w:rPr>
          <w:rFonts w:ascii="Times New Roman" w:hAnsi="Times New Roman" w:cs="Times New Roman"/>
          <w:sz w:val="22"/>
          <w:szCs w:val="22"/>
        </w:rPr>
        <w:t>м</w:t>
      </w:r>
      <w:r w:rsidR="002A1543" w:rsidRPr="00AD6765">
        <w:rPr>
          <w:rFonts w:ascii="Times New Roman" w:hAnsi="Times New Roman" w:cs="Times New Roman"/>
          <w:sz w:val="22"/>
          <w:szCs w:val="22"/>
          <w:vertAlign w:val="superscript"/>
        </w:rPr>
        <w:t>2</w:t>
      </w:r>
      <w:r w:rsidR="00531180" w:rsidRPr="00FA276F">
        <w:rPr>
          <w:rFonts w:ascii="Times New Roman" w:hAnsi="Times New Roman" w:cs="Times New Roman"/>
          <w:sz w:val="22"/>
          <w:szCs w:val="22"/>
        </w:rPr>
        <w:t xml:space="preserve">.  </w:t>
      </w:r>
      <w:r w:rsidR="002A1543">
        <w:rPr>
          <w:rFonts w:ascii="Times New Roman" w:hAnsi="Times New Roman" w:cs="Times New Roman"/>
          <w:sz w:val="22"/>
          <w:szCs w:val="22"/>
        </w:rPr>
        <w:t xml:space="preserve">    </w:t>
      </w:r>
      <w:r w:rsidR="00531180" w:rsidRPr="00FA276F">
        <w:rPr>
          <w:rFonts w:ascii="Times New Roman" w:hAnsi="Times New Roman" w:cs="Times New Roman"/>
          <w:sz w:val="22"/>
          <w:szCs w:val="22"/>
        </w:rPr>
        <w:t xml:space="preserve">Площадь </w:t>
      </w:r>
      <w:r w:rsidR="002A1543">
        <w:rPr>
          <w:rFonts w:ascii="Times New Roman" w:hAnsi="Times New Roman" w:cs="Times New Roman"/>
          <w:sz w:val="22"/>
          <w:szCs w:val="22"/>
        </w:rPr>
        <w:t>земельного</w:t>
      </w:r>
      <w:r w:rsidR="00531180" w:rsidRPr="00FA276F">
        <w:rPr>
          <w:rFonts w:ascii="Times New Roman" w:hAnsi="Times New Roman" w:cs="Times New Roman"/>
          <w:sz w:val="22"/>
          <w:szCs w:val="22"/>
        </w:rPr>
        <w:t xml:space="preserve"> участка ____</w:t>
      </w:r>
      <w:r w:rsidR="002A1543">
        <w:rPr>
          <w:rFonts w:ascii="Times New Roman" w:hAnsi="Times New Roman" w:cs="Times New Roman"/>
          <w:sz w:val="22"/>
          <w:szCs w:val="22"/>
        </w:rPr>
        <w:t>_</w:t>
      </w:r>
      <w:r w:rsidR="00531180" w:rsidRPr="00FA276F">
        <w:rPr>
          <w:rFonts w:ascii="Times New Roman" w:hAnsi="Times New Roman" w:cs="Times New Roman"/>
          <w:sz w:val="22"/>
          <w:szCs w:val="22"/>
        </w:rPr>
        <w:t>_____м</w:t>
      </w:r>
      <w:r w:rsidR="00531180" w:rsidRPr="00AD6765">
        <w:rPr>
          <w:rFonts w:ascii="Times New Roman" w:hAnsi="Times New Roman" w:cs="Times New Roman"/>
          <w:sz w:val="22"/>
          <w:szCs w:val="22"/>
          <w:vertAlign w:val="superscript"/>
        </w:rPr>
        <w:t>2</w:t>
      </w:r>
      <w:r w:rsidR="00531180" w:rsidRPr="00FA276F">
        <w:rPr>
          <w:rFonts w:ascii="Times New Roman" w:hAnsi="Times New Roman" w:cs="Times New Roman"/>
          <w:sz w:val="22"/>
          <w:szCs w:val="22"/>
        </w:rPr>
        <w:t xml:space="preserve">.  </w:t>
      </w:r>
    </w:p>
    <w:p w14:paraId="418B2D97" w14:textId="77777777" w:rsidR="00AD6765" w:rsidRDefault="00AD6765" w:rsidP="00AD6765">
      <w:pPr>
        <w:pStyle w:val="ConsPlusNonformat"/>
        <w:ind w:firstLine="426"/>
        <w:jc w:val="both"/>
        <w:rPr>
          <w:rFonts w:ascii="Times New Roman" w:hAnsi="Times New Roman" w:cs="Times New Roman"/>
          <w:sz w:val="22"/>
          <w:szCs w:val="22"/>
        </w:rPr>
      </w:pPr>
    </w:p>
    <w:p w14:paraId="1360C8C2" w14:textId="77777777" w:rsidR="00531180" w:rsidRPr="00FA276F" w:rsidRDefault="00531180" w:rsidP="00AD6765">
      <w:pPr>
        <w:pStyle w:val="ConsPlusNonformat"/>
        <w:jc w:val="both"/>
        <w:rPr>
          <w:rFonts w:ascii="Times New Roman" w:hAnsi="Times New Roman" w:cs="Times New Roman"/>
          <w:sz w:val="22"/>
          <w:szCs w:val="22"/>
        </w:rPr>
      </w:pPr>
      <w:r w:rsidRPr="00FA276F">
        <w:rPr>
          <w:rFonts w:ascii="Times New Roman" w:hAnsi="Times New Roman" w:cs="Times New Roman"/>
          <w:sz w:val="22"/>
          <w:szCs w:val="22"/>
        </w:rPr>
        <w:t>Количество постоянно проживающих ________чел</w:t>
      </w:r>
      <w:r w:rsidR="002E7FDD" w:rsidRPr="00FA276F">
        <w:rPr>
          <w:rFonts w:ascii="Times New Roman" w:hAnsi="Times New Roman" w:cs="Times New Roman"/>
          <w:sz w:val="22"/>
          <w:szCs w:val="22"/>
        </w:rPr>
        <w:t>о</w:t>
      </w:r>
      <w:r w:rsidRPr="00FA276F">
        <w:rPr>
          <w:rFonts w:ascii="Times New Roman" w:hAnsi="Times New Roman" w:cs="Times New Roman"/>
          <w:sz w:val="22"/>
          <w:szCs w:val="22"/>
        </w:rPr>
        <w:t>век, количество собствен</w:t>
      </w:r>
      <w:r w:rsidR="002E7FDD" w:rsidRPr="00FA276F">
        <w:rPr>
          <w:rFonts w:ascii="Times New Roman" w:hAnsi="Times New Roman" w:cs="Times New Roman"/>
          <w:sz w:val="22"/>
          <w:szCs w:val="22"/>
        </w:rPr>
        <w:t>н</w:t>
      </w:r>
      <w:r w:rsidRPr="00FA276F">
        <w:rPr>
          <w:rFonts w:ascii="Times New Roman" w:hAnsi="Times New Roman" w:cs="Times New Roman"/>
          <w:sz w:val="22"/>
          <w:szCs w:val="22"/>
        </w:rPr>
        <w:t>иков</w:t>
      </w:r>
      <w:r w:rsidR="002E7FDD" w:rsidRPr="00FA276F">
        <w:rPr>
          <w:rFonts w:ascii="Times New Roman" w:hAnsi="Times New Roman" w:cs="Times New Roman"/>
          <w:sz w:val="22"/>
          <w:szCs w:val="22"/>
        </w:rPr>
        <w:t xml:space="preserve"> </w:t>
      </w:r>
      <w:r w:rsidRPr="00FA276F">
        <w:rPr>
          <w:rFonts w:ascii="Times New Roman" w:hAnsi="Times New Roman" w:cs="Times New Roman"/>
          <w:sz w:val="22"/>
          <w:szCs w:val="22"/>
        </w:rPr>
        <w:t>_____ человек.</w:t>
      </w:r>
    </w:p>
    <w:p w14:paraId="10CAC999" w14:textId="0FFF45DB" w:rsidR="00531180" w:rsidRPr="00FA276F" w:rsidRDefault="00531180" w:rsidP="00FA276F">
      <w:pPr>
        <w:pStyle w:val="ConsPlusNonformat"/>
        <w:jc w:val="both"/>
        <w:rPr>
          <w:rFonts w:ascii="Times New Roman" w:hAnsi="Times New Roman" w:cs="Times New Roman"/>
          <w:i/>
          <w:sz w:val="22"/>
          <w:szCs w:val="22"/>
        </w:rPr>
      </w:pPr>
      <w:r w:rsidRPr="00FA276F">
        <w:rPr>
          <w:rFonts w:ascii="Times New Roman" w:hAnsi="Times New Roman" w:cs="Times New Roman"/>
          <w:i/>
          <w:sz w:val="22"/>
          <w:szCs w:val="22"/>
        </w:rPr>
        <w:t>Сведения о направления</w:t>
      </w:r>
      <w:r w:rsidR="002339D1">
        <w:rPr>
          <w:rFonts w:ascii="Times New Roman" w:hAnsi="Times New Roman" w:cs="Times New Roman"/>
          <w:i/>
          <w:sz w:val="22"/>
          <w:szCs w:val="22"/>
        </w:rPr>
        <w:t>х потребления холодной</w:t>
      </w:r>
      <w:r w:rsidR="002339D1" w:rsidRPr="002339D1">
        <w:rPr>
          <w:rFonts w:ascii="Times New Roman" w:hAnsi="Times New Roman" w:cs="Times New Roman"/>
          <w:i/>
          <w:sz w:val="22"/>
          <w:szCs w:val="22"/>
        </w:rPr>
        <w:t xml:space="preserve"> </w:t>
      </w:r>
      <w:r w:rsidR="00EF3E02" w:rsidRPr="00FA276F">
        <w:rPr>
          <w:rFonts w:ascii="Times New Roman" w:hAnsi="Times New Roman" w:cs="Times New Roman"/>
          <w:i/>
          <w:sz w:val="22"/>
          <w:szCs w:val="22"/>
        </w:rPr>
        <w:t>воды</w:t>
      </w:r>
      <w:r w:rsidR="002339D1" w:rsidRPr="002339D1">
        <w:rPr>
          <w:rFonts w:ascii="Times New Roman" w:hAnsi="Times New Roman" w:cs="Times New Roman"/>
          <w:i/>
          <w:sz w:val="22"/>
          <w:szCs w:val="22"/>
        </w:rPr>
        <w:t xml:space="preserve">: </w:t>
      </w:r>
      <w:r w:rsidR="002339D1">
        <w:rPr>
          <w:rFonts w:ascii="Times New Roman" w:hAnsi="Times New Roman" w:cs="Times New Roman"/>
          <w:i/>
          <w:sz w:val="22"/>
          <w:szCs w:val="22"/>
        </w:rPr>
        <w:t>приготовление пищи для людей, хозяйственные нужды</w:t>
      </w:r>
      <w:r w:rsidRPr="00FA276F">
        <w:rPr>
          <w:rFonts w:ascii="Times New Roman" w:hAnsi="Times New Roman" w:cs="Times New Roman"/>
          <w:i/>
          <w:sz w:val="22"/>
          <w:szCs w:val="22"/>
        </w:rPr>
        <w:t>.</w:t>
      </w:r>
    </w:p>
    <w:p w14:paraId="4EA4B079" w14:textId="77777777" w:rsidR="00531180" w:rsidRPr="00FA276F" w:rsidRDefault="00531180" w:rsidP="00FA276F">
      <w:pPr>
        <w:pStyle w:val="ConsPlusNonformat"/>
        <w:jc w:val="both"/>
        <w:rPr>
          <w:rFonts w:ascii="Times New Roman" w:hAnsi="Times New Roman" w:cs="Times New Roman"/>
          <w:i/>
          <w:sz w:val="22"/>
          <w:szCs w:val="22"/>
        </w:rPr>
      </w:pPr>
      <w:r w:rsidRPr="00FA276F">
        <w:rPr>
          <w:rFonts w:ascii="Times New Roman" w:hAnsi="Times New Roman" w:cs="Times New Roman"/>
          <w:i/>
          <w:sz w:val="22"/>
          <w:szCs w:val="22"/>
        </w:rPr>
        <w:t>Виды и количество сельскохозяйственных животных и пт</w:t>
      </w:r>
      <w:r w:rsidR="00EF3E02" w:rsidRPr="00FA276F">
        <w:rPr>
          <w:rFonts w:ascii="Times New Roman" w:hAnsi="Times New Roman" w:cs="Times New Roman"/>
          <w:i/>
          <w:sz w:val="22"/>
          <w:szCs w:val="22"/>
        </w:rPr>
        <w:t>иц</w:t>
      </w:r>
      <w:r w:rsidR="005039D4" w:rsidRPr="00FA276F">
        <w:rPr>
          <w:rFonts w:ascii="Times New Roman" w:hAnsi="Times New Roman" w:cs="Times New Roman"/>
          <w:i/>
          <w:sz w:val="22"/>
          <w:szCs w:val="22"/>
        </w:rPr>
        <w:t xml:space="preserve"> </w:t>
      </w:r>
      <w:r w:rsidR="00EF3E02" w:rsidRPr="00FA276F">
        <w:rPr>
          <w:rFonts w:ascii="Times New Roman" w:hAnsi="Times New Roman" w:cs="Times New Roman"/>
          <w:i/>
          <w:sz w:val="22"/>
          <w:szCs w:val="22"/>
        </w:rPr>
        <w:t>(при наличии)__</w:t>
      </w:r>
      <w:r w:rsidR="002A1543">
        <w:rPr>
          <w:rFonts w:ascii="Times New Roman" w:hAnsi="Times New Roman" w:cs="Times New Roman"/>
          <w:i/>
          <w:sz w:val="22"/>
          <w:szCs w:val="22"/>
        </w:rPr>
        <w:t>_____</w:t>
      </w:r>
      <w:r w:rsidR="00EF3E02" w:rsidRPr="00FA276F">
        <w:rPr>
          <w:rFonts w:ascii="Times New Roman" w:hAnsi="Times New Roman" w:cs="Times New Roman"/>
          <w:i/>
          <w:sz w:val="22"/>
          <w:szCs w:val="22"/>
        </w:rPr>
        <w:t>________</w:t>
      </w:r>
      <w:r w:rsidRPr="00FA276F">
        <w:rPr>
          <w:rFonts w:ascii="Times New Roman" w:hAnsi="Times New Roman" w:cs="Times New Roman"/>
          <w:i/>
          <w:sz w:val="22"/>
          <w:szCs w:val="22"/>
        </w:rPr>
        <w:t>_.</w:t>
      </w:r>
    </w:p>
    <w:p w14:paraId="1F130426" w14:textId="77777777" w:rsidR="00531180" w:rsidRPr="00FA276F" w:rsidRDefault="00531180" w:rsidP="00FA276F">
      <w:pPr>
        <w:pStyle w:val="ConsPlusNonformat"/>
        <w:jc w:val="both"/>
        <w:rPr>
          <w:rFonts w:ascii="Times New Roman" w:hAnsi="Times New Roman" w:cs="Times New Roman"/>
          <w:i/>
          <w:sz w:val="22"/>
          <w:szCs w:val="22"/>
        </w:rPr>
      </w:pPr>
      <w:r w:rsidRPr="00FA276F">
        <w:rPr>
          <w:rFonts w:ascii="Times New Roman" w:hAnsi="Times New Roman" w:cs="Times New Roman"/>
          <w:i/>
          <w:sz w:val="22"/>
          <w:szCs w:val="22"/>
        </w:rPr>
        <w:t>Площадь земельного участка не занятого жилым домом и</w:t>
      </w:r>
      <w:r w:rsidR="00EF3E02" w:rsidRPr="00FA276F">
        <w:rPr>
          <w:rFonts w:ascii="Times New Roman" w:hAnsi="Times New Roman" w:cs="Times New Roman"/>
          <w:i/>
          <w:sz w:val="22"/>
          <w:szCs w:val="22"/>
        </w:rPr>
        <w:t xml:space="preserve"> надворными постройкам</w:t>
      </w:r>
      <w:r w:rsidRPr="00FA276F">
        <w:rPr>
          <w:rFonts w:ascii="Times New Roman" w:hAnsi="Times New Roman" w:cs="Times New Roman"/>
          <w:i/>
          <w:sz w:val="22"/>
          <w:szCs w:val="22"/>
        </w:rPr>
        <w:t>_</w:t>
      </w:r>
      <w:r w:rsidR="002A1543">
        <w:rPr>
          <w:rFonts w:ascii="Times New Roman" w:hAnsi="Times New Roman" w:cs="Times New Roman"/>
          <w:i/>
          <w:sz w:val="22"/>
          <w:szCs w:val="22"/>
        </w:rPr>
        <w:t>_____</w:t>
      </w:r>
      <w:r w:rsidRPr="00FA276F">
        <w:rPr>
          <w:rFonts w:ascii="Times New Roman" w:hAnsi="Times New Roman" w:cs="Times New Roman"/>
          <w:i/>
          <w:sz w:val="22"/>
          <w:szCs w:val="22"/>
        </w:rPr>
        <w:t>__.</w:t>
      </w:r>
    </w:p>
    <w:p w14:paraId="3792F8C0" w14:textId="77777777" w:rsidR="00531180" w:rsidRPr="00FA276F" w:rsidRDefault="00531180" w:rsidP="00FA276F">
      <w:pPr>
        <w:pStyle w:val="ConsPlusNonformat"/>
        <w:jc w:val="both"/>
        <w:rPr>
          <w:rFonts w:ascii="Times New Roman" w:hAnsi="Times New Roman" w:cs="Times New Roman"/>
          <w:i/>
          <w:sz w:val="22"/>
          <w:szCs w:val="22"/>
        </w:rPr>
      </w:pPr>
      <w:r w:rsidRPr="00FA276F">
        <w:rPr>
          <w:rFonts w:ascii="Times New Roman" w:hAnsi="Times New Roman" w:cs="Times New Roman"/>
          <w:i/>
          <w:sz w:val="22"/>
          <w:szCs w:val="22"/>
        </w:rPr>
        <w:t>Режим водопотребления на полив зе</w:t>
      </w:r>
      <w:r w:rsidR="00EF3E02" w:rsidRPr="00FA276F">
        <w:rPr>
          <w:rFonts w:ascii="Times New Roman" w:hAnsi="Times New Roman" w:cs="Times New Roman"/>
          <w:i/>
          <w:sz w:val="22"/>
          <w:szCs w:val="22"/>
        </w:rPr>
        <w:t>мельного участка:_</w:t>
      </w:r>
      <w:r w:rsidRPr="00FA276F">
        <w:rPr>
          <w:rFonts w:ascii="Times New Roman" w:hAnsi="Times New Roman" w:cs="Times New Roman"/>
          <w:i/>
          <w:sz w:val="22"/>
          <w:szCs w:val="22"/>
        </w:rPr>
        <w:t>______________</w:t>
      </w:r>
      <w:r w:rsidR="002A1543">
        <w:rPr>
          <w:rFonts w:ascii="Times New Roman" w:hAnsi="Times New Roman" w:cs="Times New Roman"/>
          <w:i/>
          <w:sz w:val="22"/>
          <w:szCs w:val="22"/>
        </w:rPr>
        <w:t>_____</w:t>
      </w:r>
      <w:r w:rsidRPr="00FA276F">
        <w:rPr>
          <w:rFonts w:ascii="Times New Roman" w:hAnsi="Times New Roman" w:cs="Times New Roman"/>
          <w:i/>
          <w:sz w:val="22"/>
          <w:szCs w:val="22"/>
        </w:rPr>
        <w:t>____________.</w:t>
      </w:r>
    </w:p>
    <w:p w14:paraId="1C5DBA84" w14:textId="77777777" w:rsidR="00531180" w:rsidRPr="00FA276F" w:rsidRDefault="00531180" w:rsidP="00FA276F">
      <w:pPr>
        <w:pStyle w:val="ConsPlusNonformat"/>
        <w:jc w:val="both"/>
        <w:rPr>
          <w:rFonts w:ascii="Times New Roman" w:hAnsi="Times New Roman" w:cs="Times New Roman"/>
          <w:i/>
          <w:sz w:val="22"/>
          <w:szCs w:val="22"/>
        </w:rPr>
      </w:pPr>
      <w:r w:rsidRPr="00FA276F">
        <w:rPr>
          <w:rFonts w:ascii="Times New Roman" w:hAnsi="Times New Roman" w:cs="Times New Roman"/>
          <w:i/>
          <w:sz w:val="22"/>
          <w:szCs w:val="22"/>
        </w:rPr>
        <w:t>Мощность применяемых устройств, с помощью которых осуществляется потребление коммунального ресурса</w:t>
      </w:r>
      <w:r w:rsidR="00EF3E02" w:rsidRPr="00FA276F">
        <w:rPr>
          <w:rFonts w:ascii="Times New Roman" w:hAnsi="Times New Roman" w:cs="Times New Roman"/>
          <w:i/>
          <w:sz w:val="22"/>
          <w:szCs w:val="22"/>
        </w:rPr>
        <w:t>_____</w:t>
      </w:r>
      <w:r w:rsidR="002A1543">
        <w:rPr>
          <w:rFonts w:ascii="Times New Roman" w:hAnsi="Times New Roman" w:cs="Times New Roman"/>
          <w:i/>
          <w:sz w:val="22"/>
          <w:szCs w:val="22"/>
        </w:rPr>
        <w:t>_____________________________________________</w:t>
      </w:r>
      <w:r w:rsidR="00EF3E02" w:rsidRPr="00FA276F">
        <w:rPr>
          <w:rFonts w:ascii="Times New Roman" w:hAnsi="Times New Roman" w:cs="Times New Roman"/>
          <w:i/>
          <w:sz w:val="22"/>
          <w:szCs w:val="22"/>
        </w:rPr>
        <w:t>_________</w:t>
      </w:r>
      <w:r w:rsidRPr="00FA276F">
        <w:rPr>
          <w:rFonts w:ascii="Times New Roman" w:hAnsi="Times New Roman" w:cs="Times New Roman"/>
          <w:i/>
          <w:sz w:val="22"/>
          <w:szCs w:val="22"/>
        </w:rPr>
        <w:t>.</w:t>
      </w:r>
    </w:p>
    <w:p w14:paraId="52C9087C" w14:textId="77777777" w:rsidR="00531180" w:rsidRPr="00FA276F" w:rsidRDefault="002A1543" w:rsidP="00FA276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31180" w:rsidRPr="00FA276F">
        <w:rPr>
          <w:rFonts w:ascii="Times New Roman" w:hAnsi="Times New Roman" w:cs="Times New Roman"/>
          <w:sz w:val="22"/>
          <w:szCs w:val="22"/>
        </w:rPr>
        <w:t xml:space="preserve">Сведения о лицах,  зарегистрированных по данному адресу, указаны  в </w:t>
      </w:r>
      <w:r w:rsidR="00531180" w:rsidRPr="002A1543">
        <w:rPr>
          <w:rFonts w:ascii="Times New Roman" w:hAnsi="Times New Roman" w:cs="Times New Roman"/>
          <w:color w:val="000000" w:themeColor="text1"/>
          <w:sz w:val="22"/>
          <w:szCs w:val="22"/>
        </w:rPr>
        <w:t xml:space="preserve">Приложении № </w:t>
      </w:r>
      <w:r w:rsidR="00EF3E02" w:rsidRPr="002A1543">
        <w:rPr>
          <w:rFonts w:ascii="Times New Roman" w:hAnsi="Times New Roman" w:cs="Times New Roman"/>
          <w:color w:val="000000" w:themeColor="text1"/>
          <w:sz w:val="22"/>
          <w:szCs w:val="22"/>
        </w:rPr>
        <w:t>2</w:t>
      </w:r>
      <w:r w:rsidR="00531180" w:rsidRPr="002A1543">
        <w:rPr>
          <w:rFonts w:ascii="Times New Roman" w:hAnsi="Times New Roman" w:cs="Times New Roman"/>
          <w:color w:val="000000" w:themeColor="text1"/>
          <w:sz w:val="22"/>
          <w:szCs w:val="22"/>
        </w:rPr>
        <w:t xml:space="preserve"> </w:t>
      </w:r>
      <w:r w:rsidR="00531180" w:rsidRPr="00FA276F">
        <w:rPr>
          <w:rFonts w:ascii="Times New Roman" w:hAnsi="Times New Roman" w:cs="Times New Roman"/>
          <w:sz w:val="22"/>
          <w:szCs w:val="22"/>
        </w:rPr>
        <w:t xml:space="preserve">к </w:t>
      </w:r>
      <w:r w:rsidR="00531180" w:rsidRPr="00FA276F">
        <w:rPr>
          <w:rFonts w:ascii="Times New Roman" w:hAnsi="Times New Roman" w:cs="Times New Roman"/>
          <w:sz w:val="22"/>
          <w:szCs w:val="22"/>
        </w:rPr>
        <w:lastRenderedPageBreak/>
        <w:t xml:space="preserve">настоящему договору.  </w:t>
      </w:r>
    </w:p>
    <w:p w14:paraId="05574F2C" w14:textId="77777777" w:rsidR="00435EF0" w:rsidRPr="00FA276F" w:rsidRDefault="006037FF" w:rsidP="00FA276F">
      <w:pPr>
        <w:pStyle w:val="ConsPlusNormal"/>
        <w:ind w:firstLine="540"/>
        <w:jc w:val="both"/>
        <w:rPr>
          <w:sz w:val="22"/>
          <w:szCs w:val="22"/>
        </w:rPr>
      </w:pPr>
      <w:bookmarkStart w:id="0" w:name="Par1666"/>
      <w:bookmarkEnd w:id="0"/>
      <w:r w:rsidRPr="00FA276F">
        <w:rPr>
          <w:sz w:val="22"/>
          <w:szCs w:val="22"/>
        </w:rPr>
        <w:t>5</w:t>
      </w:r>
      <w:r w:rsidR="00435EF0" w:rsidRPr="00FA276F">
        <w:rPr>
          <w:sz w:val="22"/>
          <w:szCs w:val="22"/>
        </w:rPr>
        <w:t xml:space="preserve">. Доставка платежных документов на оплату коммунальных услуг и уведомлений, предусмотренных </w:t>
      </w:r>
      <w:hyperlink r:id="rId4" w:anchor="Par73" w:tooltip="ПРАВИЛА" w:history="1">
        <w:r w:rsidR="00435EF0" w:rsidRPr="00FA276F">
          <w:rPr>
            <w:rStyle w:val="a3"/>
            <w:color w:val="0000FF"/>
            <w:sz w:val="22"/>
            <w:szCs w:val="22"/>
            <w:u w:val="none"/>
          </w:rPr>
          <w:t>Правилами</w:t>
        </w:r>
      </w:hyperlink>
      <w:r w:rsidR="00435EF0" w:rsidRPr="00FA276F">
        <w:rPr>
          <w:sz w:val="22"/>
          <w:szCs w:val="22"/>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r:id="rId5" w:anchor="Par73" w:tooltip="ПРАВИЛА" w:history="1">
        <w:r w:rsidR="00435EF0" w:rsidRPr="00FA276F">
          <w:rPr>
            <w:rStyle w:val="a3"/>
            <w:color w:val="auto"/>
            <w:sz w:val="22"/>
            <w:szCs w:val="22"/>
            <w:u w:val="none"/>
          </w:rPr>
          <w:t>Правилами</w:t>
        </w:r>
      </w:hyperlink>
      <w:r w:rsidR="00435EF0" w:rsidRPr="00FA276F">
        <w:rPr>
          <w:sz w:val="22"/>
          <w:szCs w:val="22"/>
        </w:rPr>
        <w:t xml:space="preserve"> предоставления коммунальных услуг не предусмотрен порядок направления, осуществляется следующим способом (нужное заполнить):</w:t>
      </w:r>
    </w:p>
    <w:p w14:paraId="01850176" w14:textId="77777777" w:rsidR="00435EF0" w:rsidRPr="00FA276F" w:rsidRDefault="00435EF0" w:rsidP="00FA276F">
      <w:pPr>
        <w:pStyle w:val="ConsPlusNormal"/>
        <w:ind w:firstLine="540"/>
        <w:jc w:val="both"/>
        <w:rPr>
          <w:sz w:val="22"/>
          <w:szCs w:val="22"/>
        </w:rPr>
      </w:pPr>
      <w:r w:rsidRPr="00FA276F">
        <w:rPr>
          <w:sz w:val="22"/>
          <w:szCs w:val="22"/>
        </w:rPr>
        <w:t>по почтовому адресу __________________</w:t>
      </w:r>
      <w:r w:rsidR="002A1543">
        <w:rPr>
          <w:sz w:val="22"/>
          <w:szCs w:val="22"/>
        </w:rPr>
        <w:t>______________________</w:t>
      </w:r>
      <w:r w:rsidRPr="00FA276F">
        <w:rPr>
          <w:sz w:val="22"/>
          <w:szCs w:val="22"/>
        </w:rPr>
        <w:t>________________;</w:t>
      </w:r>
    </w:p>
    <w:p w14:paraId="6695C15D" w14:textId="77777777" w:rsidR="00435EF0" w:rsidRPr="00FA276F" w:rsidRDefault="00435EF0" w:rsidP="00FA276F">
      <w:pPr>
        <w:pStyle w:val="ConsPlusNormal"/>
        <w:ind w:firstLine="540"/>
        <w:jc w:val="both"/>
        <w:rPr>
          <w:sz w:val="22"/>
          <w:szCs w:val="22"/>
        </w:rPr>
      </w:pPr>
      <w:r w:rsidRPr="00FA276F">
        <w:rPr>
          <w:sz w:val="22"/>
          <w:szCs w:val="22"/>
        </w:rPr>
        <w:t>по адресу электронной почты ____________ (без направления копии на бумажном носителе);</w:t>
      </w:r>
    </w:p>
    <w:p w14:paraId="1A280127" w14:textId="77777777" w:rsidR="00435EF0" w:rsidRPr="00FA276F" w:rsidRDefault="00435EF0" w:rsidP="00FA276F">
      <w:pPr>
        <w:pStyle w:val="ConsPlusNormal"/>
        <w:ind w:firstLine="540"/>
        <w:jc w:val="both"/>
        <w:rPr>
          <w:sz w:val="22"/>
          <w:szCs w:val="22"/>
        </w:rPr>
      </w:pPr>
      <w:r w:rsidRPr="00FA276F">
        <w:rPr>
          <w:sz w:val="22"/>
          <w:szCs w:val="22"/>
        </w:rP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14:paraId="0BC0F77C" w14:textId="403BBD2B" w:rsidR="00435EF0" w:rsidRPr="00FA276F" w:rsidRDefault="00435EF0" w:rsidP="00FA276F">
      <w:pPr>
        <w:pStyle w:val="ConsPlusNormal"/>
        <w:ind w:firstLine="540"/>
        <w:jc w:val="both"/>
        <w:rPr>
          <w:sz w:val="22"/>
          <w:szCs w:val="22"/>
        </w:rPr>
      </w:pPr>
      <w:r w:rsidRPr="00FA276F">
        <w:rPr>
          <w:sz w:val="22"/>
          <w:szCs w:val="22"/>
        </w:rPr>
        <w:t>иной способ, согласованный сторонами</w:t>
      </w:r>
      <w:r w:rsidR="002339D1" w:rsidRPr="002339D1">
        <w:rPr>
          <w:sz w:val="22"/>
          <w:szCs w:val="22"/>
        </w:rPr>
        <w:t>:</w:t>
      </w:r>
      <w:r w:rsidR="002339D1">
        <w:rPr>
          <w:sz w:val="22"/>
          <w:szCs w:val="22"/>
        </w:rPr>
        <w:t xml:space="preserve"> интернет-банк</w:t>
      </w:r>
      <w:r w:rsidRPr="00FA276F">
        <w:rPr>
          <w:sz w:val="22"/>
          <w:szCs w:val="22"/>
        </w:rPr>
        <w:t>.</w:t>
      </w:r>
    </w:p>
    <w:p w14:paraId="04E2FA03" w14:textId="77777777" w:rsidR="00435EF0" w:rsidRPr="00FA276F" w:rsidRDefault="00435EF0" w:rsidP="00FA276F">
      <w:pPr>
        <w:pStyle w:val="ConsPlusNormal"/>
        <w:ind w:firstLine="540"/>
        <w:jc w:val="both"/>
        <w:rPr>
          <w:sz w:val="22"/>
          <w:szCs w:val="22"/>
        </w:rPr>
      </w:pPr>
      <w:r w:rsidRPr="00FA276F">
        <w:rPr>
          <w:sz w:val="22"/>
          <w:szCs w:val="22"/>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14:paraId="129DEDC7" w14:textId="77777777" w:rsidR="00435EF0" w:rsidRPr="00FA276F" w:rsidRDefault="00435EF0" w:rsidP="00FA276F">
      <w:pPr>
        <w:pStyle w:val="ConsPlusNormal"/>
        <w:ind w:firstLine="540"/>
        <w:jc w:val="both"/>
        <w:rPr>
          <w:sz w:val="22"/>
          <w:szCs w:val="22"/>
        </w:rPr>
      </w:pPr>
      <w:r w:rsidRPr="00FA276F">
        <w:rPr>
          <w:sz w:val="22"/>
          <w:szCs w:val="22"/>
        </w:rP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14:paraId="4FB7B6F8" w14:textId="77777777" w:rsidR="00435EF0" w:rsidRPr="00FA276F" w:rsidRDefault="00435EF0" w:rsidP="00FA276F">
      <w:pPr>
        <w:pStyle w:val="ConsPlusNormal"/>
        <w:ind w:firstLine="540"/>
        <w:jc w:val="both"/>
        <w:rPr>
          <w:sz w:val="22"/>
          <w:szCs w:val="22"/>
        </w:rPr>
      </w:pPr>
      <w:r w:rsidRPr="00FA276F">
        <w:rPr>
          <w:sz w:val="22"/>
          <w:szCs w:val="22"/>
        </w:rPr>
        <w:t>отправления ресурсоснабжающей организацией на адрес электронной почты, предоставленный потребителем;</w:t>
      </w:r>
    </w:p>
    <w:p w14:paraId="55F33377" w14:textId="77777777" w:rsidR="00435EF0" w:rsidRPr="00FA276F" w:rsidRDefault="00435EF0" w:rsidP="00FA276F">
      <w:pPr>
        <w:pStyle w:val="ConsPlusNormal"/>
        <w:ind w:firstLine="540"/>
        <w:jc w:val="both"/>
        <w:rPr>
          <w:sz w:val="22"/>
          <w:szCs w:val="22"/>
        </w:rPr>
      </w:pPr>
      <w:r w:rsidRPr="00FA276F">
        <w:rPr>
          <w:sz w:val="22"/>
          <w:szCs w:val="22"/>
        </w:rPr>
        <w:t>размещения ресурсоснабжающей организацией в личном кабинете потребителя на официальном сайте ресурсоснабжающей организации в сети Интернет.</w:t>
      </w:r>
    </w:p>
    <w:p w14:paraId="6E0A413B" w14:textId="77777777" w:rsidR="00435EF0" w:rsidRPr="00FA276F" w:rsidRDefault="00435EF0" w:rsidP="00FA276F">
      <w:pPr>
        <w:pStyle w:val="ConsPlusNormal"/>
        <w:ind w:firstLine="540"/>
        <w:jc w:val="both"/>
        <w:rPr>
          <w:sz w:val="22"/>
          <w:szCs w:val="22"/>
        </w:rPr>
      </w:pPr>
      <w:r w:rsidRPr="00FA276F">
        <w:rPr>
          <w:sz w:val="22"/>
          <w:szCs w:val="22"/>
        </w:rPr>
        <w:t xml:space="preserve">Платежные документы на оплату коммунальных услуг и уведомления, направленные с использованием иных способов, считаются доставленными </w:t>
      </w:r>
      <w:r w:rsidR="002A1543">
        <w:rPr>
          <w:sz w:val="22"/>
          <w:szCs w:val="22"/>
        </w:rPr>
        <w:t>до 30 числа месяца следующего за расчетным.</w:t>
      </w:r>
    </w:p>
    <w:p w14:paraId="1A756EF2" w14:textId="77777777" w:rsidR="00435EF0" w:rsidRPr="00FA276F" w:rsidRDefault="006037FF" w:rsidP="00FA276F">
      <w:pPr>
        <w:pStyle w:val="ConsPlusNormal"/>
        <w:ind w:firstLine="540"/>
        <w:jc w:val="both"/>
        <w:rPr>
          <w:sz w:val="22"/>
          <w:szCs w:val="22"/>
        </w:rPr>
      </w:pPr>
      <w:r w:rsidRPr="00FA276F">
        <w:rPr>
          <w:sz w:val="22"/>
          <w:szCs w:val="22"/>
        </w:rPr>
        <w:t>6</w:t>
      </w:r>
      <w:r w:rsidR="00435EF0" w:rsidRPr="00FA276F">
        <w:rPr>
          <w:sz w:val="22"/>
          <w:szCs w:val="22"/>
        </w:rPr>
        <w:t>. Расчетным периодом для оплаты коммунальных услуг является 1 календарный месяц (далее - расчетный период).</w:t>
      </w:r>
    </w:p>
    <w:p w14:paraId="262DECCB" w14:textId="77777777" w:rsidR="00435EF0" w:rsidRPr="00FA276F" w:rsidRDefault="00435EF0" w:rsidP="00FA276F">
      <w:pPr>
        <w:pStyle w:val="ConsPlusNormal"/>
        <w:jc w:val="both"/>
        <w:rPr>
          <w:b/>
          <w:sz w:val="22"/>
          <w:szCs w:val="22"/>
        </w:rPr>
      </w:pPr>
    </w:p>
    <w:p w14:paraId="4AE1E809" w14:textId="77777777" w:rsidR="00435EF0" w:rsidRPr="00FA276F" w:rsidRDefault="00435EF0" w:rsidP="002A1543">
      <w:pPr>
        <w:pStyle w:val="ConsPlusNormal"/>
        <w:jc w:val="center"/>
        <w:outlineLvl w:val="2"/>
        <w:rPr>
          <w:b/>
          <w:sz w:val="22"/>
          <w:szCs w:val="22"/>
        </w:rPr>
      </w:pPr>
      <w:r w:rsidRPr="00FA276F">
        <w:rPr>
          <w:b/>
          <w:sz w:val="22"/>
          <w:szCs w:val="22"/>
        </w:rPr>
        <w:t>III. Обязанности и права сторон</w:t>
      </w:r>
    </w:p>
    <w:p w14:paraId="578F7543" w14:textId="77777777" w:rsidR="00435EF0" w:rsidRPr="00FA276F" w:rsidRDefault="00435EF0" w:rsidP="00FA276F">
      <w:pPr>
        <w:pStyle w:val="ConsPlusNormal"/>
        <w:jc w:val="both"/>
        <w:rPr>
          <w:sz w:val="22"/>
          <w:szCs w:val="22"/>
        </w:rPr>
      </w:pPr>
    </w:p>
    <w:p w14:paraId="35927CEF" w14:textId="77777777" w:rsidR="00435EF0" w:rsidRPr="00FA276F" w:rsidRDefault="00435EF0" w:rsidP="00FA276F">
      <w:pPr>
        <w:pStyle w:val="ConsPlusNormal"/>
        <w:ind w:firstLine="540"/>
        <w:jc w:val="both"/>
        <w:rPr>
          <w:sz w:val="22"/>
          <w:szCs w:val="22"/>
        </w:rPr>
      </w:pPr>
      <w:r w:rsidRPr="00FA276F">
        <w:rPr>
          <w:sz w:val="22"/>
          <w:szCs w:val="22"/>
        </w:rPr>
        <w:t>7. Ресурсоснабжающая организация обязана:</w:t>
      </w:r>
    </w:p>
    <w:p w14:paraId="4FCF9E63" w14:textId="77777777" w:rsidR="00435EF0" w:rsidRPr="00FA276F" w:rsidRDefault="00435EF0" w:rsidP="00FA276F">
      <w:pPr>
        <w:pStyle w:val="ConsPlusNormal"/>
        <w:ind w:firstLine="540"/>
        <w:jc w:val="both"/>
        <w:rPr>
          <w:sz w:val="22"/>
          <w:szCs w:val="22"/>
        </w:rPr>
      </w:pPr>
      <w:r w:rsidRPr="00FA276F">
        <w:rPr>
          <w:sz w:val="22"/>
          <w:szCs w:val="22"/>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14:paraId="6AFC1354" w14:textId="77777777" w:rsidR="00435EF0" w:rsidRPr="00FA276F" w:rsidRDefault="00435EF0" w:rsidP="00FA276F">
      <w:pPr>
        <w:pStyle w:val="ConsPlusNormal"/>
        <w:ind w:firstLine="540"/>
        <w:jc w:val="both"/>
        <w:rPr>
          <w:sz w:val="22"/>
          <w:szCs w:val="22"/>
        </w:rPr>
      </w:pPr>
      <w:r w:rsidRPr="00FA276F">
        <w:rPr>
          <w:sz w:val="22"/>
          <w:szCs w:val="22"/>
        </w:rPr>
        <w:t xml:space="preserve">б) производить расчет размера платы за коммунальную услугу и его изменения в случаях и порядке, которые предусмотрены </w:t>
      </w:r>
      <w:hyperlink r:id="rId6" w:anchor="Par73" w:tooltip="ПРАВИЛА" w:history="1">
        <w:r w:rsidRPr="00FA276F">
          <w:rPr>
            <w:rStyle w:val="a3"/>
            <w:color w:val="0000FF"/>
            <w:sz w:val="22"/>
            <w:szCs w:val="22"/>
            <w:u w:val="none"/>
          </w:rPr>
          <w:t>Правилами</w:t>
        </w:r>
      </w:hyperlink>
      <w:r w:rsidRPr="00FA276F">
        <w:rPr>
          <w:sz w:val="22"/>
          <w:szCs w:val="22"/>
        </w:rPr>
        <w:t xml:space="preserve"> предоставления коммунальных услуг;</w:t>
      </w:r>
    </w:p>
    <w:p w14:paraId="637E75C6" w14:textId="77777777" w:rsidR="00EF3E02" w:rsidRPr="00FA276F" w:rsidRDefault="00435EF0" w:rsidP="00FA276F">
      <w:pPr>
        <w:pStyle w:val="ConsPlusNormal"/>
        <w:ind w:firstLine="540"/>
        <w:jc w:val="both"/>
        <w:rPr>
          <w:sz w:val="22"/>
          <w:szCs w:val="22"/>
        </w:rPr>
      </w:pPr>
      <w:r w:rsidRPr="00FA276F">
        <w:rPr>
          <w:sz w:val="22"/>
          <w:szCs w:val="22"/>
        </w:rPr>
        <w:t xml:space="preserve">в) принимать от потребителя показания индивидуальных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r:id="rId7" w:anchor="Par924" w:tooltip="82. Исполнитель обязан:" w:history="1">
        <w:r w:rsidRPr="00FA276F">
          <w:rPr>
            <w:rStyle w:val="a3"/>
            <w:color w:val="0000FF"/>
            <w:sz w:val="22"/>
            <w:szCs w:val="22"/>
            <w:u w:val="none"/>
          </w:rPr>
          <w:t>пунктами 82</w:t>
        </w:r>
      </w:hyperlink>
      <w:r w:rsidRPr="00FA276F">
        <w:rPr>
          <w:sz w:val="22"/>
          <w:szCs w:val="22"/>
        </w:rPr>
        <w:t xml:space="preserve"> - </w:t>
      </w:r>
      <w:hyperlink r:id="rId8" w:anchor="Par961" w:tooltip="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w:history="1">
        <w:r w:rsidRPr="00FA276F">
          <w:rPr>
            <w:rStyle w:val="a3"/>
            <w:color w:val="0000FF"/>
            <w:sz w:val="22"/>
            <w:szCs w:val="22"/>
            <w:u w:val="none"/>
          </w:rPr>
          <w:t>85(3)</w:t>
        </w:r>
      </w:hyperlink>
      <w:r w:rsidRPr="00FA276F">
        <w:rPr>
          <w:sz w:val="22"/>
          <w:szCs w:val="22"/>
        </w:rPr>
        <w:t xml:space="preserve"> Правил предоставления коммунальных услуг.</w:t>
      </w:r>
    </w:p>
    <w:p w14:paraId="05791B4E" w14:textId="77777777" w:rsidR="00435EF0" w:rsidRPr="00FA276F" w:rsidRDefault="00435EF0" w:rsidP="00FA276F">
      <w:pPr>
        <w:pStyle w:val="ConsPlusNormal"/>
        <w:ind w:firstLine="540"/>
        <w:jc w:val="both"/>
        <w:rPr>
          <w:sz w:val="22"/>
          <w:szCs w:val="22"/>
        </w:rPr>
      </w:pPr>
      <w:r w:rsidRPr="00FA276F">
        <w:rPr>
          <w:sz w:val="22"/>
          <w:szCs w:val="22"/>
        </w:rPr>
        <w:t xml:space="preserve"> г) принимать в порядке и сроки, которые установлены </w:t>
      </w:r>
      <w:hyperlink r:id="rId9" w:anchor="Par73" w:tooltip="ПРАВИЛА" w:history="1">
        <w:r w:rsidRPr="00FA276F">
          <w:rPr>
            <w:rStyle w:val="a3"/>
            <w:color w:val="0000FF"/>
            <w:sz w:val="22"/>
            <w:szCs w:val="22"/>
            <w:u w:val="none"/>
          </w:rPr>
          <w:t>Правилами</w:t>
        </w:r>
      </w:hyperlink>
      <w:r w:rsidRPr="00FA276F">
        <w:rPr>
          <w:sz w:val="22"/>
          <w:szCs w:val="22"/>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121921CE" w14:textId="77777777" w:rsidR="00435EF0" w:rsidRPr="00FA276F" w:rsidRDefault="00435EF0" w:rsidP="00FA276F">
      <w:pPr>
        <w:pStyle w:val="ConsPlusNormal"/>
        <w:ind w:firstLine="540"/>
        <w:jc w:val="both"/>
        <w:rPr>
          <w:sz w:val="22"/>
          <w:szCs w:val="22"/>
        </w:rPr>
      </w:pPr>
      <w:r w:rsidRPr="00FA276F">
        <w:rPr>
          <w:sz w:val="22"/>
          <w:szCs w:val="22"/>
        </w:rPr>
        <w:t xml:space="preserve">д) обеспечить доставку потребителю платежных документов на оплату коммунальных услуг способом, определенным в </w:t>
      </w:r>
      <w:hyperlink r:id="rId10" w:anchor="Par1666"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 w:history="1">
        <w:r w:rsidRPr="00FA276F">
          <w:rPr>
            <w:rStyle w:val="a3"/>
            <w:color w:val="0000FF"/>
            <w:sz w:val="22"/>
            <w:szCs w:val="22"/>
            <w:u w:val="none"/>
          </w:rPr>
          <w:t>пункте 5</w:t>
        </w:r>
      </w:hyperlink>
      <w:r w:rsidRPr="00FA276F">
        <w:rPr>
          <w:sz w:val="22"/>
          <w:szCs w:val="22"/>
        </w:rPr>
        <w:t xml:space="preserve"> настоящего договора;</w:t>
      </w:r>
    </w:p>
    <w:p w14:paraId="6932A497" w14:textId="77777777" w:rsidR="00435EF0" w:rsidRDefault="00435EF0" w:rsidP="00FA276F">
      <w:pPr>
        <w:pStyle w:val="ConsPlusNormal"/>
        <w:ind w:firstLine="540"/>
        <w:jc w:val="both"/>
        <w:rPr>
          <w:sz w:val="22"/>
          <w:szCs w:val="22"/>
        </w:rPr>
      </w:pPr>
      <w:r w:rsidRPr="00FA276F">
        <w:rPr>
          <w:sz w:val="22"/>
          <w:szCs w:val="22"/>
        </w:rPr>
        <w:t>е) нести иные обязанности, предусмотренные законодательством Российской Федерации.</w:t>
      </w:r>
    </w:p>
    <w:p w14:paraId="15229BA3" w14:textId="77777777" w:rsidR="00435EF0" w:rsidRPr="00FA276F" w:rsidRDefault="00435EF0" w:rsidP="00FA276F">
      <w:pPr>
        <w:pStyle w:val="ConsPlusNormal"/>
        <w:ind w:firstLine="540"/>
        <w:jc w:val="both"/>
        <w:rPr>
          <w:sz w:val="22"/>
          <w:szCs w:val="22"/>
        </w:rPr>
      </w:pPr>
      <w:r w:rsidRPr="00FA276F">
        <w:rPr>
          <w:sz w:val="22"/>
          <w:szCs w:val="22"/>
        </w:rPr>
        <w:t>8. Ресурсоснабжающая организация имеет право:</w:t>
      </w:r>
    </w:p>
    <w:p w14:paraId="6BB981BF" w14:textId="77777777" w:rsidR="00435EF0" w:rsidRPr="00FA276F" w:rsidRDefault="00435EF0" w:rsidP="00FA276F">
      <w:pPr>
        <w:pStyle w:val="ConsPlusNormal"/>
        <w:ind w:firstLine="540"/>
        <w:jc w:val="both"/>
        <w:rPr>
          <w:sz w:val="22"/>
          <w:szCs w:val="22"/>
        </w:rPr>
      </w:pPr>
      <w:r w:rsidRPr="00FA276F">
        <w:rPr>
          <w:sz w:val="22"/>
          <w:szCs w:val="22"/>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14:paraId="46B36BCE" w14:textId="77777777" w:rsidR="00435EF0" w:rsidRPr="00FA276F" w:rsidRDefault="00435EF0" w:rsidP="00FA276F">
      <w:pPr>
        <w:pStyle w:val="ConsPlusNormal"/>
        <w:ind w:firstLine="540"/>
        <w:jc w:val="both"/>
        <w:rPr>
          <w:sz w:val="22"/>
          <w:szCs w:val="22"/>
        </w:rPr>
      </w:pPr>
      <w:r w:rsidRPr="00FA276F">
        <w:rPr>
          <w:sz w:val="22"/>
          <w:szCs w:val="22"/>
        </w:rPr>
        <w:t xml:space="preserve">б) устанавливать количество потребителей, проживающих (в том числе временно) в жилом </w:t>
      </w:r>
      <w:r w:rsidRPr="00FA276F">
        <w:rPr>
          <w:sz w:val="22"/>
          <w:szCs w:val="22"/>
        </w:rPr>
        <w:lastRenderedPageBreak/>
        <w:t xml:space="preserve">помещении потребителя, в случае, если жилое помещение потребителя не оборудовано индивидуальными приборами учета холодной воды, и составлять акт об установлении количества граждан, временно проживающих в жилом помещении, в порядке, предусмотренном </w:t>
      </w:r>
      <w:hyperlink r:id="rId11" w:anchor="Par646"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 w:history="1">
        <w:r w:rsidRPr="00FA276F">
          <w:rPr>
            <w:rStyle w:val="a3"/>
            <w:color w:val="0000FF"/>
            <w:sz w:val="22"/>
            <w:szCs w:val="22"/>
            <w:u w:val="none"/>
          </w:rPr>
          <w:t>пунктом 56(1)</w:t>
        </w:r>
      </w:hyperlink>
      <w:r w:rsidRPr="00FA276F">
        <w:rPr>
          <w:sz w:val="22"/>
          <w:szCs w:val="22"/>
        </w:rPr>
        <w:t xml:space="preserve"> Правил предоставления коммунальных услуг;</w:t>
      </w:r>
    </w:p>
    <w:p w14:paraId="6C3B9B92" w14:textId="77777777" w:rsidR="00435EF0" w:rsidRPr="00FA276F" w:rsidRDefault="00435EF0" w:rsidP="00FA276F">
      <w:pPr>
        <w:pStyle w:val="ConsPlusNormal"/>
        <w:ind w:firstLine="540"/>
        <w:jc w:val="both"/>
        <w:rPr>
          <w:sz w:val="22"/>
          <w:szCs w:val="22"/>
        </w:rPr>
      </w:pPr>
      <w:r w:rsidRPr="00FA276F">
        <w:rPr>
          <w:sz w:val="22"/>
          <w:szCs w:val="22"/>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r:id="rId12" w:anchor="Par445" w:tooltip="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history="1">
        <w:r w:rsidRPr="00FA276F">
          <w:rPr>
            <w:rStyle w:val="a3"/>
            <w:color w:val="0000FF"/>
            <w:sz w:val="22"/>
            <w:szCs w:val="22"/>
            <w:u w:val="none"/>
          </w:rPr>
          <w:t>подпунктом "е" пункта 32</w:t>
        </w:r>
      </w:hyperlink>
      <w:r w:rsidRPr="00FA276F">
        <w:rPr>
          <w:sz w:val="22"/>
          <w:szCs w:val="22"/>
        </w:rPr>
        <w:t xml:space="preserve"> Правил предоставления коммунальных услуг;</w:t>
      </w:r>
    </w:p>
    <w:p w14:paraId="45CC12CB" w14:textId="77777777" w:rsidR="00435EF0" w:rsidRPr="00FA276F" w:rsidRDefault="00435EF0" w:rsidP="00FA276F">
      <w:pPr>
        <w:pStyle w:val="ConsPlusNormal"/>
        <w:ind w:firstLine="540"/>
        <w:jc w:val="both"/>
        <w:rPr>
          <w:sz w:val="22"/>
          <w:szCs w:val="22"/>
        </w:rPr>
      </w:pPr>
      <w:r w:rsidRPr="00FA276F">
        <w:rPr>
          <w:sz w:val="22"/>
          <w:szCs w:val="22"/>
        </w:rPr>
        <w:t>г) осуществлять иные права, предусмотренные законодательством Российской Федерации и настоящим договором.</w:t>
      </w:r>
    </w:p>
    <w:p w14:paraId="40F9DF2C" w14:textId="77777777" w:rsidR="00435EF0" w:rsidRPr="00FA276F" w:rsidRDefault="00435EF0" w:rsidP="00FA276F">
      <w:pPr>
        <w:pStyle w:val="ConsPlusNormal"/>
        <w:ind w:firstLine="540"/>
        <w:jc w:val="both"/>
        <w:rPr>
          <w:sz w:val="22"/>
          <w:szCs w:val="22"/>
        </w:rPr>
      </w:pPr>
      <w:r w:rsidRPr="00FA276F">
        <w:rPr>
          <w:sz w:val="22"/>
          <w:szCs w:val="22"/>
        </w:rPr>
        <w:t>9. Потребитель обязан:</w:t>
      </w:r>
    </w:p>
    <w:p w14:paraId="4CF36444" w14:textId="77777777" w:rsidR="00435EF0" w:rsidRPr="00FA276F" w:rsidRDefault="00435EF0" w:rsidP="00FA276F">
      <w:pPr>
        <w:pStyle w:val="ConsPlusNormal"/>
        <w:ind w:firstLine="540"/>
        <w:jc w:val="both"/>
        <w:rPr>
          <w:sz w:val="22"/>
          <w:szCs w:val="22"/>
        </w:rPr>
      </w:pPr>
      <w:r w:rsidRPr="00FA276F">
        <w:rPr>
          <w:sz w:val="22"/>
          <w:szCs w:val="22"/>
        </w:rP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14:paraId="305A50E8" w14:textId="77777777" w:rsidR="00435EF0" w:rsidRPr="00FA276F" w:rsidRDefault="00435EF0" w:rsidP="00FA276F">
      <w:pPr>
        <w:pStyle w:val="ConsPlusNormal"/>
        <w:ind w:firstLine="540"/>
        <w:jc w:val="both"/>
        <w:rPr>
          <w:sz w:val="22"/>
          <w:szCs w:val="22"/>
        </w:rPr>
      </w:pPr>
      <w:r w:rsidRPr="00FA276F">
        <w:rPr>
          <w:sz w:val="22"/>
          <w:szCs w:val="22"/>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а при наличии возможности - принимать все меры по устранению таких неисправностей, пожара и аварий;</w:t>
      </w:r>
    </w:p>
    <w:p w14:paraId="13DEA3B5" w14:textId="77777777" w:rsidR="00435EF0" w:rsidRPr="00FA276F" w:rsidRDefault="00435EF0" w:rsidP="00FA276F">
      <w:pPr>
        <w:pStyle w:val="ConsPlusNormal"/>
        <w:ind w:firstLine="540"/>
        <w:jc w:val="both"/>
        <w:rPr>
          <w:sz w:val="22"/>
          <w:szCs w:val="22"/>
        </w:rPr>
      </w:pPr>
      <w:r w:rsidRPr="00FA276F">
        <w:rPr>
          <w:sz w:val="22"/>
          <w:szCs w:val="22"/>
        </w:rPr>
        <w:t>в) обеспечить оснащение жилого помещения</w:t>
      </w:r>
      <w:r w:rsidR="00FD20FB" w:rsidRPr="00FA276F">
        <w:rPr>
          <w:sz w:val="22"/>
          <w:szCs w:val="22"/>
        </w:rPr>
        <w:t xml:space="preserve"> приборами учета (холодной воды</w:t>
      </w:r>
      <w:r w:rsidR="000175A5" w:rsidRPr="00FA276F">
        <w:rPr>
          <w:sz w:val="22"/>
          <w:szCs w:val="22"/>
        </w:rPr>
        <w:t>)</w:t>
      </w:r>
      <w:r w:rsidRPr="00FA276F">
        <w:rPr>
          <w:sz w:val="22"/>
          <w:szCs w:val="22"/>
        </w:rPr>
        <w:t>,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14:paraId="5F3B1EE9" w14:textId="77777777" w:rsidR="00435EF0" w:rsidRDefault="00435EF0" w:rsidP="00FA276F">
      <w:pPr>
        <w:pStyle w:val="ConsPlusNormal"/>
        <w:ind w:firstLine="540"/>
        <w:jc w:val="both"/>
        <w:rPr>
          <w:sz w:val="22"/>
          <w:szCs w:val="22"/>
        </w:rPr>
      </w:pPr>
      <w:r w:rsidRPr="00FA276F">
        <w:rPr>
          <w:sz w:val="22"/>
          <w:szCs w:val="22"/>
        </w:rPr>
        <w:t>г) в случае выхода прибора учета из строя (неисправности), в том числе не</w:t>
      </w:r>
      <w:r w:rsidR="00896749">
        <w:rPr>
          <w:sz w:val="22"/>
          <w:szCs w:val="22"/>
        </w:rPr>
        <w:t xml:space="preserve"> </w:t>
      </w:r>
      <w:r w:rsidRPr="00FA276F">
        <w:rPr>
          <w:sz w:val="22"/>
          <w:szCs w:val="22"/>
        </w:rPr>
        <w:t xml:space="preserve">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FA276F">
        <w:rPr>
          <w:sz w:val="22"/>
          <w:szCs w:val="22"/>
        </w:rPr>
        <w:t>межповерочного</w:t>
      </w:r>
      <w:proofErr w:type="spellEnd"/>
      <w:r w:rsidRPr="00FA276F">
        <w:rPr>
          <w:sz w:val="22"/>
          <w:szCs w:val="22"/>
        </w:rPr>
        <w:t xml:space="preserve">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14:paraId="7A1DA769" w14:textId="77777777" w:rsidR="00896749" w:rsidRPr="00896749" w:rsidRDefault="00896749" w:rsidP="00896749">
      <w:pPr>
        <w:spacing w:after="0" w:line="240" w:lineRule="auto"/>
        <w:jc w:val="both"/>
        <w:rPr>
          <w:rFonts w:ascii="Times New Roman" w:hAnsi="Times New Roman" w:cs="Times New Roman"/>
        </w:rPr>
      </w:pPr>
      <w:r>
        <w:rPr>
          <w:rFonts w:ascii="Times New Roman" w:hAnsi="Times New Roman" w:cs="Times New Roman"/>
        </w:rPr>
        <w:t xml:space="preserve">            в</w:t>
      </w:r>
      <w:r w:rsidRPr="00896749">
        <w:rPr>
          <w:rFonts w:ascii="Times New Roman" w:hAnsi="Times New Roman" w:cs="Times New Roman"/>
        </w:rPr>
        <w:t xml:space="preserve"> случае неисправности и на период ремонта прибора учета объемы принятой </w:t>
      </w:r>
      <w:r w:rsidR="00A04F70" w:rsidRPr="00A04F70">
        <w:rPr>
          <w:rFonts w:ascii="Times New Roman" w:hAnsi="Times New Roman" w:cs="Times New Roman"/>
        </w:rPr>
        <w:t>п</w:t>
      </w:r>
      <w:r w:rsidRPr="00A04F70">
        <w:rPr>
          <w:rFonts w:ascii="Times New Roman" w:hAnsi="Times New Roman" w:cs="Times New Roman"/>
        </w:rPr>
        <w:t>отребителем</w:t>
      </w:r>
      <w:r w:rsidRPr="00896749">
        <w:rPr>
          <w:rFonts w:ascii="Times New Roman" w:hAnsi="Times New Roman" w:cs="Times New Roman"/>
        </w:rPr>
        <w:t xml:space="preserve"> холодной воды определяются по среднемесячному показателю потребления за шесть  месяцев, предшествующих расчетному периоду. Этот порядок сохраняется вплоть до установке новых или отремонтированных приборов учета, но на срок не более 30 дней. По истечению 30 дней, если прибор учета не установлен по вине </w:t>
      </w:r>
      <w:r w:rsidR="00A04F70" w:rsidRPr="00A04F70">
        <w:rPr>
          <w:rFonts w:ascii="Times New Roman" w:hAnsi="Times New Roman" w:cs="Times New Roman"/>
        </w:rPr>
        <w:t>п</w:t>
      </w:r>
      <w:r w:rsidRPr="00A04F70">
        <w:rPr>
          <w:rFonts w:ascii="Times New Roman" w:hAnsi="Times New Roman" w:cs="Times New Roman"/>
        </w:rPr>
        <w:t>отребителя,</w:t>
      </w:r>
      <w:r w:rsidRPr="00896749">
        <w:rPr>
          <w:rFonts w:ascii="Times New Roman" w:hAnsi="Times New Roman" w:cs="Times New Roman"/>
        </w:rPr>
        <w:t xml:space="preserve"> объемы потребленной воды определяются по нормативным показателям водопотребления. </w:t>
      </w:r>
    </w:p>
    <w:p w14:paraId="5EAC4E05" w14:textId="77777777" w:rsidR="00435EF0" w:rsidRPr="00FA276F" w:rsidRDefault="00435EF0" w:rsidP="00896749">
      <w:pPr>
        <w:pStyle w:val="ConsPlusNormal"/>
        <w:ind w:firstLine="540"/>
        <w:jc w:val="both"/>
        <w:rPr>
          <w:sz w:val="22"/>
          <w:szCs w:val="22"/>
        </w:rPr>
      </w:pPr>
      <w:r w:rsidRPr="00896749">
        <w:rPr>
          <w:sz w:val="22"/>
          <w:szCs w:val="22"/>
        </w:rPr>
        <w:t>д) в случае, если требуется проведение демонтажа прибора учета, известить ресурсоснабжающую организацию не позднее чем за</w:t>
      </w:r>
      <w:r w:rsidRPr="00FA276F">
        <w:rPr>
          <w:sz w:val="22"/>
          <w:szCs w:val="22"/>
        </w:rPr>
        <w:t xml:space="preserve">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14:paraId="1339FECB" w14:textId="77777777" w:rsidR="00435EF0" w:rsidRPr="00FA276F" w:rsidRDefault="00435EF0" w:rsidP="00FA276F">
      <w:pPr>
        <w:pStyle w:val="ConsPlusNormal"/>
        <w:ind w:firstLine="540"/>
        <w:jc w:val="both"/>
        <w:rPr>
          <w:sz w:val="22"/>
          <w:szCs w:val="22"/>
        </w:rPr>
      </w:pPr>
      <w:r w:rsidRPr="00FA276F">
        <w:rPr>
          <w:sz w:val="22"/>
          <w:szCs w:val="22"/>
        </w:rP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14:paraId="32F07795" w14:textId="77777777" w:rsidR="00435EF0" w:rsidRPr="00FA276F" w:rsidRDefault="00435EF0" w:rsidP="00FA276F">
      <w:pPr>
        <w:pStyle w:val="ConsPlusNormal"/>
        <w:ind w:firstLine="540"/>
        <w:jc w:val="both"/>
        <w:rPr>
          <w:sz w:val="22"/>
          <w:szCs w:val="22"/>
        </w:rPr>
      </w:pPr>
      <w:r w:rsidRPr="00FA276F">
        <w:rPr>
          <w:sz w:val="22"/>
          <w:szCs w:val="22"/>
        </w:rP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14:paraId="4E284DB2" w14:textId="77777777" w:rsidR="00435EF0" w:rsidRPr="00FA276F" w:rsidRDefault="00435EF0" w:rsidP="00FA276F">
      <w:pPr>
        <w:pStyle w:val="ConsPlusNormal"/>
        <w:ind w:firstLine="540"/>
        <w:jc w:val="both"/>
        <w:rPr>
          <w:sz w:val="22"/>
          <w:szCs w:val="22"/>
        </w:rPr>
      </w:pPr>
      <w:r w:rsidRPr="00FA276F">
        <w:rPr>
          <w:sz w:val="22"/>
          <w:szCs w:val="22"/>
        </w:rP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14:paraId="7B3972D6" w14:textId="77777777" w:rsidR="00435EF0" w:rsidRPr="00FA276F" w:rsidRDefault="00435EF0" w:rsidP="00FA276F">
      <w:pPr>
        <w:pStyle w:val="ConsPlusNormal"/>
        <w:ind w:firstLine="540"/>
        <w:jc w:val="both"/>
        <w:rPr>
          <w:sz w:val="22"/>
          <w:szCs w:val="22"/>
        </w:rPr>
      </w:pPr>
      <w:r w:rsidRPr="00FA276F">
        <w:rPr>
          <w:sz w:val="22"/>
          <w:szCs w:val="22"/>
        </w:rPr>
        <w:t xml:space="preserve">и) не осуществлять действия, предусмотренные </w:t>
      </w:r>
      <w:hyperlink r:id="rId13" w:anchor="Par521" w:tooltip="35. Потребитель не вправе:" w:history="1">
        <w:r w:rsidRPr="00FA276F">
          <w:rPr>
            <w:rStyle w:val="a3"/>
            <w:color w:val="0000FF"/>
            <w:sz w:val="22"/>
            <w:szCs w:val="22"/>
            <w:u w:val="none"/>
          </w:rPr>
          <w:t>пунктом 35</w:t>
        </w:r>
      </w:hyperlink>
      <w:r w:rsidRPr="00FA276F">
        <w:rPr>
          <w:sz w:val="22"/>
          <w:szCs w:val="22"/>
        </w:rPr>
        <w:t xml:space="preserve"> Правил предоставления коммунальных услуг;</w:t>
      </w:r>
    </w:p>
    <w:p w14:paraId="65F77F64" w14:textId="77777777" w:rsidR="00435EF0" w:rsidRPr="00FA276F" w:rsidRDefault="00435EF0" w:rsidP="00FA276F">
      <w:pPr>
        <w:pStyle w:val="ConsPlusNormal"/>
        <w:ind w:firstLine="540"/>
        <w:jc w:val="both"/>
        <w:rPr>
          <w:sz w:val="22"/>
          <w:szCs w:val="22"/>
        </w:rPr>
      </w:pPr>
      <w:r w:rsidRPr="00FA276F">
        <w:rPr>
          <w:sz w:val="22"/>
          <w:szCs w:val="22"/>
        </w:rPr>
        <w:t>к) нести иные обязанности, предусмотренные законодательством Российской Федерации.</w:t>
      </w:r>
    </w:p>
    <w:p w14:paraId="62DEFEB6" w14:textId="77777777" w:rsidR="00435EF0" w:rsidRPr="00FA276F" w:rsidRDefault="00435EF0" w:rsidP="00FA276F">
      <w:pPr>
        <w:pStyle w:val="ConsPlusNormal"/>
        <w:ind w:firstLine="540"/>
        <w:jc w:val="both"/>
        <w:rPr>
          <w:sz w:val="22"/>
          <w:szCs w:val="22"/>
        </w:rPr>
      </w:pPr>
      <w:r w:rsidRPr="00FA276F">
        <w:rPr>
          <w:sz w:val="22"/>
          <w:szCs w:val="22"/>
        </w:rPr>
        <w:t>10. Потребитель имеет право:</w:t>
      </w:r>
    </w:p>
    <w:p w14:paraId="1FDE6EBA" w14:textId="77777777" w:rsidR="00435EF0" w:rsidRPr="00FA276F" w:rsidRDefault="00435EF0" w:rsidP="00FA276F">
      <w:pPr>
        <w:pStyle w:val="ConsPlusNormal"/>
        <w:ind w:firstLine="540"/>
        <w:jc w:val="both"/>
        <w:rPr>
          <w:sz w:val="22"/>
          <w:szCs w:val="22"/>
        </w:rPr>
      </w:pPr>
      <w:r w:rsidRPr="00FA276F">
        <w:rPr>
          <w:sz w:val="22"/>
          <w:szCs w:val="22"/>
        </w:rPr>
        <w:t>а) получать в необходимых объемах коммунальную услугу надлежащего качества;</w:t>
      </w:r>
    </w:p>
    <w:p w14:paraId="334A8A8C" w14:textId="77777777" w:rsidR="00435EF0" w:rsidRDefault="00435EF0" w:rsidP="00FA276F">
      <w:pPr>
        <w:pStyle w:val="ConsPlusNormal"/>
        <w:ind w:firstLine="540"/>
        <w:jc w:val="both"/>
        <w:rPr>
          <w:sz w:val="22"/>
          <w:szCs w:val="22"/>
        </w:rPr>
      </w:pPr>
      <w:r w:rsidRPr="00FA276F">
        <w:rPr>
          <w:sz w:val="22"/>
          <w:szCs w:val="22"/>
        </w:rPr>
        <w:t>б) при наличии прибора учета ежемесячно</w:t>
      </w:r>
      <w:r w:rsidR="007A03C2" w:rsidRPr="00FA276F">
        <w:rPr>
          <w:sz w:val="22"/>
          <w:szCs w:val="22"/>
        </w:rPr>
        <w:t>, до 25 числа,</w:t>
      </w:r>
      <w:r w:rsidRPr="00FA276F">
        <w:rPr>
          <w:sz w:val="22"/>
          <w:szCs w:val="22"/>
        </w:rPr>
        <w:t xml:space="preserve"> снимать его показания и передавать их ресурсоснабжающей организации или уполномоченному ею лицу;</w:t>
      </w:r>
    </w:p>
    <w:p w14:paraId="4DB1E072" w14:textId="77777777" w:rsidR="00435EF0" w:rsidRPr="00FA276F" w:rsidRDefault="00435EF0" w:rsidP="00FA276F">
      <w:pPr>
        <w:pStyle w:val="ConsPlusNormal"/>
        <w:ind w:firstLine="540"/>
        <w:jc w:val="both"/>
        <w:rPr>
          <w:sz w:val="22"/>
          <w:szCs w:val="22"/>
        </w:rPr>
      </w:pPr>
      <w:r w:rsidRPr="00FA276F">
        <w:rPr>
          <w:sz w:val="22"/>
          <w:szCs w:val="22"/>
        </w:rPr>
        <w:t xml:space="preserve">в) получать от ресурсоснабжающей организации сведения о правильности исчисления </w:t>
      </w:r>
      <w:r w:rsidRPr="00FA276F">
        <w:rPr>
          <w:sz w:val="22"/>
          <w:szCs w:val="22"/>
        </w:rPr>
        <w:lastRenderedPageBreak/>
        <w:t>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14:paraId="3BFC491C" w14:textId="77777777" w:rsidR="00435EF0" w:rsidRPr="00FA276F" w:rsidRDefault="00435EF0" w:rsidP="00FA276F">
      <w:pPr>
        <w:pStyle w:val="ConsPlusNormal"/>
        <w:ind w:firstLine="540"/>
        <w:jc w:val="both"/>
        <w:rPr>
          <w:sz w:val="22"/>
          <w:szCs w:val="22"/>
        </w:rPr>
      </w:pPr>
      <w:r w:rsidRPr="00FA276F">
        <w:rPr>
          <w:sz w:val="22"/>
          <w:szCs w:val="22"/>
        </w:rP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r:id="rId14" w:anchor="Par73" w:tooltip="ПРАВИЛА" w:history="1">
        <w:r w:rsidRPr="00FA276F">
          <w:rPr>
            <w:rStyle w:val="a3"/>
            <w:color w:val="0000FF"/>
            <w:sz w:val="22"/>
            <w:szCs w:val="22"/>
            <w:u w:val="none"/>
          </w:rPr>
          <w:t>Правилами</w:t>
        </w:r>
      </w:hyperlink>
      <w:r w:rsidRPr="00FA276F">
        <w:rPr>
          <w:sz w:val="22"/>
          <w:szCs w:val="22"/>
        </w:rPr>
        <w:t xml:space="preserve"> предоставления коммунальных услуг;</w:t>
      </w:r>
    </w:p>
    <w:p w14:paraId="588D8CE3" w14:textId="77777777" w:rsidR="00435EF0" w:rsidRPr="00FA276F" w:rsidRDefault="00435EF0" w:rsidP="00FA276F">
      <w:pPr>
        <w:pStyle w:val="ConsPlusNormal"/>
        <w:ind w:firstLine="540"/>
        <w:jc w:val="both"/>
        <w:rPr>
          <w:sz w:val="22"/>
          <w:szCs w:val="22"/>
        </w:rPr>
      </w:pPr>
      <w:r w:rsidRPr="00FA276F">
        <w:rPr>
          <w:sz w:val="22"/>
          <w:szCs w:val="22"/>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14:paraId="4962D8E0" w14:textId="77777777" w:rsidR="00435EF0" w:rsidRPr="00FA276F" w:rsidRDefault="00435EF0" w:rsidP="00FA276F">
      <w:pPr>
        <w:pStyle w:val="ConsPlusNormal"/>
        <w:ind w:firstLine="540"/>
        <w:jc w:val="both"/>
        <w:rPr>
          <w:sz w:val="22"/>
          <w:szCs w:val="22"/>
        </w:rPr>
      </w:pPr>
      <w:r w:rsidRPr="00FA276F">
        <w:rPr>
          <w:sz w:val="22"/>
          <w:szCs w:val="22"/>
        </w:rPr>
        <w:t>е) осуществлять иные права, предусмотренные законодательством Российской Федерации.</w:t>
      </w:r>
    </w:p>
    <w:p w14:paraId="7026DF3D" w14:textId="77777777" w:rsidR="00435EF0" w:rsidRPr="00FA276F" w:rsidRDefault="00435EF0" w:rsidP="00FA276F">
      <w:pPr>
        <w:pStyle w:val="ConsPlusNormal"/>
        <w:jc w:val="both"/>
        <w:rPr>
          <w:b/>
          <w:sz w:val="22"/>
          <w:szCs w:val="22"/>
        </w:rPr>
      </w:pPr>
    </w:p>
    <w:p w14:paraId="1E4F2D82" w14:textId="77777777" w:rsidR="00435EF0" w:rsidRPr="00FA276F" w:rsidRDefault="00435EF0" w:rsidP="002A1543">
      <w:pPr>
        <w:pStyle w:val="ConsPlusNormal"/>
        <w:jc w:val="center"/>
        <w:outlineLvl w:val="2"/>
        <w:rPr>
          <w:b/>
          <w:sz w:val="22"/>
          <w:szCs w:val="22"/>
        </w:rPr>
      </w:pPr>
      <w:r w:rsidRPr="00FA276F">
        <w:rPr>
          <w:b/>
          <w:sz w:val="22"/>
          <w:szCs w:val="22"/>
        </w:rPr>
        <w:t>IV. Учет объема (количества) коммунальной услуги,</w:t>
      </w:r>
    </w:p>
    <w:p w14:paraId="5E91A1ED" w14:textId="77777777" w:rsidR="00435EF0" w:rsidRPr="00FA276F" w:rsidRDefault="00435EF0" w:rsidP="002A1543">
      <w:pPr>
        <w:pStyle w:val="ConsPlusNormal"/>
        <w:jc w:val="center"/>
        <w:rPr>
          <w:b/>
          <w:sz w:val="22"/>
          <w:szCs w:val="22"/>
        </w:rPr>
      </w:pPr>
      <w:r w:rsidRPr="00FA276F">
        <w:rPr>
          <w:b/>
          <w:sz w:val="22"/>
          <w:szCs w:val="22"/>
        </w:rPr>
        <w:t>предоставленной потребителю</w:t>
      </w:r>
    </w:p>
    <w:p w14:paraId="13FDE8CD" w14:textId="77777777" w:rsidR="00435EF0" w:rsidRPr="00FA276F" w:rsidRDefault="00435EF0" w:rsidP="00FA276F">
      <w:pPr>
        <w:pStyle w:val="ConsPlusNormal"/>
        <w:jc w:val="both"/>
        <w:rPr>
          <w:sz w:val="22"/>
          <w:szCs w:val="22"/>
        </w:rPr>
      </w:pPr>
    </w:p>
    <w:p w14:paraId="0ED8C2F0" w14:textId="77777777" w:rsidR="00435EF0" w:rsidRPr="00FA276F" w:rsidRDefault="00435EF0" w:rsidP="00FA276F">
      <w:pPr>
        <w:pStyle w:val="ConsPlusNormal"/>
        <w:ind w:firstLine="540"/>
        <w:jc w:val="both"/>
        <w:rPr>
          <w:sz w:val="22"/>
          <w:szCs w:val="22"/>
        </w:rPr>
      </w:pPr>
      <w:r w:rsidRPr="00FA276F">
        <w:rPr>
          <w:sz w:val="22"/>
          <w:szCs w:val="22"/>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14:paraId="2CBB2916" w14:textId="77777777" w:rsidR="00435EF0" w:rsidRPr="00FA276F" w:rsidRDefault="00435EF0" w:rsidP="00FA276F">
      <w:pPr>
        <w:pStyle w:val="ConsPlusNormal"/>
        <w:ind w:firstLine="540"/>
        <w:jc w:val="both"/>
        <w:rPr>
          <w:sz w:val="22"/>
          <w:szCs w:val="22"/>
        </w:rPr>
      </w:pPr>
      <w:r w:rsidRPr="00FA276F">
        <w:rPr>
          <w:sz w:val="22"/>
          <w:szCs w:val="22"/>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14:paraId="2323F7CD" w14:textId="77777777" w:rsidR="00435EF0" w:rsidRPr="00FA276F" w:rsidRDefault="00435EF0" w:rsidP="00FA276F">
      <w:pPr>
        <w:pStyle w:val="ConsPlusNormal"/>
        <w:jc w:val="both"/>
        <w:rPr>
          <w:sz w:val="22"/>
          <w:szCs w:val="22"/>
        </w:rPr>
      </w:pPr>
      <w:r w:rsidRPr="00FA276F">
        <w:rPr>
          <w:sz w:val="22"/>
          <w:szCs w:val="22"/>
        </w:rPr>
        <w:t xml:space="preserve">   </w:t>
      </w:r>
      <w:r w:rsidR="002A1543">
        <w:rPr>
          <w:sz w:val="22"/>
          <w:szCs w:val="22"/>
        </w:rPr>
        <w:t xml:space="preserve">     </w:t>
      </w:r>
      <w:r w:rsidRPr="00FA276F">
        <w:rPr>
          <w:sz w:val="22"/>
          <w:szCs w:val="22"/>
        </w:rPr>
        <w:t xml:space="preserve"> 12.В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14:paraId="35E63FE7" w14:textId="77777777" w:rsidR="002E7FDD" w:rsidRPr="00FA276F" w:rsidRDefault="002E7FDD" w:rsidP="00FA276F">
      <w:pPr>
        <w:pStyle w:val="ConsPlusNormal"/>
        <w:ind w:firstLine="708"/>
        <w:jc w:val="both"/>
        <w:rPr>
          <w:sz w:val="22"/>
          <w:szCs w:val="22"/>
        </w:rPr>
      </w:pPr>
      <w:r w:rsidRPr="00FA276F">
        <w:rPr>
          <w:sz w:val="22"/>
          <w:szCs w:val="22"/>
        </w:rPr>
        <w:t xml:space="preserve">Сведения о приборах учета содержатся в Приложении № </w:t>
      </w:r>
      <w:r w:rsidR="00FD20FB" w:rsidRPr="00FA276F">
        <w:rPr>
          <w:sz w:val="22"/>
          <w:szCs w:val="22"/>
        </w:rPr>
        <w:t>3</w:t>
      </w:r>
      <w:r w:rsidRPr="00FA276F">
        <w:rPr>
          <w:sz w:val="22"/>
          <w:szCs w:val="22"/>
        </w:rPr>
        <w:t xml:space="preserve"> к настоящему договору.</w:t>
      </w:r>
    </w:p>
    <w:p w14:paraId="5D2E3EE2" w14:textId="77777777" w:rsidR="00435EF0" w:rsidRPr="00FA276F" w:rsidRDefault="00435EF0" w:rsidP="00FA276F">
      <w:pPr>
        <w:pStyle w:val="ConsPlusNormal"/>
        <w:ind w:firstLine="540"/>
        <w:jc w:val="both"/>
        <w:rPr>
          <w:sz w:val="22"/>
          <w:szCs w:val="22"/>
        </w:rPr>
      </w:pPr>
    </w:p>
    <w:p w14:paraId="522F4642" w14:textId="77777777" w:rsidR="00435EF0" w:rsidRPr="00FA276F" w:rsidRDefault="00435EF0" w:rsidP="002A1543">
      <w:pPr>
        <w:pStyle w:val="ConsPlusNormal"/>
        <w:jc w:val="center"/>
        <w:outlineLvl w:val="2"/>
        <w:rPr>
          <w:b/>
          <w:sz w:val="22"/>
          <w:szCs w:val="22"/>
        </w:rPr>
      </w:pPr>
      <w:r w:rsidRPr="00FA276F">
        <w:rPr>
          <w:b/>
          <w:sz w:val="22"/>
          <w:szCs w:val="22"/>
        </w:rPr>
        <w:t>V. Размер платы за коммунальную услугу и порядок расчетов</w:t>
      </w:r>
    </w:p>
    <w:p w14:paraId="7AA729DD" w14:textId="77777777" w:rsidR="00435EF0" w:rsidRPr="00FA276F" w:rsidRDefault="00435EF0" w:rsidP="00FA276F">
      <w:pPr>
        <w:pStyle w:val="ConsPlusNormal"/>
        <w:jc w:val="both"/>
        <w:rPr>
          <w:sz w:val="22"/>
          <w:szCs w:val="22"/>
        </w:rPr>
      </w:pPr>
    </w:p>
    <w:p w14:paraId="79FE05F5" w14:textId="77777777" w:rsidR="00435EF0" w:rsidRPr="00FA276F" w:rsidRDefault="00435EF0" w:rsidP="00FA276F">
      <w:pPr>
        <w:pStyle w:val="ConsPlusNormal"/>
        <w:ind w:firstLine="540"/>
        <w:jc w:val="both"/>
        <w:rPr>
          <w:sz w:val="22"/>
          <w:szCs w:val="22"/>
        </w:rPr>
      </w:pPr>
      <w:r w:rsidRPr="00FA276F">
        <w:rPr>
          <w:sz w:val="22"/>
          <w:szCs w:val="22"/>
        </w:rPr>
        <w:t>13.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14:paraId="21377FD1" w14:textId="77777777" w:rsidR="00FD20FB" w:rsidRPr="00FA276F" w:rsidRDefault="00435EF0" w:rsidP="00FA276F">
      <w:pPr>
        <w:pStyle w:val="ConsPlusNormal"/>
        <w:ind w:firstLine="540"/>
        <w:jc w:val="both"/>
        <w:rPr>
          <w:sz w:val="22"/>
          <w:szCs w:val="22"/>
        </w:rPr>
      </w:pPr>
      <w:r w:rsidRPr="00FA276F">
        <w:rPr>
          <w:sz w:val="22"/>
          <w:szCs w:val="22"/>
        </w:rPr>
        <w:t>14. Плата за коммунальные услуги вносится потребителем ресурсоснабжающей организации</w:t>
      </w:r>
      <w:r w:rsidR="00FD20FB" w:rsidRPr="00FA276F">
        <w:rPr>
          <w:sz w:val="22"/>
          <w:szCs w:val="22"/>
        </w:rPr>
        <w:t xml:space="preserve"> не позднее 10 числа следующего за истекшим месяцем.</w:t>
      </w:r>
      <w:r w:rsidRPr="00FA276F">
        <w:rPr>
          <w:sz w:val="22"/>
          <w:szCs w:val="22"/>
        </w:rPr>
        <w:t xml:space="preserve"> </w:t>
      </w:r>
      <w:r w:rsidR="00FD20FB" w:rsidRPr="00FA276F">
        <w:rPr>
          <w:sz w:val="22"/>
          <w:szCs w:val="22"/>
        </w:rPr>
        <w:t>Потребитель коммунальных услуг в частном жилом доме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14:paraId="692F397C" w14:textId="77777777" w:rsidR="00435EF0" w:rsidRPr="00FA276F" w:rsidRDefault="00435EF0" w:rsidP="00FA276F">
      <w:pPr>
        <w:pStyle w:val="ConsPlusNormal"/>
        <w:ind w:firstLine="540"/>
        <w:jc w:val="both"/>
        <w:rPr>
          <w:sz w:val="22"/>
          <w:szCs w:val="22"/>
        </w:rPr>
      </w:pPr>
      <w:r w:rsidRPr="00FA276F">
        <w:rPr>
          <w:sz w:val="22"/>
          <w:szCs w:val="22"/>
        </w:rPr>
        <w:t>15. Потребитель вправе осуществлять предварительную оплату коммунальных услуг в счет будущих расчетных периодов.</w:t>
      </w:r>
    </w:p>
    <w:p w14:paraId="53BD2B9A" w14:textId="77777777" w:rsidR="00435EF0" w:rsidRPr="00FA276F" w:rsidRDefault="00435EF0" w:rsidP="00FA276F">
      <w:pPr>
        <w:pStyle w:val="ConsPlusNormal"/>
        <w:ind w:firstLine="540"/>
        <w:jc w:val="both"/>
        <w:rPr>
          <w:sz w:val="22"/>
          <w:szCs w:val="22"/>
        </w:rPr>
      </w:pPr>
      <w:r w:rsidRPr="00FA276F">
        <w:rPr>
          <w:sz w:val="22"/>
          <w:szCs w:val="22"/>
        </w:rPr>
        <w:t xml:space="preserve">16.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r:id="rId15" w:anchor="Par73" w:tooltip="ПРАВИЛА" w:history="1">
        <w:r w:rsidRPr="00FA276F">
          <w:rPr>
            <w:rStyle w:val="a3"/>
            <w:color w:val="0000FF"/>
            <w:sz w:val="22"/>
            <w:szCs w:val="22"/>
            <w:u w:val="none"/>
          </w:rPr>
          <w:t>Правилами</w:t>
        </w:r>
      </w:hyperlink>
      <w:r w:rsidRPr="00FA276F">
        <w:rPr>
          <w:sz w:val="22"/>
          <w:szCs w:val="22"/>
        </w:rPr>
        <w:t xml:space="preserve"> предоставления коммунальных услуг.</w:t>
      </w:r>
    </w:p>
    <w:p w14:paraId="1B3E9FD2" w14:textId="77777777" w:rsidR="00435EF0" w:rsidRPr="00FA276F" w:rsidRDefault="00435EF0" w:rsidP="00FA276F">
      <w:pPr>
        <w:pStyle w:val="ConsPlusNormal"/>
        <w:jc w:val="both"/>
        <w:rPr>
          <w:sz w:val="22"/>
          <w:szCs w:val="22"/>
        </w:rPr>
      </w:pPr>
    </w:p>
    <w:p w14:paraId="4C85EBD8" w14:textId="77777777" w:rsidR="00435EF0" w:rsidRPr="00FA276F" w:rsidRDefault="00435EF0" w:rsidP="00780A78">
      <w:pPr>
        <w:pStyle w:val="ConsPlusNormal"/>
        <w:jc w:val="center"/>
        <w:outlineLvl w:val="2"/>
        <w:rPr>
          <w:b/>
          <w:sz w:val="22"/>
          <w:szCs w:val="22"/>
        </w:rPr>
      </w:pPr>
      <w:r w:rsidRPr="00FA276F">
        <w:rPr>
          <w:b/>
          <w:sz w:val="22"/>
          <w:szCs w:val="22"/>
        </w:rPr>
        <w:t>VI. Ограничение, приостановление, возобновление</w:t>
      </w:r>
    </w:p>
    <w:p w14:paraId="48B58BEB" w14:textId="77777777" w:rsidR="00435EF0" w:rsidRPr="00FA276F" w:rsidRDefault="00435EF0" w:rsidP="00780A78">
      <w:pPr>
        <w:pStyle w:val="ConsPlusNormal"/>
        <w:jc w:val="center"/>
        <w:rPr>
          <w:b/>
          <w:sz w:val="22"/>
          <w:szCs w:val="22"/>
        </w:rPr>
      </w:pPr>
      <w:r w:rsidRPr="00FA276F">
        <w:rPr>
          <w:b/>
          <w:sz w:val="22"/>
          <w:szCs w:val="22"/>
        </w:rPr>
        <w:t>предоставления коммунальной услуги</w:t>
      </w:r>
    </w:p>
    <w:p w14:paraId="77C59707" w14:textId="77777777" w:rsidR="00435EF0" w:rsidRPr="00FA276F" w:rsidRDefault="00435EF0" w:rsidP="00FA276F">
      <w:pPr>
        <w:pStyle w:val="ConsPlusNormal"/>
        <w:jc w:val="both"/>
        <w:rPr>
          <w:b/>
          <w:sz w:val="22"/>
          <w:szCs w:val="22"/>
        </w:rPr>
      </w:pPr>
    </w:p>
    <w:p w14:paraId="723FCD85" w14:textId="77777777" w:rsidR="00435EF0" w:rsidRPr="00FA276F" w:rsidRDefault="00435EF0" w:rsidP="00FA276F">
      <w:pPr>
        <w:pStyle w:val="ConsPlusNormal"/>
        <w:ind w:firstLine="540"/>
        <w:jc w:val="both"/>
        <w:rPr>
          <w:sz w:val="22"/>
          <w:szCs w:val="22"/>
        </w:rPr>
      </w:pPr>
      <w:r w:rsidRPr="00FA276F">
        <w:rPr>
          <w:sz w:val="22"/>
          <w:szCs w:val="22"/>
        </w:rPr>
        <w:t>17.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14:paraId="14BC4967" w14:textId="77777777" w:rsidR="00435EF0" w:rsidRDefault="00435EF0" w:rsidP="00FA276F">
      <w:pPr>
        <w:pStyle w:val="ConsPlusNormal"/>
        <w:ind w:firstLine="540"/>
        <w:jc w:val="both"/>
        <w:rPr>
          <w:sz w:val="22"/>
          <w:szCs w:val="22"/>
        </w:rPr>
      </w:pPr>
      <w:r w:rsidRPr="00FA276F">
        <w:rPr>
          <w:sz w:val="22"/>
          <w:szCs w:val="22"/>
        </w:rPr>
        <w:t>18.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14:paraId="60DA9D1F" w14:textId="77777777" w:rsidR="00435EF0" w:rsidRPr="00FA276F" w:rsidRDefault="00435EF0" w:rsidP="00FA276F">
      <w:pPr>
        <w:pStyle w:val="ConsPlusNormal"/>
        <w:ind w:firstLine="540"/>
        <w:jc w:val="both"/>
        <w:rPr>
          <w:sz w:val="22"/>
          <w:szCs w:val="22"/>
        </w:rPr>
      </w:pPr>
      <w:r w:rsidRPr="00FA276F">
        <w:rPr>
          <w:sz w:val="22"/>
          <w:szCs w:val="22"/>
        </w:rPr>
        <w:t>19.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14:paraId="3DCAA194" w14:textId="77777777" w:rsidR="00435EF0" w:rsidRDefault="00435EF0" w:rsidP="00FA276F">
      <w:pPr>
        <w:pStyle w:val="ConsPlusNormal"/>
        <w:ind w:firstLine="540"/>
        <w:jc w:val="both"/>
        <w:rPr>
          <w:sz w:val="22"/>
          <w:szCs w:val="22"/>
        </w:rPr>
      </w:pPr>
      <w:r w:rsidRPr="00FA276F">
        <w:rPr>
          <w:sz w:val="22"/>
          <w:szCs w:val="22"/>
        </w:rPr>
        <w:t>При приостановлении предоставления коммунальной услуги ресурсоснабжающая организация временно прекращает ее предоставление потребителю.</w:t>
      </w:r>
    </w:p>
    <w:p w14:paraId="21A57326" w14:textId="77777777" w:rsidR="00435EF0" w:rsidRPr="00FA276F" w:rsidRDefault="00435EF0" w:rsidP="00FA276F">
      <w:pPr>
        <w:pStyle w:val="ConsPlusNormal"/>
        <w:ind w:firstLine="540"/>
        <w:jc w:val="both"/>
        <w:rPr>
          <w:sz w:val="22"/>
          <w:szCs w:val="22"/>
        </w:rPr>
      </w:pPr>
      <w:r w:rsidRPr="00FA276F">
        <w:rPr>
          <w:sz w:val="22"/>
          <w:szCs w:val="22"/>
        </w:rPr>
        <w:t xml:space="preserve">20.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w:t>
      </w:r>
      <w:r w:rsidRPr="00FA276F">
        <w:rPr>
          <w:sz w:val="22"/>
          <w:szCs w:val="22"/>
        </w:rPr>
        <w:lastRenderedPageBreak/>
        <w:t>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14:paraId="0C3EB90D" w14:textId="77777777" w:rsidR="003A558E" w:rsidRDefault="003A558E" w:rsidP="00FA276F">
      <w:pPr>
        <w:pStyle w:val="ConsPlusNormal"/>
        <w:jc w:val="both"/>
        <w:rPr>
          <w:sz w:val="22"/>
          <w:szCs w:val="22"/>
        </w:rPr>
      </w:pPr>
    </w:p>
    <w:p w14:paraId="5D4DEB62" w14:textId="0609616A" w:rsidR="00435EF0" w:rsidRPr="00FA276F" w:rsidRDefault="002339D1" w:rsidP="002339D1">
      <w:pPr>
        <w:pStyle w:val="ConsPlusNormal"/>
        <w:outlineLvl w:val="2"/>
        <w:rPr>
          <w:b/>
          <w:sz w:val="22"/>
          <w:szCs w:val="22"/>
        </w:rPr>
      </w:pPr>
      <w:r>
        <w:rPr>
          <w:b/>
          <w:sz w:val="22"/>
          <w:szCs w:val="22"/>
        </w:rPr>
        <w:t xml:space="preserve">                                                       </w:t>
      </w:r>
      <w:r w:rsidR="00435EF0" w:rsidRPr="00FA276F">
        <w:rPr>
          <w:b/>
          <w:sz w:val="22"/>
          <w:szCs w:val="22"/>
        </w:rPr>
        <w:t>VII. Ответственность сторон</w:t>
      </w:r>
    </w:p>
    <w:p w14:paraId="114BE945" w14:textId="77777777" w:rsidR="00435EF0" w:rsidRPr="00FA276F" w:rsidRDefault="00435EF0" w:rsidP="00FA276F">
      <w:pPr>
        <w:pStyle w:val="ConsPlusNormal"/>
        <w:jc w:val="both"/>
        <w:rPr>
          <w:sz w:val="22"/>
          <w:szCs w:val="22"/>
        </w:rPr>
      </w:pPr>
    </w:p>
    <w:p w14:paraId="2840A74D" w14:textId="77777777" w:rsidR="00435EF0" w:rsidRPr="00FA276F" w:rsidRDefault="00435EF0" w:rsidP="00FA276F">
      <w:pPr>
        <w:pStyle w:val="ConsPlusNormal"/>
        <w:ind w:firstLine="540"/>
        <w:jc w:val="both"/>
        <w:rPr>
          <w:sz w:val="22"/>
          <w:szCs w:val="22"/>
        </w:rPr>
      </w:pPr>
      <w:r w:rsidRPr="00FA276F">
        <w:rPr>
          <w:sz w:val="22"/>
          <w:szCs w:val="22"/>
        </w:rPr>
        <w:t>21.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14:paraId="535F0765" w14:textId="77777777" w:rsidR="00435EF0" w:rsidRPr="00FA276F" w:rsidRDefault="00435EF0" w:rsidP="00FA276F">
      <w:pPr>
        <w:pStyle w:val="ConsPlusNormal"/>
        <w:ind w:firstLine="540"/>
        <w:jc w:val="both"/>
        <w:rPr>
          <w:sz w:val="22"/>
          <w:szCs w:val="22"/>
        </w:rPr>
      </w:pPr>
      <w:r w:rsidRPr="00FA276F">
        <w:rPr>
          <w:sz w:val="22"/>
          <w:szCs w:val="22"/>
        </w:rPr>
        <w:t>22.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14:paraId="7FAB8009" w14:textId="77777777" w:rsidR="00435EF0" w:rsidRPr="00FA276F" w:rsidRDefault="00435EF0" w:rsidP="00FA276F">
      <w:pPr>
        <w:pStyle w:val="ConsPlusNormal"/>
        <w:jc w:val="both"/>
        <w:rPr>
          <w:sz w:val="22"/>
          <w:szCs w:val="22"/>
        </w:rPr>
      </w:pPr>
    </w:p>
    <w:p w14:paraId="715BCB02" w14:textId="77777777" w:rsidR="00435EF0" w:rsidRPr="00FA276F" w:rsidRDefault="00435EF0" w:rsidP="00780A78">
      <w:pPr>
        <w:pStyle w:val="ConsPlusNormal"/>
        <w:jc w:val="center"/>
        <w:outlineLvl w:val="2"/>
        <w:rPr>
          <w:b/>
          <w:sz w:val="22"/>
          <w:szCs w:val="22"/>
        </w:rPr>
      </w:pPr>
      <w:r w:rsidRPr="00FA276F">
        <w:rPr>
          <w:b/>
          <w:sz w:val="22"/>
          <w:szCs w:val="22"/>
        </w:rPr>
        <w:t>VIII. Порядок разрешения споров</w:t>
      </w:r>
    </w:p>
    <w:p w14:paraId="698801BD" w14:textId="77777777" w:rsidR="00435EF0" w:rsidRPr="00FA276F" w:rsidRDefault="00435EF0" w:rsidP="00FA276F">
      <w:pPr>
        <w:pStyle w:val="ConsPlusNormal"/>
        <w:jc w:val="both"/>
        <w:rPr>
          <w:sz w:val="22"/>
          <w:szCs w:val="22"/>
        </w:rPr>
      </w:pPr>
    </w:p>
    <w:p w14:paraId="21B78CCC" w14:textId="77777777" w:rsidR="00435EF0" w:rsidRPr="00FA276F" w:rsidRDefault="00435EF0" w:rsidP="00FA276F">
      <w:pPr>
        <w:pStyle w:val="ConsPlusNormal"/>
        <w:ind w:firstLine="540"/>
        <w:jc w:val="both"/>
        <w:rPr>
          <w:sz w:val="22"/>
          <w:szCs w:val="22"/>
        </w:rPr>
      </w:pPr>
      <w:r w:rsidRPr="00FA276F">
        <w:rPr>
          <w:sz w:val="22"/>
          <w:szCs w:val="22"/>
        </w:rPr>
        <w:t>23. Споры, вытекающие из настоящего договора, подлежат рассмотрению в порядке, установленном законодательством Российской Федерации.</w:t>
      </w:r>
    </w:p>
    <w:p w14:paraId="19A13F7C" w14:textId="77777777" w:rsidR="00435EF0" w:rsidRDefault="00435EF0" w:rsidP="00FA276F">
      <w:pPr>
        <w:pStyle w:val="ConsPlusNormal"/>
        <w:jc w:val="both"/>
        <w:rPr>
          <w:sz w:val="22"/>
          <w:szCs w:val="22"/>
        </w:rPr>
      </w:pPr>
    </w:p>
    <w:p w14:paraId="47CCB406" w14:textId="3AB45190" w:rsidR="00435EF0" w:rsidRPr="00FA276F" w:rsidRDefault="002339D1" w:rsidP="002339D1">
      <w:pPr>
        <w:pStyle w:val="ConsPlusNormal"/>
        <w:outlineLvl w:val="2"/>
        <w:rPr>
          <w:b/>
          <w:sz w:val="22"/>
          <w:szCs w:val="22"/>
        </w:rPr>
      </w:pPr>
      <w:r w:rsidRPr="002339D1">
        <w:rPr>
          <w:sz w:val="22"/>
          <w:szCs w:val="22"/>
        </w:rPr>
        <w:t xml:space="preserve">                                       </w:t>
      </w:r>
      <w:r w:rsidR="00435EF0" w:rsidRPr="00FA276F">
        <w:rPr>
          <w:b/>
          <w:sz w:val="22"/>
          <w:szCs w:val="22"/>
        </w:rPr>
        <w:t>IX. Действие, изменение и расторжение договора</w:t>
      </w:r>
    </w:p>
    <w:p w14:paraId="13231470" w14:textId="77777777" w:rsidR="00435EF0" w:rsidRPr="00FA276F" w:rsidRDefault="00435EF0" w:rsidP="00FA276F">
      <w:pPr>
        <w:pStyle w:val="ConsPlusNormal"/>
        <w:jc w:val="both"/>
        <w:rPr>
          <w:sz w:val="22"/>
          <w:szCs w:val="22"/>
        </w:rPr>
      </w:pPr>
    </w:p>
    <w:p w14:paraId="43D3C063" w14:textId="42CF443A" w:rsidR="00435EF0" w:rsidRPr="00FA276F" w:rsidRDefault="002339D1" w:rsidP="002339D1">
      <w:pPr>
        <w:pStyle w:val="ConsPlusNormal"/>
        <w:jc w:val="both"/>
        <w:rPr>
          <w:sz w:val="22"/>
          <w:szCs w:val="22"/>
        </w:rPr>
      </w:pPr>
      <w:r w:rsidRPr="002339D1">
        <w:rPr>
          <w:sz w:val="22"/>
          <w:szCs w:val="22"/>
        </w:rPr>
        <w:t xml:space="preserve">        </w:t>
      </w:r>
      <w:r w:rsidR="00435EF0" w:rsidRPr="00FA276F">
        <w:rPr>
          <w:sz w:val="22"/>
          <w:szCs w:val="22"/>
        </w:rPr>
        <w:t>24. Настоящий договор вступает в силу в порядке и сроки, которые установлены законодательством Российской Федерации.</w:t>
      </w:r>
    </w:p>
    <w:p w14:paraId="3029FF5D" w14:textId="3B253D8A" w:rsidR="002339D1" w:rsidRPr="002339D1" w:rsidRDefault="002339D1" w:rsidP="002339D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 xml:space="preserve">       </w:t>
      </w:r>
      <w:r w:rsidRPr="002339D1">
        <w:rPr>
          <w:rFonts w:ascii="Times New Roman" w:hAnsi="Times New Roman" w:cs="Times New Roman"/>
        </w:rPr>
        <w:t xml:space="preserve"> </w:t>
      </w:r>
      <w:r w:rsidR="00435EF0" w:rsidRPr="002339D1">
        <w:rPr>
          <w:rFonts w:ascii="Times New Roman" w:hAnsi="Times New Roman" w:cs="Times New Roman"/>
        </w:rPr>
        <w:t>25.</w:t>
      </w:r>
      <w:r w:rsidRPr="002339D1">
        <w:rPr>
          <w:sz w:val="20"/>
          <w:szCs w:val="20"/>
        </w:rPr>
        <w:t xml:space="preserve"> </w:t>
      </w:r>
      <w:r w:rsidRPr="002339D1">
        <w:rPr>
          <w:rFonts w:ascii="Times New Roman" w:hAnsi="Times New Roman" w:cs="Times New Roman"/>
        </w:rPr>
        <w:t>Настоящий договор действует с ___________________по ______________________.</w:t>
      </w:r>
      <w:r w:rsidRPr="002339D1">
        <w:rPr>
          <w:rFonts w:ascii="Times New Roman" w:eastAsia="Times New Roman" w:hAnsi="Times New Roman" w:cs="Times New Roman"/>
          <w:lang w:eastAsia="ru-RU"/>
        </w:rPr>
        <w:t xml:space="preserve"> </w:t>
      </w:r>
    </w:p>
    <w:p w14:paraId="24793459" w14:textId="6FCA687E" w:rsidR="002339D1" w:rsidRPr="002339D1" w:rsidRDefault="002339D1" w:rsidP="002339D1">
      <w:pPr>
        <w:autoSpaceDE w:val="0"/>
        <w:autoSpaceDN w:val="0"/>
        <w:adjustRightInd w:val="0"/>
        <w:spacing w:after="0" w:line="240" w:lineRule="auto"/>
        <w:jc w:val="both"/>
        <w:rPr>
          <w:rFonts w:ascii="Times New Roman" w:hAnsi="Times New Roman" w:cs="Times New Roman"/>
        </w:rPr>
      </w:pPr>
      <w:r w:rsidRPr="002339D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2339D1">
        <w:rPr>
          <w:rFonts w:ascii="Times New Roman" w:eastAsia="Times New Roman" w:hAnsi="Times New Roman" w:cs="Times New Roman"/>
          <w:lang w:eastAsia="ru-RU"/>
        </w:rPr>
        <w:t>Настоящий договор считается продленным на очередной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r w:rsidRPr="002339D1">
        <w:rPr>
          <w:rFonts w:ascii="Times New Roman" w:hAnsi="Times New Roman" w:cs="Times New Roman"/>
        </w:rPr>
        <w:t xml:space="preserve"> </w:t>
      </w:r>
    </w:p>
    <w:p w14:paraId="6F26EBDA" w14:textId="5C02BAF0" w:rsidR="002339D1" w:rsidRPr="002339D1" w:rsidRDefault="002339D1" w:rsidP="002339D1">
      <w:pPr>
        <w:autoSpaceDE w:val="0"/>
        <w:autoSpaceDN w:val="0"/>
        <w:adjustRightInd w:val="0"/>
        <w:spacing w:after="0" w:line="240" w:lineRule="auto"/>
        <w:jc w:val="both"/>
        <w:rPr>
          <w:rFonts w:ascii="Times New Roman" w:eastAsia="Times New Roman" w:hAnsi="Times New Roman" w:cs="Times New Roman"/>
          <w:lang w:eastAsia="ru-RU"/>
        </w:rPr>
      </w:pPr>
      <w:r w:rsidRPr="002339D1">
        <w:rPr>
          <w:rFonts w:ascii="Times New Roman" w:hAnsi="Times New Roman" w:cs="Times New Roman"/>
        </w:rPr>
        <w:t xml:space="preserve"> </w:t>
      </w:r>
      <w:r>
        <w:rPr>
          <w:rFonts w:ascii="Times New Roman" w:hAnsi="Times New Roman" w:cs="Times New Roman"/>
        </w:rPr>
        <w:t xml:space="preserve">      </w:t>
      </w:r>
      <w:r w:rsidRPr="002339D1">
        <w:rPr>
          <w:rFonts w:ascii="Times New Roman" w:hAnsi="Times New Roman" w:cs="Times New Roman"/>
        </w:rPr>
        <w:t xml:space="preserve"> 26</w:t>
      </w:r>
      <w:r>
        <w:rPr>
          <w:rFonts w:ascii="Times New Roman" w:hAnsi="Times New Roman" w:cs="Times New Roman"/>
        </w:rPr>
        <w:t>.</w:t>
      </w:r>
      <w:r w:rsidRPr="002339D1">
        <w:rPr>
          <w:rFonts w:ascii="Times New Roman" w:hAnsi="Times New Roman" w:cs="Times New Roman"/>
        </w:rPr>
        <w:t xml:space="preserve">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14:paraId="681EAD85" w14:textId="3B56EF44" w:rsidR="00435EF0" w:rsidRPr="00FA276F" w:rsidRDefault="002339D1" w:rsidP="002339D1">
      <w:pPr>
        <w:pStyle w:val="ConsPlusNormal"/>
        <w:jc w:val="both"/>
        <w:rPr>
          <w:sz w:val="22"/>
          <w:szCs w:val="22"/>
        </w:rPr>
      </w:pPr>
      <w:r w:rsidRPr="002339D1">
        <w:rPr>
          <w:sz w:val="22"/>
          <w:szCs w:val="22"/>
        </w:rPr>
        <w:t xml:space="preserve">         </w:t>
      </w:r>
      <w:r>
        <w:rPr>
          <w:sz w:val="22"/>
          <w:szCs w:val="22"/>
        </w:rPr>
        <w:t>27</w:t>
      </w:r>
      <w:r w:rsidR="00435EF0" w:rsidRPr="00FA276F">
        <w:rPr>
          <w:sz w:val="22"/>
          <w:szCs w:val="22"/>
        </w:rPr>
        <w:t>.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14:paraId="7BF3BD07" w14:textId="13B95F33" w:rsidR="00435EF0" w:rsidRPr="00FA276F" w:rsidRDefault="002339D1" w:rsidP="00FA276F">
      <w:pPr>
        <w:pStyle w:val="ConsPlusNormal"/>
        <w:ind w:firstLine="540"/>
        <w:jc w:val="both"/>
        <w:rPr>
          <w:sz w:val="22"/>
          <w:szCs w:val="22"/>
        </w:rPr>
      </w:pPr>
      <w:r>
        <w:rPr>
          <w:sz w:val="22"/>
          <w:szCs w:val="22"/>
        </w:rPr>
        <w:t>28</w:t>
      </w:r>
      <w:r w:rsidR="00435EF0" w:rsidRPr="00FA276F">
        <w:rPr>
          <w:sz w:val="22"/>
          <w:szCs w:val="22"/>
        </w:rPr>
        <w:t xml:space="preserve">. Информация об изменении условий настоящего договора доводится до сведения потребителя способами, предусмотренными </w:t>
      </w:r>
      <w:hyperlink r:id="rId16" w:anchor="Par1666"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 w:history="1">
        <w:r w:rsidR="00435EF0" w:rsidRPr="00FA276F">
          <w:rPr>
            <w:rStyle w:val="a3"/>
            <w:color w:val="0000FF"/>
            <w:sz w:val="22"/>
            <w:szCs w:val="22"/>
            <w:u w:val="none"/>
          </w:rPr>
          <w:t>пунктом 5</w:t>
        </w:r>
      </w:hyperlink>
      <w:r w:rsidR="00435EF0" w:rsidRPr="00FA276F">
        <w:rPr>
          <w:sz w:val="22"/>
          <w:szCs w:val="22"/>
        </w:rPr>
        <w:t xml:space="preserve"> настоящего договора.</w:t>
      </w:r>
    </w:p>
    <w:p w14:paraId="50A79D18" w14:textId="77777777" w:rsidR="00435EF0" w:rsidRPr="00FA276F" w:rsidRDefault="00435EF0" w:rsidP="00FA276F">
      <w:pPr>
        <w:pStyle w:val="ConsPlusNormal"/>
        <w:ind w:firstLine="540"/>
        <w:jc w:val="both"/>
        <w:rPr>
          <w:sz w:val="22"/>
          <w:szCs w:val="22"/>
        </w:rPr>
      </w:pPr>
      <w:r w:rsidRPr="00FA276F">
        <w:rPr>
          <w:sz w:val="22"/>
          <w:szCs w:val="22"/>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14:paraId="49427CC2" w14:textId="184E9871" w:rsidR="00435EF0" w:rsidRPr="00FA276F" w:rsidRDefault="002339D1" w:rsidP="00FA276F">
      <w:pPr>
        <w:pStyle w:val="ConsPlusNormal"/>
        <w:ind w:firstLine="540"/>
        <w:jc w:val="both"/>
        <w:rPr>
          <w:sz w:val="22"/>
          <w:szCs w:val="22"/>
        </w:rPr>
      </w:pPr>
      <w:r>
        <w:rPr>
          <w:sz w:val="22"/>
          <w:szCs w:val="22"/>
        </w:rPr>
        <w:t>29</w:t>
      </w:r>
      <w:r w:rsidR="00435EF0" w:rsidRPr="00FA276F">
        <w:rPr>
          <w:sz w:val="22"/>
          <w:szCs w:val="22"/>
        </w:rPr>
        <w:t>. Обработка персональных данных потребителя</w:t>
      </w:r>
      <w:r w:rsidR="001E49FF" w:rsidRPr="00FA276F">
        <w:rPr>
          <w:sz w:val="22"/>
          <w:szCs w:val="22"/>
        </w:rPr>
        <w:t xml:space="preserve"> </w:t>
      </w:r>
      <w:r w:rsidR="00435EF0" w:rsidRPr="00FA276F">
        <w:rPr>
          <w:sz w:val="22"/>
          <w:szCs w:val="22"/>
        </w:rPr>
        <w:t xml:space="preserve">осуществляется ресурсоснабжающей организацией в соответствии с Федеральным </w:t>
      </w:r>
      <w:hyperlink r:id="rId17" w:history="1">
        <w:r w:rsidR="00435EF0" w:rsidRPr="00FA276F">
          <w:rPr>
            <w:rStyle w:val="a3"/>
            <w:color w:val="0000FF"/>
            <w:sz w:val="22"/>
            <w:szCs w:val="22"/>
            <w:u w:val="none"/>
          </w:rPr>
          <w:t>законом</w:t>
        </w:r>
      </w:hyperlink>
      <w:r w:rsidR="00435EF0" w:rsidRPr="00FA276F">
        <w:rPr>
          <w:sz w:val="22"/>
          <w:szCs w:val="22"/>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w:t>
      </w:r>
      <w:r w:rsidR="001E49FF" w:rsidRPr="00FA276F">
        <w:rPr>
          <w:sz w:val="22"/>
          <w:szCs w:val="22"/>
        </w:rPr>
        <w:t xml:space="preserve">, ИНН, сведений о правах собственности на объект недвижимости, сведения о членах семьи), с занесением в базу данных МП «Водоканал» г. Великие Луки.   </w:t>
      </w:r>
    </w:p>
    <w:p w14:paraId="16B8EC8E" w14:textId="77777777" w:rsidR="001E49FF" w:rsidRDefault="001E49FF" w:rsidP="00FA276F">
      <w:pPr>
        <w:pStyle w:val="ConsPlusNormal"/>
        <w:jc w:val="both"/>
        <w:outlineLvl w:val="2"/>
        <w:rPr>
          <w:b/>
          <w:sz w:val="22"/>
          <w:szCs w:val="22"/>
        </w:rPr>
      </w:pPr>
    </w:p>
    <w:p w14:paraId="4F57C167" w14:textId="77777777" w:rsidR="00435EF0" w:rsidRPr="00FA276F" w:rsidRDefault="00435EF0" w:rsidP="00780A78">
      <w:pPr>
        <w:pStyle w:val="ConsPlusNormal"/>
        <w:jc w:val="center"/>
        <w:outlineLvl w:val="2"/>
        <w:rPr>
          <w:b/>
          <w:sz w:val="22"/>
          <w:szCs w:val="22"/>
        </w:rPr>
      </w:pPr>
      <w:r w:rsidRPr="00FA276F">
        <w:rPr>
          <w:b/>
          <w:sz w:val="22"/>
          <w:szCs w:val="22"/>
        </w:rPr>
        <w:t>X. Заключительные положения</w:t>
      </w:r>
    </w:p>
    <w:p w14:paraId="74A360A2" w14:textId="77777777" w:rsidR="00435EF0" w:rsidRPr="00FA276F" w:rsidRDefault="00435EF0" w:rsidP="00FA276F">
      <w:pPr>
        <w:pStyle w:val="ConsPlusNormal"/>
        <w:jc w:val="both"/>
        <w:rPr>
          <w:sz w:val="22"/>
          <w:szCs w:val="22"/>
        </w:rPr>
      </w:pPr>
    </w:p>
    <w:p w14:paraId="2E4F2B8E" w14:textId="30EACC64" w:rsidR="00A04F70" w:rsidRDefault="002339D1" w:rsidP="002339D1">
      <w:pPr>
        <w:pStyle w:val="ConsPlusNormal"/>
        <w:ind w:firstLine="540"/>
        <w:jc w:val="both"/>
        <w:rPr>
          <w:sz w:val="22"/>
          <w:szCs w:val="22"/>
        </w:rPr>
      </w:pPr>
      <w:r>
        <w:rPr>
          <w:sz w:val="22"/>
          <w:szCs w:val="22"/>
        </w:rPr>
        <w:t>30</w:t>
      </w:r>
      <w:r w:rsidR="00435EF0" w:rsidRPr="00FA276F">
        <w:rPr>
          <w:sz w:val="22"/>
          <w:szCs w:val="22"/>
        </w:rPr>
        <w:t xml:space="preserve">. </w:t>
      </w:r>
      <w:r w:rsidR="00893583">
        <w:rPr>
          <w:sz w:val="22"/>
          <w:szCs w:val="22"/>
        </w:rPr>
        <w:t>По в</w:t>
      </w:r>
      <w:r w:rsidR="00435EF0" w:rsidRPr="00FA276F">
        <w:rPr>
          <w:sz w:val="22"/>
          <w:szCs w:val="22"/>
        </w:rPr>
        <w:t>опрос</w:t>
      </w:r>
      <w:r w:rsidR="00893583">
        <w:rPr>
          <w:sz w:val="22"/>
          <w:szCs w:val="22"/>
        </w:rPr>
        <w:t>ам</w:t>
      </w:r>
      <w:r w:rsidR="00435EF0" w:rsidRPr="00FA276F">
        <w:rPr>
          <w:sz w:val="22"/>
          <w:szCs w:val="22"/>
        </w:rPr>
        <w:t xml:space="preserve"> не урегулированны</w:t>
      </w:r>
      <w:r w:rsidR="00893583">
        <w:rPr>
          <w:sz w:val="22"/>
          <w:szCs w:val="22"/>
        </w:rPr>
        <w:t>м</w:t>
      </w:r>
      <w:r w:rsidR="00435EF0" w:rsidRPr="00FA276F">
        <w:rPr>
          <w:sz w:val="22"/>
          <w:szCs w:val="22"/>
        </w:rPr>
        <w:t xml:space="preserve"> настоящим договором, стороны руководствуются законодательством Российской Федерации.</w:t>
      </w:r>
    </w:p>
    <w:p w14:paraId="5A7FAD70" w14:textId="3883EB7B" w:rsidR="00EB189A" w:rsidRPr="007E218A" w:rsidRDefault="002339D1" w:rsidP="003A5168">
      <w:pPr>
        <w:pStyle w:val="ConsPlusNormal"/>
        <w:ind w:firstLine="540"/>
        <w:jc w:val="both"/>
        <w:rPr>
          <w:rFonts w:eastAsia="Times New Roman"/>
          <w:b/>
        </w:rPr>
      </w:pPr>
      <w:r>
        <w:rPr>
          <w:sz w:val="22"/>
          <w:szCs w:val="22"/>
        </w:rPr>
        <w:t>31. Приложения №1, №2, №3 к настоящему договору</w:t>
      </w:r>
      <w:r w:rsidR="003A5168">
        <w:rPr>
          <w:sz w:val="22"/>
          <w:szCs w:val="22"/>
        </w:rPr>
        <w:t xml:space="preserve"> являются его неотъемлемой частью.</w:t>
      </w:r>
    </w:p>
    <w:p w14:paraId="5B7A821C" w14:textId="77777777" w:rsidR="001641D2" w:rsidRDefault="001641D2" w:rsidP="00780A78">
      <w:pPr>
        <w:widowControl w:val="0"/>
        <w:autoSpaceDE w:val="0"/>
        <w:autoSpaceDN w:val="0"/>
        <w:spacing w:after="0" w:line="240" w:lineRule="auto"/>
        <w:contextualSpacing/>
        <w:jc w:val="center"/>
        <w:rPr>
          <w:rFonts w:ascii="Times New Roman" w:eastAsia="Times New Roman" w:hAnsi="Times New Roman" w:cs="Times New Roman"/>
          <w:b/>
          <w:lang w:eastAsia="ru-RU"/>
        </w:rPr>
      </w:pPr>
    </w:p>
    <w:p w14:paraId="41694CB3" w14:textId="77777777" w:rsidR="00D74921" w:rsidRDefault="00D74921" w:rsidP="00780A78">
      <w:pPr>
        <w:widowControl w:val="0"/>
        <w:autoSpaceDE w:val="0"/>
        <w:autoSpaceDN w:val="0"/>
        <w:spacing w:after="0" w:line="240" w:lineRule="auto"/>
        <w:contextualSpacing/>
        <w:jc w:val="center"/>
        <w:rPr>
          <w:rFonts w:ascii="Times New Roman" w:eastAsia="Times New Roman" w:hAnsi="Times New Roman" w:cs="Times New Roman"/>
          <w:b/>
          <w:lang w:eastAsia="ru-RU"/>
        </w:rPr>
      </w:pPr>
    </w:p>
    <w:p w14:paraId="7FB04C62" w14:textId="628F2B62" w:rsidR="00D74921" w:rsidRDefault="00D74921" w:rsidP="00780A78">
      <w:pPr>
        <w:widowControl w:val="0"/>
        <w:autoSpaceDE w:val="0"/>
        <w:autoSpaceDN w:val="0"/>
        <w:spacing w:after="0" w:line="240" w:lineRule="auto"/>
        <w:contextualSpacing/>
        <w:jc w:val="center"/>
        <w:rPr>
          <w:rFonts w:ascii="Times New Roman" w:eastAsia="Times New Roman" w:hAnsi="Times New Roman" w:cs="Times New Roman"/>
          <w:b/>
          <w:lang w:eastAsia="ru-RU"/>
        </w:rPr>
      </w:pPr>
    </w:p>
    <w:p w14:paraId="29802A9D" w14:textId="34EFA4F9" w:rsidR="00ED5288" w:rsidRDefault="00ED5288" w:rsidP="00780A78">
      <w:pPr>
        <w:widowControl w:val="0"/>
        <w:autoSpaceDE w:val="0"/>
        <w:autoSpaceDN w:val="0"/>
        <w:spacing w:after="0" w:line="240" w:lineRule="auto"/>
        <w:contextualSpacing/>
        <w:jc w:val="center"/>
        <w:rPr>
          <w:rFonts w:ascii="Times New Roman" w:eastAsia="Times New Roman" w:hAnsi="Times New Roman" w:cs="Times New Roman"/>
          <w:b/>
          <w:lang w:eastAsia="ru-RU"/>
        </w:rPr>
      </w:pPr>
    </w:p>
    <w:p w14:paraId="6898B96C" w14:textId="460E63B0" w:rsidR="00ED5288" w:rsidRDefault="00ED5288" w:rsidP="00780A78">
      <w:pPr>
        <w:widowControl w:val="0"/>
        <w:autoSpaceDE w:val="0"/>
        <w:autoSpaceDN w:val="0"/>
        <w:spacing w:after="0" w:line="240" w:lineRule="auto"/>
        <w:contextualSpacing/>
        <w:jc w:val="center"/>
        <w:rPr>
          <w:rFonts w:ascii="Times New Roman" w:eastAsia="Times New Roman" w:hAnsi="Times New Roman" w:cs="Times New Roman"/>
          <w:b/>
          <w:lang w:eastAsia="ru-RU"/>
        </w:rPr>
      </w:pPr>
    </w:p>
    <w:p w14:paraId="31132FA7" w14:textId="4817F5E8" w:rsidR="00ED5288" w:rsidRDefault="00ED5288" w:rsidP="00780A78">
      <w:pPr>
        <w:widowControl w:val="0"/>
        <w:autoSpaceDE w:val="0"/>
        <w:autoSpaceDN w:val="0"/>
        <w:spacing w:after="0" w:line="240" w:lineRule="auto"/>
        <w:contextualSpacing/>
        <w:jc w:val="center"/>
        <w:rPr>
          <w:rFonts w:ascii="Times New Roman" w:eastAsia="Times New Roman" w:hAnsi="Times New Roman" w:cs="Times New Roman"/>
          <w:b/>
          <w:lang w:eastAsia="ru-RU"/>
        </w:rPr>
      </w:pPr>
    </w:p>
    <w:p w14:paraId="5A418FC2" w14:textId="77777777" w:rsidR="00ED5288" w:rsidRDefault="00ED5288" w:rsidP="00780A78">
      <w:pPr>
        <w:widowControl w:val="0"/>
        <w:autoSpaceDE w:val="0"/>
        <w:autoSpaceDN w:val="0"/>
        <w:spacing w:after="0" w:line="240" w:lineRule="auto"/>
        <w:contextualSpacing/>
        <w:jc w:val="center"/>
        <w:rPr>
          <w:rFonts w:ascii="Times New Roman" w:eastAsia="Times New Roman" w:hAnsi="Times New Roman" w:cs="Times New Roman"/>
          <w:b/>
          <w:lang w:eastAsia="ru-RU"/>
        </w:rPr>
      </w:pPr>
    </w:p>
    <w:p w14:paraId="2E46A9CC" w14:textId="0029B7BD" w:rsidR="00435EF0" w:rsidRDefault="00435EF0" w:rsidP="00780A78">
      <w:pPr>
        <w:widowControl w:val="0"/>
        <w:autoSpaceDE w:val="0"/>
        <w:autoSpaceDN w:val="0"/>
        <w:spacing w:after="0" w:line="240" w:lineRule="auto"/>
        <w:contextualSpacing/>
        <w:jc w:val="center"/>
        <w:rPr>
          <w:rFonts w:ascii="Times New Roman" w:eastAsia="Times New Roman" w:hAnsi="Times New Roman" w:cs="Times New Roman"/>
          <w:b/>
          <w:lang w:eastAsia="ru-RU"/>
        </w:rPr>
      </w:pPr>
      <w:r w:rsidRPr="00FA276F">
        <w:rPr>
          <w:rFonts w:ascii="Times New Roman" w:eastAsia="Times New Roman" w:hAnsi="Times New Roman" w:cs="Times New Roman"/>
          <w:b/>
          <w:lang w:eastAsia="ru-RU"/>
        </w:rPr>
        <w:lastRenderedPageBreak/>
        <w:t>XVIII. Реквизиты сторон Договора</w:t>
      </w:r>
    </w:p>
    <w:p w14:paraId="67ECCE53" w14:textId="77777777" w:rsidR="003A558E" w:rsidRPr="003A558E" w:rsidRDefault="003A558E" w:rsidP="003A558E">
      <w:pPr>
        <w:widowControl w:val="0"/>
        <w:autoSpaceDE w:val="0"/>
        <w:autoSpaceDN w:val="0"/>
        <w:spacing w:after="0" w:line="240" w:lineRule="auto"/>
        <w:contextualSpacing/>
        <w:jc w:val="center"/>
        <w:rPr>
          <w:rFonts w:ascii="Times New Roman" w:eastAsia="Times New Roman" w:hAnsi="Times New Roman" w:cs="Times New Roman"/>
          <w:b/>
          <w:lang w:eastAsia="ru-RU"/>
        </w:rPr>
      </w:pPr>
    </w:p>
    <w:p w14:paraId="02B4307B" w14:textId="77777777" w:rsidR="003A558E" w:rsidRPr="003A558E" w:rsidRDefault="003A558E" w:rsidP="003A558E">
      <w:pPr>
        <w:widowControl w:val="0"/>
        <w:spacing w:after="0" w:line="240" w:lineRule="auto"/>
        <w:jc w:val="both"/>
        <w:rPr>
          <w:rFonts w:ascii="Times New Roman" w:hAnsi="Times New Roman" w:cs="Times New Roman"/>
          <w:b/>
        </w:rPr>
      </w:pPr>
      <w:r w:rsidRPr="003A558E">
        <w:rPr>
          <w:rFonts w:ascii="Times New Roman" w:hAnsi="Times New Roman" w:cs="Times New Roman"/>
          <w:b/>
        </w:rPr>
        <w:t xml:space="preserve">МП «Водоканал»: </w:t>
      </w:r>
    </w:p>
    <w:p w14:paraId="55B4887E" w14:textId="77777777" w:rsidR="003A558E" w:rsidRPr="003A558E" w:rsidRDefault="003A558E" w:rsidP="003A558E">
      <w:pPr>
        <w:widowControl w:val="0"/>
        <w:spacing w:after="0" w:line="240" w:lineRule="auto"/>
        <w:jc w:val="both"/>
        <w:rPr>
          <w:rFonts w:ascii="Times New Roman" w:hAnsi="Times New Roman" w:cs="Times New Roman"/>
        </w:rPr>
      </w:pPr>
      <w:r w:rsidRPr="003A558E">
        <w:rPr>
          <w:rFonts w:ascii="Times New Roman" w:hAnsi="Times New Roman" w:cs="Times New Roman"/>
          <w:noProof/>
        </w:rPr>
        <w:t>182113,</w:t>
      </w:r>
      <w:r w:rsidRPr="003A558E">
        <w:rPr>
          <w:rFonts w:ascii="Times New Roman" w:hAnsi="Times New Roman" w:cs="Times New Roman"/>
        </w:rPr>
        <w:t xml:space="preserve"> Псковская обл., </w:t>
      </w:r>
      <w:proofErr w:type="spellStart"/>
      <w:r w:rsidRPr="003A558E">
        <w:rPr>
          <w:rFonts w:ascii="Times New Roman" w:hAnsi="Times New Roman" w:cs="Times New Roman"/>
        </w:rPr>
        <w:t>г.Великие</w:t>
      </w:r>
      <w:proofErr w:type="spellEnd"/>
      <w:r w:rsidRPr="003A558E">
        <w:rPr>
          <w:rFonts w:ascii="Times New Roman" w:hAnsi="Times New Roman" w:cs="Times New Roman"/>
        </w:rPr>
        <w:t xml:space="preserve"> Луки, </w:t>
      </w:r>
      <w:proofErr w:type="spellStart"/>
      <w:r w:rsidRPr="003A558E">
        <w:rPr>
          <w:rFonts w:ascii="Times New Roman" w:hAnsi="Times New Roman" w:cs="Times New Roman"/>
        </w:rPr>
        <w:t>пер.Водопроводный</w:t>
      </w:r>
      <w:proofErr w:type="spellEnd"/>
      <w:r w:rsidRPr="003A558E">
        <w:rPr>
          <w:rFonts w:ascii="Times New Roman" w:hAnsi="Times New Roman" w:cs="Times New Roman"/>
        </w:rPr>
        <w:t xml:space="preserve"> дом </w:t>
      </w:r>
      <w:r w:rsidRPr="003A558E">
        <w:rPr>
          <w:rFonts w:ascii="Times New Roman" w:hAnsi="Times New Roman" w:cs="Times New Roman"/>
          <w:noProof/>
        </w:rPr>
        <w:t>10</w:t>
      </w:r>
      <w:r w:rsidRPr="003A558E">
        <w:rPr>
          <w:rFonts w:ascii="Times New Roman" w:hAnsi="Times New Roman" w:cs="Times New Roman"/>
        </w:rPr>
        <w:t xml:space="preserve">  </w:t>
      </w:r>
    </w:p>
    <w:p w14:paraId="09E53141" w14:textId="77777777" w:rsidR="003A558E" w:rsidRPr="003A558E" w:rsidRDefault="003A558E" w:rsidP="003A558E">
      <w:pPr>
        <w:widowControl w:val="0"/>
        <w:spacing w:after="0" w:line="240" w:lineRule="auto"/>
        <w:jc w:val="both"/>
        <w:rPr>
          <w:rFonts w:ascii="Times New Roman" w:hAnsi="Times New Roman" w:cs="Times New Roman"/>
          <w:b/>
        </w:rPr>
      </w:pPr>
      <w:r w:rsidRPr="003A558E">
        <w:rPr>
          <w:rFonts w:ascii="Times New Roman" w:hAnsi="Times New Roman" w:cs="Times New Roman"/>
          <w:b/>
        </w:rPr>
        <w:t xml:space="preserve">Интернет сайт: </w:t>
      </w:r>
      <w:hyperlink r:id="rId18" w:history="1">
        <w:r w:rsidRPr="003A558E">
          <w:rPr>
            <w:rStyle w:val="a3"/>
            <w:rFonts w:ascii="Times New Roman" w:hAnsi="Times New Roman" w:cs="Times New Roman"/>
            <w:b/>
            <w:lang w:val="en-US"/>
          </w:rPr>
          <w:t>http</w:t>
        </w:r>
        <w:r w:rsidRPr="003A558E">
          <w:rPr>
            <w:rStyle w:val="a3"/>
            <w:rFonts w:ascii="Times New Roman" w:hAnsi="Times New Roman" w:cs="Times New Roman"/>
            <w:b/>
          </w:rPr>
          <w:t>://</w:t>
        </w:r>
        <w:r w:rsidRPr="003A558E">
          <w:rPr>
            <w:rStyle w:val="a3"/>
            <w:rFonts w:ascii="Times New Roman" w:hAnsi="Times New Roman" w:cs="Times New Roman"/>
            <w:b/>
            <w:lang w:val="en-US"/>
          </w:rPr>
          <w:t>www</w:t>
        </w:r>
        <w:r w:rsidRPr="003A558E">
          <w:rPr>
            <w:rStyle w:val="a3"/>
            <w:rFonts w:ascii="Times New Roman" w:hAnsi="Times New Roman" w:cs="Times New Roman"/>
            <w:b/>
          </w:rPr>
          <w:t>.</w:t>
        </w:r>
        <w:proofErr w:type="spellStart"/>
        <w:r w:rsidRPr="003A558E">
          <w:rPr>
            <w:rStyle w:val="a3"/>
            <w:rFonts w:ascii="Times New Roman" w:hAnsi="Times New Roman" w:cs="Times New Roman"/>
            <w:b/>
            <w:lang w:val="en-US"/>
          </w:rPr>
          <w:t>vodokanal</w:t>
        </w:r>
        <w:proofErr w:type="spellEnd"/>
        <w:r w:rsidRPr="003A558E">
          <w:rPr>
            <w:rStyle w:val="a3"/>
            <w:rFonts w:ascii="Times New Roman" w:hAnsi="Times New Roman" w:cs="Times New Roman"/>
            <w:b/>
          </w:rPr>
          <w:t>-</w:t>
        </w:r>
        <w:proofErr w:type="spellStart"/>
        <w:r w:rsidRPr="003A558E">
          <w:rPr>
            <w:rStyle w:val="a3"/>
            <w:rFonts w:ascii="Times New Roman" w:hAnsi="Times New Roman" w:cs="Times New Roman"/>
            <w:b/>
            <w:lang w:val="en-US"/>
          </w:rPr>
          <w:t>vl</w:t>
        </w:r>
        <w:proofErr w:type="spellEnd"/>
        <w:r w:rsidRPr="003A558E">
          <w:rPr>
            <w:rStyle w:val="a3"/>
            <w:rFonts w:ascii="Times New Roman" w:hAnsi="Times New Roman" w:cs="Times New Roman"/>
            <w:b/>
          </w:rPr>
          <w:t>.</w:t>
        </w:r>
        <w:proofErr w:type="spellStart"/>
        <w:r w:rsidRPr="003A558E">
          <w:rPr>
            <w:rStyle w:val="a3"/>
            <w:rFonts w:ascii="Times New Roman" w:hAnsi="Times New Roman" w:cs="Times New Roman"/>
            <w:b/>
            <w:lang w:val="en-US"/>
          </w:rPr>
          <w:t>ru</w:t>
        </w:r>
        <w:proofErr w:type="spellEnd"/>
      </w:hyperlink>
      <w:r w:rsidRPr="003A558E">
        <w:rPr>
          <w:rFonts w:ascii="Times New Roman" w:hAnsi="Times New Roman" w:cs="Times New Roman"/>
        </w:rPr>
        <w:t xml:space="preserve">                                                              </w:t>
      </w:r>
    </w:p>
    <w:p w14:paraId="389F4F2C" w14:textId="77777777" w:rsidR="003A558E" w:rsidRPr="003A558E" w:rsidRDefault="003A558E" w:rsidP="003A558E">
      <w:pPr>
        <w:widowControl w:val="0"/>
        <w:spacing w:after="0" w:line="240" w:lineRule="auto"/>
        <w:jc w:val="both"/>
        <w:rPr>
          <w:rFonts w:ascii="Times New Roman" w:hAnsi="Times New Roman" w:cs="Times New Roman"/>
          <w:lang w:val="en-US"/>
        </w:rPr>
      </w:pPr>
      <w:r w:rsidRPr="003A558E">
        <w:rPr>
          <w:rFonts w:ascii="Times New Roman" w:hAnsi="Times New Roman" w:cs="Times New Roman"/>
          <w:b/>
          <w:lang w:val="en-US"/>
        </w:rPr>
        <w:t xml:space="preserve">E-mail: </w:t>
      </w:r>
      <w:hyperlink r:id="rId19" w:history="1">
        <w:r w:rsidRPr="003A558E">
          <w:rPr>
            <w:rStyle w:val="a3"/>
            <w:rFonts w:ascii="Times New Roman" w:hAnsi="Times New Roman" w:cs="Times New Roman"/>
            <w:b/>
            <w:lang w:val="en-US"/>
          </w:rPr>
          <w:t>vodokanal-vl@yandex.ru</w:t>
        </w:r>
      </w:hyperlink>
      <w:r w:rsidRPr="003A558E">
        <w:rPr>
          <w:rFonts w:ascii="Times New Roman" w:hAnsi="Times New Roman" w:cs="Times New Roman"/>
          <w:b/>
          <w:lang w:val="en-US"/>
        </w:rPr>
        <w:t xml:space="preserve"> </w:t>
      </w:r>
      <w:r w:rsidRPr="003A558E">
        <w:rPr>
          <w:rFonts w:ascii="Times New Roman" w:hAnsi="Times New Roman" w:cs="Times New Roman"/>
          <w:lang w:val="en-US"/>
        </w:rPr>
        <w:t xml:space="preserve">   </w:t>
      </w:r>
    </w:p>
    <w:p w14:paraId="52AD2C8A" w14:textId="77777777" w:rsidR="003A558E" w:rsidRPr="003A558E" w:rsidRDefault="003A558E" w:rsidP="003A558E">
      <w:pPr>
        <w:widowControl w:val="0"/>
        <w:spacing w:after="0" w:line="240" w:lineRule="auto"/>
        <w:jc w:val="both"/>
        <w:rPr>
          <w:rFonts w:ascii="Times New Roman" w:hAnsi="Times New Roman" w:cs="Times New Roman"/>
        </w:rPr>
      </w:pPr>
      <w:r w:rsidRPr="003A558E">
        <w:rPr>
          <w:rFonts w:ascii="Times New Roman" w:hAnsi="Times New Roman" w:cs="Times New Roman"/>
        </w:rPr>
        <w:t>ИНН</w:t>
      </w:r>
      <w:r w:rsidRPr="003A558E">
        <w:rPr>
          <w:rFonts w:ascii="Times New Roman" w:hAnsi="Times New Roman" w:cs="Times New Roman"/>
          <w:noProof/>
        </w:rPr>
        <w:t xml:space="preserve"> 6025001060</w:t>
      </w:r>
      <w:r w:rsidRPr="003A558E">
        <w:rPr>
          <w:rFonts w:ascii="Times New Roman" w:hAnsi="Times New Roman" w:cs="Times New Roman"/>
        </w:rPr>
        <w:t xml:space="preserve">  КПП 602501001</w:t>
      </w:r>
      <w:r w:rsidRPr="003A558E">
        <w:rPr>
          <w:rFonts w:ascii="Times New Roman" w:hAnsi="Times New Roman" w:cs="Times New Roman"/>
          <w:noProof/>
        </w:rPr>
        <w:t xml:space="preserve"> </w:t>
      </w:r>
      <w:r w:rsidRPr="003A558E">
        <w:rPr>
          <w:rFonts w:ascii="Times New Roman" w:hAnsi="Times New Roman" w:cs="Times New Roman"/>
        </w:rPr>
        <w:t xml:space="preserve">                                                                                                                  </w:t>
      </w:r>
    </w:p>
    <w:p w14:paraId="58929701" w14:textId="77777777" w:rsidR="003A558E" w:rsidRPr="003A558E" w:rsidRDefault="003A558E" w:rsidP="003A558E">
      <w:pPr>
        <w:widowControl w:val="0"/>
        <w:spacing w:after="0" w:line="240" w:lineRule="auto"/>
        <w:jc w:val="both"/>
        <w:rPr>
          <w:rFonts w:ascii="Times New Roman" w:hAnsi="Times New Roman" w:cs="Times New Roman"/>
        </w:rPr>
      </w:pPr>
      <w:r w:rsidRPr="003A558E">
        <w:rPr>
          <w:rFonts w:ascii="Times New Roman" w:hAnsi="Times New Roman" w:cs="Times New Roman"/>
        </w:rPr>
        <w:t>р/с</w:t>
      </w:r>
      <w:r w:rsidRPr="003A558E">
        <w:rPr>
          <w:rFonts w:ascii="Times New Roman" w:hAnsi="Times New Roman" w:cs="Times New Roman"/>
          <w:noProof/>
        </w:rPr>
        <w:t xml:space="preserve"> 40</w:t>
      </w:r>
      <w:r w:rsidRPr="003A558E">
        <w:rPr>
          <w:rFonts w:ascii="Times New Roman" w:hAnsi="Times New Roman" w:cs="Times New Roman"/>
        </w:rPr>
        <w:t>7</w:t>
      </w:r>
      <w:r w:rsidRPr="003A558E">
        <w:rPr>
          <w:rFonts w:ascii="Times New Roman" w:hAnsi="Times New Roman" w:cs="Times New Roman"/>
          <w:noProof/>
        </w:rPr>
        <w:t>02</w:t>
      </w:r>
      <w:r w:rsidRPr="003A558E">
        <w:rPr>
          <w:rFonts w:ascii="Times New Roman" w:hAnsi="Times New Roman" w:cs="Times New Roman"/>
        </w:rPr>
        <w:t>8</w:t>
      </w:r>
      <w:r w:rsidRPr="003A558E">
        <w:rPr>
          <w:rFonts w:ascii="Times New Roman" w:hAnsi="Times New Roman" w:cs="Times New Roman"/>
          <w:noProof/>
        </w:rPr>
        <w:t>10000000000563</w:t>
      </w:r>
      <w:r w:rsidRPr="003A558E">
        <w:rPr>
          <w:rFonts w:ascii="Times New Roman" w:hAnsi="Times New Roman" w:cs="Times New Roman"/>
        </w:rPr>
        <w:t xml:space="preserve">  в АО «Великие Луки банк»  БИК</w:t>
      </w:r>
      <w:r w:rsidRPr="003A558E">
        <w:rPr>
          <w:rFonts w:ascii="Times New Roman" w:hAnsi="Times New Roman" w:cs="Times New Roman"/>
          <w:noProof/>
        </w:rPr>
        <w:t xml:space="preserve"> 045853729</w:t>
      </w:r>
      <w:r w:rsidRPr="003A558E">
        <w:rPr>
          <w:rFonts w:ascii="Times New Roman" w:hAnsi="Times New Roman" w:cs="Times New Roman"/>
        </w:rPr>
        <w:t xml:space="preserve">                                                                                                                                                    </w:t>
      </w:r>
    </w:p>
    <w:p w14:paraId="0AB7D849" w14:textId="77777777" w:rsidR="003A558E" w:rsidRPr="003A558E" w:rsidRDefault="003A558E" w:rsidP="003A558E">
      <w:pPr>
        <w:widowControl w:val="0"/>
        <w:spacing w:after="0" w:line="240" w:lineRule="auto"/>
        <w:jc w:val="both"/>
        <w:rPr>
          <w:rFonts w:ascii="Times New Roman" w:hAnsi="Times New Roman" w:cs="Times New Roman"/>
        </w:rPr>
      </w:pPr>
      <w:r w:rsidRPr="003A558E">
        <w:rPr>
          <w:rFonts w:ascii="Times New Roman" w:hAnsi="Times New Roman" w:cs="Times New Roman"/>
        </w:rPr>
        <w:t>к/с</w:t>
      </w:r>
      <w:r w:rsidRPr="003A558E">
        <w:rPr>
          <w:rFonts w:ascii="Times New Roman" w:hAnsi="Times New Roman" w:cs="Times New Roman"/>
          <w:noProof/>
        </w:rPr>
        <w:t xml:space="preserve"> 30101810200000000729</w:t>
      </w:r>
      <w:r w:rsidRPr="003A558E">
        <w:rPr>
          <w:rFonts w:ascii="Times New Roman" w:hAnsi="Times New Roman" w:cs="Times New Roman"/>
        </w:rPr>
        <w:t xml:space="preserve">     </w:t>
      </w:r>
    </w:p>
    <w:p w14:paraId="49F1109B" w14:textId="523AC670" w:rsidR="003A558E" w:rsidRPr="003A558E" w:rsidRDefault="003A558E" w:rsidP="003A558E">
      <w:pPr>
        <w:widowControl w:val="0"/>
        <w:spacing w:after="0" w:line="240" w:lineRule="auto"/>
        <w:jc w:val="both"/>
        <w:rPr>
          <w:rFonts w:ascii="Times New Roman" w:hAnsi="Times New Roman" w:cs="Times New Roman"/>
          <w:noProof/>
          <w:sz w:val="20"/>
          <w:szCs w:val="20"/>
        </w:rPr>
      </w:pPr>
      <w:r w:rsidRPr="003A558E">
        <w:rPr>
          <w:rFonts w:ascii="Times New Roman" w:hAnsi="Times New Roman" w:cs="Times New Roman"/>
        </w:rPr>
        <w:t xml:space="preserve">тел. 8(81153) </w:t>
      </w:r>
      <w:r w:rsidR="00731BFC">
        <w:rPr>
          <w:rFonts w:ascii="Times New Roman" w:hAnsi="Times New Roman" w:cs="Times New Roman"/>
          <w:noProof/>
        </w:rPr>
        <w:t>7-88-90, 7-88-95</w:t>
      </w:r>
      <w:r w:rsidRPr="003A558E">
        <w:rPr>
          <w:rFonts w:ascii="Times New Roman" w:hAnsi="Times New Roman" w:cs="Times New Roman"/>
          <w:noProof/>
        </w:rPr>
        <w:t>,  факс 3-43-21</w:t>
      </w:r>
      <w:r w:rsidRPr="003A558E">
        <w:rPr>
          <w:rFonts w:ascii="Times New Roman" w:hAnsi="Times New Roman" w:cs="Times New Roman"/>
          <w:sz w:val="20"/>
          <w:szCs w:val="20"/>
        </w:rPr>
        <w:t xml:space="preserve">                                                          </w:t>
      </w:r>
    </w:p>
    <w:p w14:paraId="4016EAF7" w14:textId="77777777" w:rsidR="003A558E" w:rsidRPr="003A558E" w:rsidRDefault="003A558E" w:rsidP="003A558E">
      <w:pPr>
        <w:spacing w:after="0" w:line="240" w:lineRule="auto"/>
        <w:rPr>
          <w:rFonts w:ascii="Times New Roman" w:hAnsi="Times New Roman" w:cs="Times New Roman"/>
        </w:rPr>
      </w:pPr>
    </w:p>
    <w:p w14:paraId="4A40EBB5" w14:textId="77777777" w:rsidR="003A558E" w:rsidRPr="003A558E" w:rsidRDefault="003A558E" w:rsidP="003A558E">
      <w:pPr>
        <w:spacing w:after="0" w:line="240" w:lineRule="auto"/>
        <w:rPr>
          <w:rFonts w:ascii="Times New Roman" w:hAnsi="Times New Roman" w:cs="Times New Roman"/>
          <w:b/>
        </w:rPr>
      </w:pPr>
    </w:p>
    <w:p w14:paraId="379F60C3" w14:textId="77777777" w:rsidR="003A558E" w:rsidRPr="003A558E" w:rsidRDefault="003A558E" w:rsidP="003A558E">
      <w:pPr>
        <w:spacing w:after="0" w:line="240" w:lineRule="auto"/>
        <w:rPr>
          <w:rFonts w:ascii="Times New Roman" w:hAnsi="Times New Roman" w:cs="Times New Roman"/>
          <w:b/>
        </w:rPr>
      </w:pPr>
      <w:proofErr w:type="spellStart"/>
      <w:r w:rsidRPr="003A558E">
        <w:rPr>
          <w:rFonts w:ascii="Times New Roman" w:hAnsi="Times New Roman" w:cs="Times New Roman"/>
          <w:b/>
        </w:rPr>
        <w:t>Е.В.Шумайлов</w:t>
      </w:r>
      <w:proofErr w:type="spellEnd"/>
      <w:r w:rsidRPr="003A558E">
        <w:rPr>
          <w:rFonts w:ascii="Times New Roman" w:hAnsi="Times New Roman" w:cs="Times New Roman"/>
          <w:b/>
        </w:rPr>
        <w:t xml:space="preserve">          __________________________________</w:t>
      </w:r>
    </w:p>
    <w:p w14:paraId="784FE2CA" w14:textId="77777777" w:rsidR="003A558E" w:rsidRPr="003A558E" w:rsidRDefault="003A558E" w:rsidP="003A558E">
      <w:pPr>
        <w:spacing w:after="0" w:line="240" w:lineRule="auto"/>
        <w:rPr>
          <w:rFonts w:ascii="Times New Roman" w:hAnsi="Times New Roman" w:cs="Times New Roman"/>
          <w:sz w:val="20"/>
          <w:szCs w:val="20"/>
        </w:rPr>
      </w:pPr>
      <w:r w:rsidRPr="003A558E">
        <w:rPr>
          <w:rFonts w:ascii="Times New Roman" w:hAnsi="Times New Roman" w:cs="Times New Roman"/>
        </w:rPr>
        <w:t xml:space="preserve">                                </w:t>
      </w:r>
      <w:r w:rsidRPr="003A558E">
        <w:rPr>
          <w:rFonts w:ascii="Times New Roman" w:hAnsi="Times New Roman" w:cs="Times New Roman"/>
          <w:sz w:val="16"/>
          <w:szCs w:val="16"/>
        </w:rPr>
        <w:t>М.П.</w:t>
      </w:r>
      <w:r w:rsidRPr="003A558E">
        <w:rPr>
          <w:rFonts w:ascii="Times New Roman" w:hAnsi="Times New Roman" w:cs="Times New Roman"/>
        </w:rPr>
        <w:t xml:space="preserve">                        </w:t>
      </w:r>
      <w:r w:rsidRPr="003A558E">
        <w:rPr>
          <w:rFonts w:ascii="Times New Roman" w:hAnsi="Times New Roman" w:cs="Times New Roman"/>
          <w:sz w:val="20"/>
          <w:szCs w:val="20"/>
        </w:rPr>
        <w:t>подпись</w:t>
      </w:r>
    </w:p>
    <w:p w14:paraId="2BBC6A4D" w14:textId="77777777" w:rsidR="003A558E" w:rsidRDefault="003A558E" w:rsidP="003A558E">
      <w:pPr>
        <w:widowControl w:val="0"/>
        <w:autoSpaceDE w:val="0"/>
        <w:autoSpaceDN w:val="0"/>
        <w:spacing w:after="0" w:line="240" w:lineRule="auto"/>
        <w:contextualSpacing/>
        <w:rPr>
          <w:rFonts w:ascii="Times New Roman" w:eastAsia="Times New Roman" w:hAnsi="Times New Roman" w:cs="Times New Roman"/>
          <w:b/>
          <w:lang w:eastAsia="ru-RU"/>
        </w:rPr>
      </w:pPr>
    </w:p>
    <w:p w14:paraId="7646DCD1" w14:textId="77777777" w:rsidR="003A558E" w:rsidRDefault="003A558E" w:rsidP="003A558E">
      <w:pPr>
        <w:widowControl w:val="0"/>
        <w:autoSpaceDE w:val="0"/>
        <w:autoSpaceDN w:val="0"/>
        <w:spacing w:after="0" w:line="240" w:lineRule="auto"/>
        <w:contextualSpacing/>
        <w:rPr>
          <w:rFonts w:ascii="Times New Roman" w:eastAsia="Times New Roman" w:hAnsi="Times New Roman" w:cs="Times New Roman"/>
          <w:b/>
          <w:lang w:eastAsia="ru-RU"/>
        </w:rPr>
      </w:pPr>
    </w:p>
    <w:p w14:paraId="17923DC2" w14:textId="77777777" w:rsidR="003A558E" w:rsidRDefault="003A558E" w:rsidP="003A558E">
      <w:pPr>
        <w:widowControl w:val="0"/>
        <w:autoSpaceDE w:val="0"/>
        <w:autoSpaceDN w:val="0"/>
        <w:spacing w:after="0" w:line="240" w:lineRule="auto"/>
        <w:contextualSpacing/>
        <w:rPr>
          <w:rFonts w:ascii="Times New Roman" w:eastAsia="Times New Roman" w:hAnsi="Times New Roman" w:cs="Times New Roman"/>
          <w:b/>
          <w:lang w:eastAsia="ru-RU"/>
        </w:rPr>
      </w:pPr>
    </w:p>
    <w:p w14:paraId="6057EA74" w14:textId="77777777" w:rsidR="003A558E" w:rsidRDefault="003A558E" w:rsidP="003A558E">
      <w:pPr>
        <w:spacing w:after="0" w:line="240" w:lineRule="auto"/>
        <w:rPr>
          <w:rFonts w:ascii="Times New Roman" w:hAnsi="Times New Roman" w:cs="Times New Roman"/>
          <w:b/>
        </w:rPr>
      </w:pPr>
      <w:r w:rsidRPr="003A558E">
        <w:rPr>
          <w:rFonts w:ascii="Times New Roman" w:hAnsi="Times New Roman" w:cs="Times New Roman"/>
          <w:b/>
        </w:rPr>
        <w:t xml:space="preserve">Потребитель: </w:t>
      </w:r>
    </w:p>
    <w:p w14:paraId="27CA6013" w14:textId="77777777" w:rsidR="00893583" w:rsidRPr="003A558E" w:rsidRDefault="00893583" w:rsidP="003A558E">
      <w:pPr>
        <w:spacing w:after="0" w:line="240" w:lineRule="auto"/>
        <w:rPr>
          <w:rFonts w:ascii="Times New Roman" w:hAnsi="Times New Roman" w:cs="Times New Roman"/>
          <w:b/>
        </w:rPr>
      </w:pPr>
    </w:p>
    <w:p w14:paraId="19D47D04" w14:textId="2252674A" w:rsidR="00893583" w:rsidRPr="00893583" w:rsidRDefault="00893583" w:rsidP="00893583">
      <w:pPr>
        <w:spacing w:after="0" w:line="360" w:lineRule="auto"/>
        <w:rPr>
          <w:rFonts w:ascii="Times New Roman" w:hAnsi="Times New Roman" w:cs="Times New Roman"/>
        </w:rPr>
      </w:pPr>
      <w:r w:rsidRPr="00893583">
        <w:rPr>
          <w:rFonts w:ascii="Times New Roman" w:hAnsi="Times New Roman" w:cs="Times New Roman"/>
        </w:rPr>
        <w:t>Паспорт</w:t>
      </w:r>
      <w:r w:rsidRPr="00893583">
        <w:rPr>
          <w:rFonts w:ascii="Times New Roman" w:hAnsi="Times New Roman" w:cs="Times New Roman"/>
          <w:b/>
        </w:rPr>
        <w:t xml:space="preserve"> </w:t>
      </w:r>
      <w:r w:rsidRPr="00893583">
        <w:rPr>
          <w:rFonts w:ascii="Times New Roman" w:hAnsi="Times New Roman" w:cs="Times New Roman"/>
        </w:rPr>
        <w:t>серия  _____________________выдан «__</w:t>
      </w:r>
      <w:r w:rsidR="00DC18B4">
        <w:rPr>
          <w:rFonts w:ascii="Times New Roman" w:hAnsi="Times New Roman" w:cs="Times New Roman"/>
        </w:rPr>
        <w:t>__</w:t>
      </w:r>
      <w:r w:rsidRPr="00893583">
        <w:rPr>
          <w:rFonts w:ascii="Times New Roman" w:hAnsi="Times New Roman" w:cs="Times New Roman"/>
        </w:rPr>
        <w:t>»______________________________________ кем_________________________________________________________________________________</w:t>
      </w:r>
    </w:p>
    <w:p w14:paraId="07CCBA34" w14:textId="77777777" w:rsidR="00893583" w:rsidRPr="00893583" w:rsidRDefault="00893583" w:rsidP="00893583">
      <w:pPr>
        <w:spacing w:after="0" w:line="360" w:lineRule="auto"/>
        <w:rPr>
          <w:rFonts w:ascii="Times New Roman" w:hAnsi="Times New Roman" w:cs="Times New Roman"/>
        </w:rPr>
      </w:pPr>
      <w:r w:rsidRPr="00893583">
        <w:rPr>
          <w:rFonts w:ascii="Times New Roman" w:hAnsi="Times New Roman" w:cs="Times New Roman"/>
        </w:rPr>
        <w:t>Код подразделения __________________________</w:t>
      </w:r>
    </w:p>
    <w:p w14:paraId="541015C3" w14:textId="77777777" w:rsidR="00893583" w:rsidRPr="00893583" w:rsidRDefault="00893583" w:rsidP="00893583">
      <w:pPr>
        <w:spacing w:after="0" w:line="360" w:lineRule="auto"/>
        <w:rPr>
          <w:rFonts w:ascii="Times New Roman" w:hAnsi="Times New Roman" w:cs="Times New Roman"/>
        </w:rPr>
      </w:pPr>
      <w:r w:rsidRPr="00893583">
        <w:rPr>
          <w:rFonts w:ascii="Times New Roman" w:hAnsi="Times New Roman" w:cs="Times New Roman"/>
        </w:rPr>
        <w:t>ИНН (при наличии)   __________________________</w:t>
      </w:r>
    </w:p>
    <w:p w14:paraId="081FAE83" w14:textId="77777777" w:rsidR="00893583" w:rsidRPr="00893583" w:rsidRDefault="00893583" w:rsidP="00893583">
      <w:pPr>
        <w:spacing w:after="0" w:line="240" w:lineRule="auto"/>
        <w:rPr>
          <w:rFonts w:ascii="Times New Roman" w:hAnsi="Times New Roman" w:cs="Times New Roman"/>
          <w:i/>
        </w:rPr>
      </w:pPr>
    </w:p>
    <w:p w14:paraId="427694CE" w14:textId="77777777" w:rsidR="003A558E" w:rsidRPr="00893583" w:rsidRDefault="003A558E" w:rsidP="003A558E">
      <w:pPr>
        <w:spacing w:after="0" w:line="240" w:lineRule="auto"/>
        <w:rPr>
          <w:rFonts w:ascii="Times New Roman" w:hAnsi="Times New Roman" w:cs="Times New Roman"/>
        </w:rPr>
      </w:pPr>
    </w:p>
    <w:p w14:paraId="5A378C09" w14:textId="77777777" w:rsidR="00893583" w:rsidRPr="00893583" w:rsidRDefault="00893583" w:rsidP="003A558E">
      <w:pPr>
        <w:spacing w:after="0" w:line="240" w:lineRule="auto"/>
        <w:jc w:val="both"/>
        <w:rPr>
          <w:rFonts w:ascii="Times New Roman" w:hAnsi="Times New Roman" w:cs="Times New Roman"/>
        </w:rPr>
      </w:pPr>
    </w:p>
    <w:p w14:paraId="20041003" w14:textId="77777777" w:rsidR="00893583" w:rsidRDefault="00893583" w:rsidP="003A558E">
      <w:pPr>
        <w:spacing w:after="0" w:line="240" w:lineRule="auto"/>
        <w:jc w:val="both"/>
        <w:rPr>
          <w:rFonts w:ascii="Times New Roman" w:hAnsi="Times New Roman" w:cs="Times New Roman"/>
        </w:rPr>
      </w:pPr>
    </w:p>
    <w:p w14:paraId="56E6F54A" w14:textId="77777777" w:rsidR="003A558E" w:rsidRPr="003A558E" w:rsidRDefault="003A558E" w:rsidP="003A558E">
      <w:pPr>
        <w:spacing w:after="0" w:line="240" w:lineRule="auto"/>
        <w:jc w:val="both"/>
        <w:rPr>
          <w:rFonts w:ascii="Times New Roman" w:hAnsi="Times New Roman" w:cs="Times New Roman"/>
          <w:i/>
        </w:rPr>
      </w:pPr>
      <w:r w:rsidRPr="003A558E">
        <w:rPr>
          <w:rFonts w:ascii="Times New Roman" w:hAnsi="Times New Roman" w:cs="Times New Roman"/>
        </w:rPr>
        <w:t>_____________/_________________                                               __________________</w:t>
      </w:r>
    </w:p>
    <w:p w14:paraId="755D0C8B" w14:textId="77777777" w:rsidR="003A558E" w:rsidRPr="003A558E" w:rsidRDefault="003A558E" w:rsidP="003A558E">
      <w:pPr>
        <w:tabs>
          <w:tab w:val="left" w:pos="6375"/>
        </w:tabs>
        <w:spacing w:after="0" w:line="240" w:lineRule="auto"/>
        <w:jc w:val="both"/>
        <w:rPr>
          <w:rFonts w:ascii="Times New Roman" w:hAnsi="Times New Roman" w:cs="Times New Roman"/>
        </w:rPr>
      </w:pPr>
      <w:r w:rsidRPr="003A558E">
        <w:rPr>
          <w:rFonts w:ascii="Times New Roman" w:hAnsi="Times New Roman" w:cs="Times New Roman"/>
        </w:rPr>
        <w:t xml:space="preserve">        подпись                   Ф.И.О.</w:t>
      </w:r>
      <w:r w:rsidRPr="003A558E">
        <w:rPr>
          <w:rFonts w:ascii="Times New Roman" w:hAnsi="Times New Roman" w:cs="Times New Roman"/>
        </w:rPr>
        <w:tab/>
        <w:t xml:space="preserve">                  дата</w:t>
      </w:r>
    </w:p>
    <w:p w14:paraId="0DB72995" w14:textId="77777777" w:rsidR="003A558E" w:rsidRDefault="003A558E" w:rsidP="003A558E">
      <w:pPr>
        <w:widowControl w:val="0"/>
        <w:autoSpaceDE w:val="0"/>
        <w:autoSpaceDN w:val="0"/>
        <w:spacing w:after="0" w:line="240" w:lineRule="auto"/>
        <w:contextualSpacing/>
        <w:rPr>
          <w:rFonts w:ascii="Times New Roman" w:eastAsia="Times New Roman" w:hAnsi="Times New Roman" w:cs="Times New Roman"/>
          <w:b/>
          <w:lang w:eastAsia="ru-RU"/>
        </w:rPr>
      </w:pPr>
    </w:p>
    <w:p w14:paraId="46C300FC" w14:textId="77777777" w:rsidR="003A558E" w:rsidRDefault="003A558E" w:rsidP="003A558E">
      <w:pPr>
        <w:widowControl w:val="0"/>
        <w:autoSpaceDE w:val="0"/>
        <w:autoSpaceDN w:val="0"/>
        <w:spacing w:after="0" w:line="240" w:lineRule="auto"/>
        <w:contextualSpacing/>
        <w:rPr>
          <w:rFonts w:ascii="Times New Roman" w:eastAsia="Times New Roman" w:hAnsi="Times New Roman" w:cs="Times New Roman"/>
          <w:b/>
          <w:lang w:eastAsia="ru-RU"/>
        </w:rPr>
      </w:pPr>
    </w:p>
    <w:p w14:paraId="4209A4CE" w14:textId="77777777" w:rsidR="003A558E" w:rsidRDefault="003A558E" w:rsidP="003A558E">
      <w:pPr>
        <w:widowControl w:val="0"/>
        <w:autoSpaceDE w:val="0"/>
        <w:autoSpaceDN w:val="0"/>
        <w:spacing w:after="0" w:line="240" w:lineRule="auto"/>
        <w:contextualSpacing/>
        <w:rPr>
          <w:rFonts w:ascii="Times New Roman" w:eastAsia="Times New Roman" w:hAnsi="Times New Roman" w:cs="Times New Roman"/>
          <w:b/>
          <w:lang w:eastAsia="ru-RU"/>
        </w:rPr>
      </w:pPr>
    </w:p>
    <w:p w14:paraId="070443D6" w14:textId="77777777" w:rsidR="00780A78" w:rsidRDefault="00780A78" w:rsidP="00FA276F">
      <w:pPr>
        <w:autoSpaceDE w:val="0"/>
        <w:autoSpaceDN w:val="0"/>
        <w:adjustRightInd w:val="0"/>
        <w:spacing w:after="0" w:line="240" w:lineRule="auto"/>
        <w:jc w:val="both"/>
        <w:outlineLvl w:val="1"/>
        <w:rPr>
          <w:rFonts w:ascii="Times New Roman" w:eastAsia="Calibri" w:hAnsi="Times New Roman" w:cs="Times New Roman"/>
        </w:rPr>
      </w:pPr>
    </w:p>
    <w:p w14:paraId="49AB29C8"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466EAA9C"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1E93EB0E"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2BAD3D65"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30192635"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4FDB82EA"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333A25AC"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58C40915"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739D3D0C"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723BEE11"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0028F3FF"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3E252DD1"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335B7CE6"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57D360D7"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6336F76A"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4EBE7925"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7C3A5FE6"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667DE420"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06A59D49"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1A8F9E16" w14:textId="77777777" w:rsidR="00893583" w:rsidRDefault="00893583" w:rsidP="00FA276F">
      <w:pPr>
        <w:autoSpaceDE w:val="0"/>
        <w:autoSpaceDN w:val="0"/>
        <w:adjustRightInd w:val="0"/>
        <w:spacing w:after="0" w:line="240" w:lineRule="auto"/>
        <w:jc w:val="both"/>
        <w:outlineLvl w:val="1"/>
        <w:rPr>
          <w:rFonts w:ascii="Times New Roman" w:eastAsia="Calibri" w:hAnsi="Times New Roman" w:cs="Times New Roman"/>
        </w:rPr>
      </w:pPr>
    </w:p>
    <w:p w14:paraId="12B07E0C" w14:textId="77777777" w:rsidR="00780A78" w:rsidRDefault="00780A78" w:rsidP="00FA276F">
      <w:pPr>
        <w:autoSpaceDE w:val="0"/>
        <w:autoSpaceDN w:val="0"/>
        <w:adjustRightInd w:val="0"/>
        <w:spacing w:after="0" w:line="240" w:lineRule="auto"/>
        <w:jc w:val="both"/>
        <w:outlineLvl w:val="1"/>
        <w:rPr>
          <w:rFonts w:ascii="Times New Roman" w:eastAsia="Calibri" w:hAnsi="Times New Roman" w:cs="Times New Roman"/>
        </w:rPr>
      </w:pPr>
    </w:p>
    <w:p w14:paraId="0AFCFA5D" w14:textId="261D897E" w:rsidR="00A47D36" w:rsidRDefault="00A47D36" w:rsidP="00FA276F">
      <w:pPr>
        <w:autoSpaceDE w:val="0"/>
        <w:autoSpaceDN w:val="0"/>
        <w:adjustRightInd w:val="0"/>
        <w:spacing w:after="0" w:line="240" w:lineRule="auto"/>
        <w:jc w:val="both"/>
        <w:outlineLvl w:val="1"/>
        <w:rPr>
          <w:rFonts w:ascii="Times New Roman" w:eastAsia="Calibri" w:hAnsi="Times New Roman" w:cs="Times New Roman"/>
        </w:rPr>
      </w:pPr>
    </w:p>
    <w:p w14:paraId="56307A18" w14:textId="77777777" w:rsidR="00A47D36" w:rsidRDefault="00A47D36" w:rsidP="00FA276F">
      <w:pPr>
        <w:autoSpaceDE w:val="0"/>
        <w:autoSpaceDN w:val="0"/>
        <w:adjustRightInd w:val="0"/>
        <w:spacing w:after="0" w:line="240" w:lineRule="auto"/>
        <w:jc w:val="both"/>
        <w:outlineLvl w:val="1"/>
        <w:rPr>
          <w:rFonts w:ascii="Times New Roman" w:eastAsia="Calibri" w:hAnsi="Times New Roman" w:cs="Times New Roman"/>
        </w:rPr>
      </w:pPr>
    </w:p>
    <w:p w14:paraId="7E93B973" w14:textId="77777777" w:rsidR="00780A78" w:rsidRDefault="00780A78" w:rsidP="00FA276F">
      <w:pPr>
        <w:autoSpaceDE w:val="0"/>
        <w:autoSpaceDN w:val="0"/>
        <w:adjustRightInd w:val="0"/>
        <w:spacing w:after="0" w:line="240" w:lineRule="auto"/>
        <w:jc w:val="both"/>
        <w:outlineLvl w:val="1"/>
        <w:rPr>
          <w:rFonts w:ascii="Times New Roman" w:eastAsia="Calibri" w:hAnsi="Times New Roman" w:cs="Times New Roman"/>
        </w:rPr>
      </w:pPr>
    </w:p>
    <w:p w14:paraId="043E5EB3" w14:textId="77777777" w:rsidR="00780A78" w:rsidRDefault="00780A78" w:rsidP="00FA276F">
      <w:pPr>
        <w:autoSpaceDE w:val="0"/>
        <w:autoSpaceDN w:val="0"/>
        <w:adjustRightInd w:val="0"/>
        <w:spacing w:after="0" w:line="240" w:lineRule="auto"/>
        <w:jc w:val="both"/>
        <w:outlineLvl w:val="1"/>
        <w:rPr>
          <w:rFonts w:ascii="Times New Roman" w:eastAsia="Calibri" w:hAnsi="Times New Roman" w:cs="Times New Roman"/>
        </w:rPr>
      </w:pPr>
    </w:p>
    <w:p w14:paraId="67C3BE7C" w14:textId="77777777" w:rsidR="000175A5" w:rsidRPr="00FA276F" w:rsidRDefault="000175A5" w:rsidP="00893583">
      <w:pPr>
        <w:autoSpaceDE w:val="0"/>
        <w:autoSpaceDN w:val="0"/>
        <w:adjustRightInd w:val="0"/>
        <w:spacing w:after="0" w:line="240" w:lineRule="auto"/>
        <w:jc w:val="right"/>
        <w:outlineLvl w:val="1"/>
        <w:rPr>
          <w:rFonts w:ascii="Times New Roman" w:eastAsia="Calibri" w:hAnsi="Times New Roman" w:cs="Times New Roman"/>
        </w:rPr>
      </w:pPr>
      <w:r w:rsidRPr="00FA276F">
        <w:rPr>
          <w:rFonts w:ascii="Times New Roman" w:eastAsia="Calibri" w:hAnsi="Times New Roman" w:cs="Times New Roman"/>
        </w:rPr>
        <w:lastRenderedPageBreak/>
        <w:t>Приложение № 1</w:t>
      </w:r>
    </w:p>
    <w:p w14:paraId="5B6F837F" w14:textId="77777777" w:rsidR="000175A5" w:rsidRPr="00FA276F" w:rsidRDefault="000175A5" w:rsidP="00893583">
      <w:pPr>
        <w:autoSpaceDE w:val="0"/>
        <w:autoSpaceDN w:val="0"/>
        <w:adjustRightInd w:val="0"/>
        <w:spacing w:after="0" w:line="240" w:lineRule="auto"/>
        <w:jc w:val="right"/>
        <w:outlineLvl w:val="1"/>
        <w:rPr>
          <w:rFonts w:ascii="Times New Roman" w:eastAsia="Calibri" w:hAnsi="Times New Roman" w:cs="Times New Roman"/>
        </w:rPr>
      </w:pPr>
      <w:r w:rsidRPr="00FA276F">
        <w:rPr>
          <w:rFonts w:ascii="Times New Roman" w:eastAsia="Calibri" w:hAnsi="Times New Roman" w:cs="Times New Roman"/>
        </w:rPr>
        <w:t>к договору холодного водоснабжения</w:t>
      </w:r>
    </w:p>
    <w:p w14:paraId="601480EB" w14:textId="77777777" w:rsidR="000175A5" w:rsidRPr="00FA276F" w:rsidRDefault="000175A5" w:rsidP="00893583">
      <w:pPr>
        <w:autoSpaceDE w:val="0"/>
        <w:autoSpaceDN w:val="0"/>
        <w:adjustRightInd w:val="0"/>
        <w:spacing w:after="0" w:line="240" w:lineRule="auto"/>
        <w:jc w:val="right"/>
        <w:outlineLvl w:val="1"/>
        <w:rPr>
          <w:rFonts w:ascii="Times New Roman" w:eastAsia="Calibri" w:hAnsi="Times New Roman" w:cs="Times New Roman"/>
        </w:rPr>
      </w:pPr>
      <w:r w:rsidRPr="00FA276F">
        <w:rPr>
          <w:rFonts w:ascii="Times New Roman" w:eastAsia="Calibri" w:hAnsi="Times New Roman" w:cs="Times New Roman"/>
        </w:rPr>
        <w:t>и водоотведения №________</w:t>
      </w:r>
    </w:p>
    <w:p w14:paraId="0DA292C9" w14:textId="77777777" w:rsidR="000175A5" w:rsidRPr="00FA276F" w:rsidRDefault="000175A5" w:rsidP="00893583">
      <w:pPr>
        <w:autoSpaceDE w:val="0"/>
        <w:autoSpaceDN w:val="0"/>
        <w:adjustRightInd w:val="0"/>
        <w:spacing w:after="0" w:line="240" w:lineRule="auto"/>
        <w:jc w:val="right"/>
        <w:outlineLvl w:val="1"/>
        <w:rPr>
          <w:rFonts w:ascii="Times New Roman" w:eastAsia="Calibri" w:hAnsi="Times New Roman" w:cs="Times New Roman"/>
        </w:rPr>
      </w:pPr>
      <w:r w:rsidRPr="00FA276F">
        <w:rPr>
          <w:rFonts w:ascii="Times New Roman" w:eastAsia="Calibri" w:hAnsi="Times New Roman" w:cs="Times New Roman"/>
        </w:rPr>
        <w:t>от ___ ____________ года</w:t>
      </w:r>
    </w:p>
    <w:p w14:paraId="30E5F393" w14:textId="77777777" w:rsidR="000175A5" w:rsidRPr="00FA276F" w:rsidRDefault="000175A5" w:rsidP="00893583">
      <w:pPr>
        <w:spacing w:after="0"/>
        <w:jc w:val="right"/>
        <w:rPr>
          <w:rFonts w:ascii="Times New Roman" w:hAnsi="Times New Roman" w:cs="Times New Roman"/>
          <w:lang w:eastAsia="ru-RU"/>
        </w:rPr>
      </w:pPr>
    </w:p>
    <w:p w14:paraId="00BE1DFB" w14:textId="77777777" w:rsidR="00E546B0" w:rsidRDefault="00E546B0" w:rsidP="00893583">
      <w:pPr>
        <w:spacing w:after="0"/>
        <w:jc w:val="center"/>
        <w:rPr>
          <w:rFonts w:ascii="Times New Roman" w:hAnsi="Times New Roman" w:cs="Times New Roman"/>
          <w:b/>
          <w:bCs/>
          <w:lang w:eastAsia="ru-RU"/>
        </w:rPr>
      </w:pPr>
    </w:p>
    <w:p w14:paraId="1890D5EA" w14:textId="77777777" w:rsidR="00E546B0" w:rsidRDefault="00E546B0" w:rsidP="00893583">
      <w:pPr>
        <w:spacing w:after="0"/>
        <w:jc w:val="center"/>
        <w:rPr>
          <w:rFonts w:ascii="Times New Roman" w:hAnsi="Times New Roman" w:cs="Times New Roman"/>
          <w:b/>
          <w:bCs/>
          <w:lang w:eastAsia="ru-RU"/>
        </w:rPr>
      </w:pPr>
    </w:p>
    <w:p w14:paraId="076B408A" w14:textId="77777777" w:rsidR="000175A5" w:rsidRPr="00FA276F" w:rsidRDefault="000175A5" w:rsidP="00893583">
      <w:pPr>
        <w:spacing w:after="0"/>
        <w:jc w:val="center"/>
        <w:rPr>
          <w:rFonts w:ascii="Times New Roman" w:hAnsi="Times New Roman" w:cs="Times New Roman"/>
          <w:lang w:eastAsia="ru-RU"/>
        </w:rPr>
      </w:pPr>
      <w:r w:rsidRPr="00FA276F">
        <w:rPr>
          <w:rFonts w:ascii="Times New Roman" w:hAnsi="Times New Roman" w:cs="Times New Roman"/>
          <w:b/>
          <w:bCs/>
          <w:lang w:eastAsia="ru-RU"/>
        </w:rPr>
        <w:t>АКТ</w:t>
      </w:r>
    </w:p>
    <w:p w14:paraId="38979489" w14:textId="77777777" w:rsidR="000175A5" w:rsidRPr="00FA276F" w:rsidRDefault="000175A5" w:rsidP="00893583">
      <w:pPr>
        <w:spacing w:after="0"/>
        <w:jc w:val="center"/>
        <w:rPr>
          <w:rFonts w:ascii="Times New Roman" w:hAnsi="Times New Roman" w:cs="Times New Roman"/>
          <w:lang w:eastAsia="ru-RU"/>
        </w:rPr>
      </w:pPr>
      <w:r w:rsidRPr="00FA276F">
        <w:rPr>
          <w:rFonts w:ascii="Times New Roman" w:hAnsi="Times New Roman" w:cs="Times New Roman"/>
          <w:b/>
          <w:bCs/>
          <w:lang w:eastAsia="ru-RU"/>
        </w:rPr>
        <w:t>разграничения балансовой принадлежности</w:t>
      </w:r>
    </w:p>
    <w:p w14:paraId="2A2A15EA" w14:textId="77777777" w:rsidR="000175A5" w:rsidRPr="00FA276F" w:rsidRDefault="000175A5" w:rsidP="00893583">
      <w:pPr>
        <w:spacing w:after="0"/>
        <w:jc w:val="center"/>
        <w:rPr>
          <w:rFonts w:ascii="Times New Roman" w:hAnsi="Times New Roman" w:cs="Times New Roman"/>
          <w:b/>
          <w:bCs/>
          <w:lang w:eastAsia="ru-RU"/>
        </w:rPr>
      </w:pPr>
      <w:r w:rsidRPr="00FA276F">
        <w:rPr>
          <w:rFonts w:ascii="Times New Roman" w:hAnsi="Times New Roman" w:cs="Times New Roman"/>
          <w:b/>
          <w:bCs/>
          <w:lang w:eastAsia="ru-RU"/>
        </w:rPr>
        <w:t>и эксплуатационной ответственности</w:t>
      </w:r>
    </w:p>
    <w:p w14:paraId="2B976E67" w14:textId="77777777" w:rsidR="000175A5" w:rsidRPr="00FA276F" w:rsidRDefault="000175A5" w:rsidP="00FA276F">
      <w:pPr>
        <w:spacing w:after="0"/>
        <w:jc w:val="both"/>
        <w:rPr>
          <w:rFonts w:ascii="Times New Roman" w:hAnsi="Times New Roman" w:cs="Times New Roman"/>
          <w:lang w:eastAsia="ru-RU"/>
        </w:rPr>
      </w:pPr>
    </w:p>
    <w:p w14:paraId="6B732854" w14:textId="77777777" w:rsidR="00E546B0" w:rsidRPr="006E3486" w:rsidRDefault="00E546B0" w:rsidP="008211C0">
      <w:pPr>
        <w:pStyle w:val="ConsPlusNonformat"/>
        <w:spacing w:line="360" w:lineRule="auto"/>
        <w:jc w:val="both"/>
        <w:rPr>
          <w:rFonts w:ascii="Times New Roman" w:hAnsi="Times New Roman" w:cs="Times New Roman"/>
          <w:sz w:val="24"/>
          <w:szCs w:val="24"/>
        </w:rPr>
      </w:pPr>
      <w:r w:rsidRPr="006E3486">
        <w:rPr>
          <w:rFonts w:ascii="Times New Roman" w:hAnsi="Times New Roman" w:cs="Times New Roman"/>
          <w:sz w:val="24"/>
          <w:szCs w:val="24"/>
        </w:rPr>
        <w:t>Муниципальное предприятие по эксплуатации систем водоснабжения и водоотведения «Водоканал» г. Великие Луки,  именуемая   в   дальнейшем   РСО,   в    лице директора Шумайлова Евгения Владимировича, действующего на основании Устава, с одной стороны,</w:t>
      </w:r>
    </w:p>
    <w:p w14:paraId="3BDF0039" w14:textId="77777777" w:rsidR="00E546B0" w:rsidRPr="006E3486" w:rsidRDefault="00E546B0" w:rsidP="00A87217">
      <w:pPr>
        <w:pStyle w:val="ConsPlusNonformat"/>
        <w:spacing w:line="360" w:lineRule="auto"/>
        <w:rPr>
          <w:rFonts w:ascii="Times New Roman" w:hAnsi="Times New Roman" w:cs="Times New Roman"/>
          <w:sz w:val="24"/>
          <w:szCs w:val="24"/>
        </w:rPr>
      </w:pPr>
      <w:r w:rsidRPr="006E3486">
        <w:rPr>
          <w:rFonts w:ascii="Times New Roman" w:hAnsi="Times New Roman" w:cs="Times New Roman"/>
          <w:sz w:val="24"/>
          <w:szCs w:val="24"/>
        </w:rPr>
        <w:t xml:space="preserve">и </w:t>
      </w:r>
      <w:r w:rsidR="006E3486" w:rsidRPr="006E3486">
        <w:rPr>
          <w:rFonts w:ascii="Times New Roman" w:hAnsi="Times New Roman" w:cs="Times New Roman"/>
          <w:sz w:val="24"/>
          <w:szCs w:val="24"/>
        </w:rPr>
        <w:t>потребитель</w:t>
      </w:r>
      <w:r w:rsidRPr="006E3486">
        <w:rPr>
          <w:rFonts w:ascii="Times New Roman" w:hAnsi="Times New Roman" w:cs="Times New Roman"/>
          <w:sz w:val="24"/>
          <w:szCs w:val="24"/>
        </w:rPr>
        <w:t>:</w:t>
      </w:r>
      <w:r w:rsidR="006E3486" w:rsidRPr="006E3486">
        <w:rPr>
          <w:rFonts w:ascii="Times New Roman" w:hAnsi="Times New Roman" w:cs="Times New Roman"/>
          <w:sz w:val="24"/>
          <w:szCs w:val="24"/>
        </w:rPr>
        <w:t xml:space="preserve"> _________________</w:t>
      </w:r>
      <w:r w:rsidR="008211C0">
        <w:rPr>
          <w:rFonts w:ascii="Times New Roman" w:hAnsi="Times New Roman" w:cs="Times New Roman"/>
          <w:sz w:val="24"/>
          <w:szCs w:val="24"/>
        </w:rPr>
        <w:t>_____</w:t>
      </w:r>
      <w:r w:rsidR="006E3486" w:rsidRPr="006E3486">
        <w:rPr>
          <w:rFonts w:ascii="Times New Roman" w:hAnsi="Times New Roman" w:cs="Times New Roman"/>
          <w:sz w:val="24"/>
          <w:szCs w:val="24"/>
        </w:rPr>
        <w:t>___________________________________________</w:t>
      </w:r>
    </w:p>
    <w:p w14:paraId="75185F26" w14:textId="77777777" w:rsidR="006E3486" w:rsidRPr="006E3486" w:rsidRDefault="000175A5" w:rsidP="006E3486">
      <w:pPr>
        <w:pStyle w:val="a5"/>
        <w:spacing w:line="360" w:lineRule="auto"/>
        <w:jc w:val="both"/>
        <w:rPr>
          <w:rFonts w:ascii="Times New Roman" w:hAnsi="Times New Roman" w:cs="Times New Roman"/>
        </w:rPr>
      </w:pPr>
      <w:r w:rsidRPr="006E3486">
        <w:rPr>
          <w:rFonts w:ascii="Times New Roman" w:hAnsi="Times New Roman" w:cs="Times New Roman"/>
        </w:rPr>
        <w:t xml:space="preserve">с другой стороны, именуемые в дальнейшем сторонами, </w:t>
      </w:r>
    </w:p>
    <w:p w14:paraId="430729D8" w14:textId="77777777" w:rsidR="000175A5" w:rsidRPr="006E3486" w:rsidRDefault="006E3486" w:rsidP="006E3486">
      <w:pPr>
        <w:pStyle w:val="a5"/>
        <w:spacing w:line="360" w:lineRule="auto"/>
        <w:jc w:val="both"/>
        <w:rPr>
          <w:rFonts w:ascii="Times New Roman" w:hAnsi="Times New Roman" w:cs="Times New Roman"/>
        </w:rPr>
      </w:pPr>
      <w:r w:rsidRPr="006E3486">
        <w:rPr>
          <w:rFonts w:ascii="Times New Roman" w:hAnsi="Times New Roman" w:cs="Times New Roman"/>
        </w:rPr>
        <w:t xml:space="preserve">      </w:t>
      </w:r>
      <w:r w:rsidR="00A87217" w:rsidRPr="00A87217">
        <w:rPr>
          <w:rFonts w:ascii="Times New Roman" w:hAnsi="Times New Roman" w:cs="Times New Roman"/>
        </w:rPr>
        <w:t xml:space="preserve"> </w:t>
      </w:r>
      <w:r w:rsidRPr="006E3486">
        <w:rPr>
          <w:rFonts w:ascii="Times New Roman" w:hAnsi="Times New Roman" w:cs="Times New Roman"/>
        </w:rPr>
        <w:t xml:space="preserve"> </w:t>
      </w:r>
      <w:r w:rsidR="000175A5" w:rsidRPr="006E3486">
        <w:rPr>
          <w:rFonts w:ascii="Times New Roman" w:hAnsi="Times New Roman" w:cs="Times New Roman"/>
        </w:rPr>
        <w:t xml:space="preserve">составили настоящий акт о том, что границей балансовой принадлежности </w:t>
      </w:r>
      <w:r w:rsidRPr="006E3486">
        <w:rPr>
          <w:rFonts w:ascii="Times New Roman" w:hAnsi="Times New Roman" w:cs="Times New Roman"/>
        </w:rPr>
        <w:t xml:space="preserve">и эксплуатационной ответственности </w:t>
      </w:r>
      <w:r w:rsidR="000175A5" w:rsidRPr="006E3486">
        <w:rPr>
          <w:rFonts w:ascii="Times New Roman" w:hAnsi="Times New Roman" w:cs="Times New Roman"/>
        </w:rPr>
        <w:t>объект</w:t>
      </w:r>
      <w:r w:rsidR="00E546B0" w:rsidRPr="006E3486">
        <w:rPr>
          <w:rFonts w:ascii="Times New Roman" w:hAnsi="Times New Roman" w:cs="Times New Roman"/>
        </w:rPr>
        <w:t>а</w:t>
      </w:r>
      <w:r w:rsidR="000175A5" w:rsidRPr="006E3486">
        <w:rPr>
          <w:rFonts w:ascii="Times New Roman" w:hAnsi="Times New Roman" w:cs="Times New Roman"/>
        </w:rPr>
        <w:t xml:space="preserve"> централизованн</w:t>
      </w:r>
      <w:r w:rsidR="00E546B0" w:rsidRPr="006E3486">
        <w:rPr>
          <w:rFonts w:ascii="Times New Roman" w:hAnsi="Times New Roman" w:cs="Times New Roman"/>
        </w:rPr>
        <w:t>ой</w:t>
      </w:r>
      <w:r w:rsidR="000175A5" w:rsidRPr="006E3486">
        <w:rPr>
          <w:rFonts w:ascii="Times New Roman" w:hAnsi="Times New Roman" w:cs="Times New Roman"/>
        </w:rPr>
        <w:t xml:space="preserve"> систем</w:t>
      </w:r>
      <w:r w:rsidR="00E546B0" w:rsidRPr="006E3486">
        <w:rPr>
          <w:rFonts w:ascii="Times New Roman" w:hAnsi="Times New Roman" w:cs="Times New Roman"/>
        </w:rPr>
        <w:t>ы</w:t>
      </w:r>
      <w:r w:rsidR="000175A5" w:rsidRPr="006E3486">
        <w:rPr>
          <w:rFonts w:ascii="Times New Roman" w:hAnsi="Times New Roman" w:cs="Times New Roman"/>
        </w:rPr>
        <w:t xml:space="preserve"> холодного   водоснабжения </w:t>
      </w:r>
      <w:r w:rsidR="00E546B0" w:rsidRPr="006E3486">
        <w:rPr>
          <w:rFonts w:ascii="Times New Roman" w:hAnsi="Times New Roman" w:cs="Times New Roman"/>
        </w:rPr>
        <w:t>(</w:t>
      </w:r>
      <w:r w:rsidR="000175A5" w:rsidRPr="006E3486">
        <w:rPr>
          <w:rFonts w:ascii="Times New Roman" w:hAnsi="Times New Roman" w:cs="Times New Roman"/>
        </w:rPr>
        <w:t>и</w:t>
      </w:r>
      <w:r w:rsidR="00E546B0" w:rsidRPr="006E3486">
        <w:rPr>
          <w:rFonts w:ascii="Times New Roman" w:hAnsi="Times New Roman" w:cs="Times New Roman"/>
        </w:rPr>
        <w:t>/или</w:t>
      </w:r>
      <w:r w:rsidR="000175A5" w:rsidRPr="006E3486">
        <w:rPr>
          <w:rFonts w:ascii="Times New Roman" w:hAnsi="Times New Roman" w:cs="Times New Roman"/>
        </w:rPr>
        <w:t xml:space="preserve"> водоотведения</w:t>
      </w:r>
      <w:r w:rsidR="00E546B0" w:rsidRPr="006E3486">
        <w:rPr>
          <w:rFonts w:ascii="Times New Roman" w:hAnsi="Times New Roman" w:cs="Times New Roman"/>
        </w:rPr>
        <w:t>)</w:t>
      </w:r>
      <w:r w:rsidR="000175A5" w:rsidRPr="006E3486">
        <w:rPr>
          <w:rFonts w:ascii="Times New Roman" w:hAnsi="Times New Roman" w:cs="Times New Roman"/>
        </w:rPr>
        <w:t xml:space="preserve">  </w:t>
      </w:r>
      <w:r w:rsidR="00E546B0" w:rsidRPr="006E3486">
        <w:rPr>
          <w:rFonts w:ascii="Times New Roman" w:hAnsi="Times New Roman" w:cs="Times New Roman"/>
        </w:rPr>
        <w:t>РСО и потребителя</w:t>
      </w:r>
      <w:r w:rsidR="000175A5" w:rsidRPr="006E3486">
        <w:rPr>
          <w:rFonts w:ascii="Times New Roman" w:hAnsi="Times New Roman" w:cs="Times New Roman"/>
        </w:rPr>
        <w:t xml:space="preserve"> является </w:t>
      </w:r>
    </w:p>
    <w:p w14:paraId="04DD12D2" w14:textId="77777777" w:rsidR="000175A5" w:rsidRPr="006E3486" w:rsidRDefault="000175A5" w:rsidP="006E3486">
      <w:pPr>
        <w:pStyle w:val="a5"/>
        <w:spacing w:line="360" w:lineRule="auto"/>
        <w:jc w:val="both"/>
        <w:rPr>
          <w:rFonts w:ascii="Times New Roman" w:hAnsi="Times New Roman" w:cs="Times New Roman"/>
        </w:rPr>
      </w:pPr>
      <w:r w:rsidRPr="006E3486">
        <w:rPr>
          <w:rFonts w:ascii="Times New Roman" w:hAnsi="Times New Roman" w:cs="Times New Roman"/>
        </w:rPr>
        <w:t>_______________________________________________________________________________</w:t>
      </w:r>
    </w:p>
    <w:p w14:paraId="3027C37A" w14:textId="77777777" w:rsidR="000175A5" w:rsidRDefault="000175A5" w:rsidP="00FA276F">
      <w:pPr>
        <w:autoSpaceDE w:val="0"/>
        <w:autoSpaceDN w:val="0"/>
        <w:adjustRightInd w:val="0"/>
        <w:spacing w:after="0" w:line="240" w:lineRule="auto"/>
        <w:jc w:val="both"/>
        <w:rPr>
          <w:rFonts w:ascii="Times New Roman" w:eastAsia="Calibri" w:hAnsi="Times New Roman" w:cs="Times New Roman"/>
        </w:rPr>
      </w:pPr>
    </w:p>
    <w:p w14:paraId="0082FA36" w14:textId="77777777" w:rsidR="006E3486" w:rsidRDefault="006E3486" w:rsidP="00FA276F">
      <w:pPr>
        <w:autoSpaceDE w:val="0"/>
        <w:autoSpaceDN w:val="0"/>
        <w:adjustRightInd w:val="0"/>
        <w:spacing w:after="0" w:line="240" w:lineRule="auto"/>
        <w:jc w:val="both"/>
        <w:rPr>
          <w:rFonts w:ascii="Times New Roman" w:eastAsia="Calibri" w:hAnsi="Times New Roman" w:cs="Times New Roman"/>
        </w:rPr>
      </w:pPr>
    </w:p>
    <w:p w14:paraId="3BC5A9C2" w14:textId="77777777" w:rsidR="006E3486" w:rsidRPr="00FA276F" w:rsidRDefault="006E3486" w:rsidP="00FA276F">
      <w:pPr>
        <w:autoSpaceDE w:val="0"/>
        <w:autoSpaceDN w:val="0"/>
        <w:adjustRightInd w:val="0"/>
        <w:spacing w:after="0" w:line="240" w:lineRule="auto"/>
        <w:jc w:val="both"/>
        <w:rPr>
          <w:rFonts w:ascii="Times New Roman" w:eastAsia="Calibri" w:hAnsi="Times New Roman" w:cs="Times New Roman"/>
        </w:rPr>
      </w:pPr>
    </w:p>
    <w:p w14:paraId="290E3D8A"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b/>
        </w:rPr>
      </w:pPr>
      <w:r w:rsidRPr="00FA276F">
        <w:rPr>
          <w:rFonts w:ascii="Times New Roman" w:hAnsi="Times New Roman" w:cs="Times New Roman"/>
          <w:b/>
        </w:rPr>
        <w:t>Ресурсоснабжающая организация:</w:t>
      </w:r>
      <w:r w:rsidRPr="00FA276F">
        <w:rPr>
          <w:rFonts w:ascii="Times New Roman" w:eastAsia="Calibri" w:hAnsi="Times New Roman" w:cs="Times New Roman"/>
          <w:b/>
        </w:rPr>
        <w:tab/>
      </w:r>
      <w:r w:rsidRPr="00FA276F">
        <w:rPr>
          <w:rFonts w:ascii="Times New Roman" w:eastAsia="Calibri" w:hAnsi="Times New Roman" w:cs="Times New Roman"/>
          <w:b/>
        </w:rPr>
        <w:tab/>
      </w:r>
      <w:r w:rsidRPr="00FA276F">
        <w:rPr>
          <w:rFonts w:ascii="Times New Roman" w:eastAsia="Calibri" w:hAnsi="Times New Roman" w:cs="Times New Roman"/>
          <w:b/>
        </w:rPr>
        <w:tab/>
        <w:t>Потребитель:</w:t>
      </w:r>
    </w:p>
    <w:p w14:paraId="225B8FB5" w14:textId="77777777" w:rsidR="00A87217" w:rsidRDefault="00A87217" w:rsidP="00A87217">
      <w:pPr>
        <w:tabs>
          <w:tab w:val="left" w:pos="4962"/>
        </w:tabs>
        <w:autoSpaceDE w:val="0"/>
        <w:autoSpaceDN w:val="0"/>
        <w:adjustRightInd w:val="0"/>
        <w:spacing w:after="0" w:line="240" w:lineRule="auto"/>
        <w:rPr>
          <w:rFonts w:ascii="Times New Roman" w:eastAsia="Calibri" w:hAnsi="Times New Roman" w:cs="Times New Roman"/>
        </w:rPr>
      </w:pPr>
    </w:p>
    <w:p w14:paraId="2DA4CB8D" w14:textId="77777777" w:rsidR="00A87217" w:rsidRDefault="00A87217" w:rsidP="00A87217">
      <w:pPr>
        <w:tabs>
          <w:tab w:val="left" w:pos="4962"/>
        </w:tabs>
        <w:autoSpaceDE w:val="0"/>
        <w:autoSpaceDN w:val="0"/>
        <w:adjustRightInd w:val="0"/>
        <w:spacing w:after="0" w:line="240" w:lineRule="auto"/>
        <w:rPr>
          <w:rFonts w:ascii="Times New Roman" w:eastAsia="Calibri" w:hAnsi="Times New Roman" w:cs="Times New Roman"/>
        </w:rPr>
      </w:pPr>
    </w:p>
    <w:p w14:paraId="2621ADED" w14:textId="77777777" w:rsidR="00A87217" w:rsidRDefault="00A87217" w:rsidP="00A87217">
      <w:pPr>
        <w:tabs>
          <w:tab w:val="left" w:pos="4962"/>
        </w:tabs>
        <w:autoSpaceDE w:val="0"/>
        <w:autoSpaceDN w:val="0"/>
        <w:adjustRightInd w:val="0"/>
        <w:spacing w:after="0" w:line="240" w:lineRule="auto"/>
        <w:rPr>
          <w:rFonts w:ascii="Times New Roman" w:eastAsia="Calibri" w:hAnsi="Times New Roman" w:cs="Times New Roman"/>
        </w:rPr>
      </w:pPr>
    </w:p>
    <w:p w14:paraId="751A1E6F" w14:textId="77777777" w:rsidR="000175A5" w:rsidRPr="00FA276F" w:rsidRDefault="000175A5" w:rsidP="00A87217">
      <w:pPr>
        <w:tabs>
          <w:tab w:val="left" w:pos="4962"/>
        </w:tabs>
        <w:autoSpaceDE w:val="0"/>
        <w:autoSpaceDN w:val="0"/>
        <w:adjustRightInd w:val="0"/>
        <w:spacing w:after="0" w:line="240" w:lineRule="auto"/>
        <w:rPr>
          <w:rFonts w:ascii="Times New Roman" w:eastAsia="Calibri" w:hAnsi="Times New Roman" w:cs="Times New Roman"/>
        </w:rPr>
      </w:pPr>
      <w:r w:rsidRPr="00FA276F">
        <w:rPr>
          <w:rFonts w:ascii="Times New Roman" w:eastAsia="Calibri" w:hAnsi="Times New Roman" w:cs="Times New Roman"/>
        </w:rPr>
        <w:t xml:space="preserve"> _____________________________                               </w:t>
      </w:r>
      <w:r w:rsidRPr="00FA276F">
        <w:rPr>
          <w:rFonts w:ascii="Times New Roman" w:eastAsia="Calibri" w:hAnsi="Times New Roman" w:cs="Times New Roman"/>
        </w:rPr>
        <w:tab/>
        <w:t>___________________________________</w:t>
      </w:r>
    </w:p>
    <w:p w14:paraId="060E7127" w14:textId="77777777" w:rsidR="006037FF" w:rsidRPr="00FA276F" w:rsidRDefault="006037FF" w:rsidP="00FA276F">
      <w:pPr>
        <w:tabs>
          <w:tab w:val="left" w:pos="5810"/>
        </w:tabs>
        <w:autoSpaceDE w:val="0"/>
        <w:autoSpaceDN w:val="0"/>
        <w:adjustRightInd w:val="0"/>
        <w:spacing w:after="0" w:line="240" w:lineRule="auto"/>
        <w:jc w:val="both"/>
        <w:rPr>
          <w:rFonts w:ascii="Times New Roman" w:eastAsia="Calibri" w:hAnsi="Times New Roman" w:cs="Times New Roman"/>
        </w:rPr>
      </w:pPr>
      <w:r w:rsidRPr="00FA276F">
        <w:rPr>
          <w:rFonts w:ascii="Times New Roman" w:eastAsia="Calibri" w:hAnsi="Times New Roman" w:cs="Times New Roman"/>
        </w:rPr>
        <w:tab/>
      </w:r>
    </w:p>
    <w:p w14:paraId="73179D23" w14:textId="77777777" w:rsidR="000175A5" w:rsidRPr="00FA276F" w:rsidRDefault="006037FF" w:rsidP="00592343">
      <w:pPr>
        <w:tabs>
          <w:tab w:val="left" w:pos="5810"/>
        </w:tabs>
        <w:autoSpaceDE w:val="0"/>
        <w:autoSpaceDN w:val="0"/>
        <w:adjustRightInd w:val="0"/>
        <w:spacing w:after="0" w:line="240" w:lineRule="auto"/>
        <w:jc w:val="both"/>
        <w:rPr>
          <w:rFonts w:ascii="Times New Roman" w:eastAsia="Calibri" w:hAnsi="Times New Roman" w:cs="Times New Roman"/>
        </w:rPr>
      </w:pPr>
      <w:r w:rsidRPr="00FA276F">
        <w:rPr>
          <w:rFonts w:ascii="Times New Roman" w:eastAsia="Calibri" w:hAnsi="Times New Roman" w:cs="Times New Roman"/>
        </w:rPr>
        <w:tab/>
      </w:r>
    </w:p>
    <w:p w14:paraId="6BF43BDA" w14:textId="77777777" w:rsidR="000175A5" w:rsidRPr="00FA276F" w:rsidRDefault="000175A5" w:rsidP="00FA276F">
      <w:pPr>
        <w:autoSpaceDE w:val="0"/>
        <w:autoSpaceDN w:val="0"/>
        <w:adjustRightInd w:val="0"/>
        <w:spacing w:after="0" w:line="240" w:lineRule="auto"/>
        <w:ind w:firstLine="709"/>
        <w:jc w:val="both"/>
        <w:rPr>
          <w:rFonts w:ascii="Times New Roman" w:eastAsia="Calibri" w:hAnsi="Times New Roman" w:cs="Times New Roman"/>
        </w:rPr>
      </w:pPr>
    </w:p>
    <w:p w14:paraId="13A90904"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56CBAACE"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5E647E32"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504A2A71"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484B0891"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01948283"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395F9B48" w14:textId="77777777" w:rsidR="000175A5" w:rsidRDefault="000175A5" w:rsidP="00FA276F">
      <w:pPr>
        <w:autoSpaceDE w:val="0"/>
        <w:autoSpaceDN w:val="0"/>
        <w:adjustRightInd w:val="0"/>
        <w:spacing w:after="0" w:line="240" w:lineRule="auto"/>
        <w:jc w:val="both"/>
        <w:outlineLvl w:val="1"/>
        <w:rPr>
          <w:rFonts w:ascii="Times New Roman" w:eastAsia="Calibri" w:hAnsi="Times New Roman" w:cs="Times New Roman"/>
        </w:rPr>
      </w:pPr>
    </w:p>
    <w:p w14:paraId="23D4DBC5" w14:textId="77777777" w:rsidR="00592343" w:rsidRDefault="00592343" w:rsidP="00FA276F">
      <w:pPr>
        <w:autoSpaceDE w:val="0"/>
        <w:autoSpaceDN w:val="0"/>
        <w:adjustRightInd w:val="0"/>
        <w:spacing w:after="0" w:line="240" w:lineRule="auto"/>
        <w:jc w:val="both"/>
        <w:outlineLvl w:val="1"/>
        <w:rPr>
          <w:rFonts w:ascii="Times New Roman" w:eastAsia="Calibri" w:hAnsi="Times New Roman" w:cs="Times New Roman"/>
        </w:rPr>
      </w:pPr>
    </w:p>
    <w:p w14:paraId="37FFE5DD" w14:textId="77777777" w:rsidR="00592343" w:rsidRDefault="00592343" w:rsidP="00FA276F">
      <w:pPr>
        <w:autoSpaceDE w:val="0"/>
        <w:autoSpaceDN w:val="0"/>
        <w:adjustRightInd w:val="0"/>
        <w:spacing w:after="0" w:line="240" w:lineRule="auto"/>
        <w:jc w:val="both"/>
        <w:outlineLvl w:val="1"/>
        <w:rPr>
          <w:rFonts w:ascii="Times New Roman" w:eastAsia="Calibri" w:hAnsi="Times New Roman" w:cs="Times New Roman"/>
        </w:rPr>
      </w:pPr>
    </w:p>
    <w:p w14:paraId="6F222C32" w14:textId="77777777" w:rsidR="00592343" w:rsidRDefault="00592343" w:rsidP="00FA276F">
      <w:pPr>
        <w:autoSpaceDE w:val="0"/>
        <w:autoSpaceDN w:val="0"/>
        <w:adjustRightInd w:val="0"/>
        <w:spacing w:after="0" w:line="240" w:lineRule="auto"/>
        <w:jc w:val="both"/>
        <w:outlineLvl w:val="1"/>
        <w:rPr>
          <w:rFonts w:ascii="Times New Roman" w:eastAsia="Calibri" w:hAnsi="Times New Roman" w:cs="Times New Roman"/>
        </w:rPr>
      </w:pPr>
    </w:p>
    <w:p w14:paraId="0D065CFF" w14:textId="77777777" w:rsidR="00592343" w:rsidRDefault="00592343" w:rsidP="00FA276F">
      <w:pPr>
        <w:autoSpaceDE w:val="0"/>
        <w:autoSpaceDN w:val="0"/>
        <w:adjustRightInd w:val="0"/>
        <w:spacing w:after="0" w:line="240" w:lineRule="auto"/>
        <w:jc w:val="both"/>
        <w:outlineLvl w:val="1"/>
        <w:rPr>
          <w:rFonts w:ascii="Times New Roman" w:eastAsia="Calibri" w:hAnsi="Times New Roman" w:cs="Times New Roman"/>
        </w:rPr>
      </w:pPr>
    </w:p>
    <w:p w14:paraId="482A6C97" w14:textId="77777777" w:rsidR="00592343" w:rsidRDefault="00592343" w:rsidP="00FA276F">
      <w:pPr>
        <w:autoSpaceDE w:val="0"/>
        <w:autoSpaceDN w:val="0"/>
        <w:adjustRightInd w:val="0"/>
        <w:spacing w:after="0" w:line="240" w:lineRule="auto"/>
        <w:jc w:val="both"/>
        <w:outlineLvl w:val="1"/>
        <w:rPr>
          <w:rFonts w:ascii="Times New Roman" w:eastAsia="Calibri" w:hAnsi="Times New Roman" w:cs="Times New Roman"/>
        </w:rPr>
      </w:pPr>
    </w:p>
    <w:p w14:paraId="1E94C169" w14:textId="77777777" w:rsidR="00592343" w:rsidRDefault="00592343" w:rsidP="00FA276F">
      <w:pPr>
        <w:autoSpaceDE w:val="0"/>
        <w:autoSpaceDN w:val="0"/>
        <w:adjustRightInd w:val="0"/>
        <w:spacing w:after="0" w:line="240" w:lineRule="auto"/>
        <w:jc w:val="both"/>
        <w:outlineLvl w:val="1"/>
        <w:rPr>
          <w:rFonts w:ascii="Times New Roman" w:eastAsia="Calibri" w:hAnsi="Times New Roman" w:cs="Times New Roman"/>
        </w:rPr>
      </w:pPr>
    </w:p>
    <w:p w14:paraId="4BCCA9D8" w14:textId="77777777" w:rsidR="00592343" w:rsidRDefault="00592343" w:rsidP="00FA276F">
      <w:pPr>
        <w:autoSpaceDE w:val="0"/>
        <w:autoSpaceDN w:val="0"/>
        <w:adjustRightInd w:val="0"/>
        <w:spacing w:after="0" w:line="240" w:lineRule="auto"/>
        <w:jc w:val="both"/>
        <w:outlineLvl w:val="1"/>
        <w:rPr>
          <w:rFonts w:ascii="Times New Roman" w:eastAsia="Calibri" w:hAnsi="Times New Roman" w:cs="Times New Roman"/>
        </w:rPr>
      </w:pPr>
    </w:p>
    <w:p w14:paraId="059C8F00" w14:textId="77777777" w:rsidR="00592343" w:rsidRDefault="00592343" w:rsidP="00FA276F">
      <w:pPr>
        <w:autoSpaceDE w:val="0"/>
        <w:autoSpaceDN w:val="0"/>
        <w:adjustRightInd w:val="0"/>
        <w:spacing w:after="0" w:line="240" w:lineRule="auto"/>
        <w:jc w:val="both"/>
        <w:outlineLvl w:val="1"/>
        <w:rPr>
          <w:rFonts w:ascii="Times New Roman" w:eastAsia="Calibri" w:hAnsi="Times New Roman" w:cs="Times New Roman"/>
        </w:rPr>
      </w:pPr>
    </w:p>
    <w:p w14:paraId="6226AA12" w14:textId="77777777" w:rsidR="00592343" w:rsidRDefault="00592343" w:rsidP="00FA276F">
      <w:pPr>
        <w:autoSpaceDE w:val="0"/>
        <w:autoSpaceDN w:val="0"/>
        <w:adjustRightInd w:val="0"/>
        <w:spacing w:after="0" w:line="240" w:lineRule="auto"/>
        <w:jc w:val="both"/>
        <w:outlineLvl w:val="1"/>
        <w:rPr>
          <w:rFonts w:ascii="Times New Roman" w:eastAsia="Calibri" w:hAnsi="Times New Roman" w:cs="Times New Roman"/>
        </w:rPr>
      </w:pPr>
    </w:p>
    <w:p w14:paraId="005761CA" w14:textId="77777777" w:rsidR="00592343" w:rsidRDefault="00592343" w:rsidP="00FA276F">
      <w:pPr>
        <w:autoSpaceDE w:val="0"/>
        <w:autoSpaceDN w:val="0"/>
        <w:adjustRightInd w:val="0"/>
        <w:spacing w:after="0" w:line="240" w:lineRule="auto"/>
        <w:jc w:val="both"/>
        <w:outlineLvl w:val="1"/>
        <w:rPr>
          <w:rFonts w:ascii="Times New Roman" w:eastAsia="Calibri" w:hAnsi="Times New Roman" w:cs="Times New Roman"/>
        </w:rPr>
      </w:pPr>
    </w:p>
    <w:p w14:paraId="334F2F6A" w14:textId="77777777" w:rsidR="00592343" w:rsidRDefault="00592343" w:rsidP="00FA276F">
      <w:pPr>
        <w:autoSpaceDE w:val="0"/>
        <w:autoSpaceDN w:val="0"/>
        <w:adjustRightInd w:val="0"/>
        <w:spacing w:after="0" w:line="240" w:lineRule="auto"/>
        <w:jc w:val="both"/>
        <w:outlineLvl w:val="1"/>
        <w:rPr>
          <w:rFonts w:ascii="Times New Roman" w:eastAsia="Calibri" w:hAnsi="Times New Roman" w:cs="Times New Roman"/>
        </w:rPr>
      </w:pPr>
    </w:p>
    <w:p w14:paraId="7FDAD5B7" w14:textId="77777777" w:rsidR="00592343" w:rsidRDefault="00592343" w:rsidP="00FA276F">
      <w:pPr>
        <w:autoSpaceDE w:val="0"/>
        <w:autoSpaceDN w:val="0"/>
        <w:adjustRightInd w:val="0"/>
        <w:spacing w:after="0" w:line="240" w:lineRule="auto"/>
        <w:jc w:val="both"/>
        <w:outlineLvl w:val="1"/>
        <w:rPr>
          <w:rFonts w:ascii="Times New Roman" w:eastAsia="Calibri" w:hAnsi="Times New Roman" w:cs="Times New Roman"/>
        </w:rPr>
      </w:pPr>
    </w:p>
    <w:p w14:paraId="0945BE67" w14:textId="77777777" w:rsidR="00592343" w:rsidRPr="00FA276F" w:rsidRDefault="00592343" w:rsidP="00FA276F">
      <w:pPr>
        <w:autoSpaceDE w:val="0"/>
        <w:autoSpaceDN w:val="0"/>
        <w:adjustRightInd w:val="0"/>
        <w:spacing w:after="0" w:line="240" w:lineRule="auto"/>
        <w:jc w:val="both"/>
        <w:outlineLvl w:val="1"/>
        <w:rPr>
          <w:rFonts w:ascii="Times New Roman" w:eastAsia="Calibri" w:hAnsi="Times New Roman" w:cs="Times New Roman"/>
        </w:rPr>
      </w:pPr>
    </w:p>
    <w:p w14:paraId="53A61EB4" w14:textId="77777777" w:rsidR="000175A5" w:rsidRPr="00FA276F" w:rsidRDefault="000175A5" w:rsidP="00FA276F">
      <w:pPr>
        <w:autoSpaceDE w:val="0"/>
        <w:autoSpaceDN w:val="0"/>
        <w:adjustRightInd w:val="0"/>
        <w:spacing w:after="0" w:line="240" w:lineRule="auto"/>
        <w:jc w:val="both"/>
        <w:outlineLvl w:val="1"/>
        <w:rPr>
          <w:rFonts w:ascii="Times New Roman" w:eastAsia="Calibri" w:hAnsi="Times New Roman" w:cs="Times New Roman"/>
        </w:rPr>
      </w:pPr>
    </w:p>
    <w:p w14:paraId="26F4BC74"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15EE788C" w14:textId="77777777" w:rsidR="000175A5" w:rsidRPr="00FA276F" w:rsidRDefault="000175A5" w:rsidP="00592343">
      <w:pPr>
        <w:autoSpaceDE w:val="0"/>
        <w:autoSpaceDN w:val="0"/>
        <w:adjustRightInd w:val="0"/>
        <w:spacing w:after="0" w:line="240" w:lineRule="auto"/>
        <w:jc w:val="right"/>
        <w:rPr>
          <w:rFonts w:ascii="Times New Roman" w:eastAsia="Calibri" w:hAnsi="Times New Roman" w:cs="Times New Roman"/>
        </w:rPr>
      </w:pPr>
      <w:r w:rsidRPr="00FA276F">
        <w:rPr>
          <w:rFonts w:ascii="Times New Roman" w:eastAsia="Calibri" w:hAnsi="Times New Roman" w:cs="Times New Roman"/>
        </w:rPr>
        <w:lastRenderedPageBreak/>
        <w:t>Приложение № 2</w:t>
      </w:r>
    </w:p>
    <w:p w14:paraId="7893547E" w14:textId="77777777" w:rsidR="000175A5" w:rsidRPr="00FA276F" w:rsidRDefault="000175A5" w:rsidP="00592343">
      <w:pPr>
        <w:autoSpaceDE w:val="0"/>
        <w:autoSpaceDN w:val="0"/>
        <w:adjustRightInd w:val="0"/>
        <w:spacing w:after="0" w:line="240" w:lineRule="auto"/>
        <w:jc w:val="right"/>
        <w:rPr>
          <w:rFonts w:ascii="Times New Roman" w:eastAsia="Calibri" w:hAnsi="Times New Roman" w:cs="Times New Roman"/>
        </w:rPr>
      </w:pPr>
      <w:r w:rsidRPr="00FA276F">
        <w:rPr>
          <w:rFonts w:ascii="Times New Roman" w:eastAsia="Calibri" w:hAnsi="Times New Roman" w:cs="Times New Roman"/>
        </w:rPr>
        <w:t xml:space="preserve">к  договору холодного водоснабжения </w:t>
      </w:r>
    </w:p>
    <w:p w14:paraId="471D6A79" w14:textId="77777777" w:rsidR="00592343" w:rsidRDefault="000175A5" w:rsidP="00592343">
      <w:pPr>
        <w:autoSpaceDE w:val="0"/>
        <w:autoSpaceDN w:val="0"/>
        <w:adjustRightInd w:val="0"/>
        <w:spacing w:after="0" w:line="240" w:lineRule="auto"/>
        <w:jc w:val="right"/>
        <w:rPr>
          <w:rFonts w:ascii="Times New Roman" w:eastAsia="Calibri" w:hAnsi="Times New Roman" w:cs="Times New Roman"/>
        </w:rPr>
      </w:pPr>
      <w:r w:rsidRPr="00FA276F">
        <w:rPr>
          <w:rFonts w:ascii="Times New Roman" w:eastAsia="Calibri" w:hAnsi="Times New Roman" w:cs="Times New Roman"/>
        </w:rPr>
        <w:t xml:space="preserve">и водоотведения № __________ </w:t>
      </w:r>
    </w:p>
    <w:p w14:paraId="4E8A71CF" w14:textId="77777777" w:rsidR="000175A5" w:rsidRPr="00FA276F" w:rsidRDefault="000175A5" w:rsidP="00592343">
      <w:pPr>
        <w:autoSpaceDE w:val="0"/>
        <w:autoSpaceDN w:val="0"/>
        <w:adjustRightInd w:val="0"/>
        <w:spacing w:after="0" w:line="240" w:lineRule="auto"/>
        <w:jc w:val="right"/>
        <w:rPr>
          <w:rFonts w:ascii="Times New Roman" w:eastAsia="Calibri" w:hAnsi="Times New Roman" w:cs="Times New Roman"/>
        </w:rPr>
      </w:pPr>
      <w:r w:rsidRPr="00FA276F">
        <w:rPr>
          <w:rFonts w:ascii="Times New Roman" w:eastAsia="Calibri" w:hAnsi="Times New Roman" w:cs="Times New Roman"/>
        </w:rPr>
        <w:t>от ___</w:t>
      </w:r>
      <w:r w:rsidR="00592343">
        <w:rPr>
          <w:rFonts w:ascii="Times New Roman" w:eastAsia="Calibri" w:hAnsi="Times New Roman" w:cs="Times New Roman"/>
        </w:rPr>
        <w:t>______</w:t>
      </w:r>
      <w:r w:rsidRPr="00FA276F">
        <w:rPr>
          <w:rFonts w:ascii="Times New Roman" w:eastAsia="Calibri" w:hAnsi="Times New Roman" w:cs="Times New Roman"/>
        </w:rPr>
        <w:t>___</w:t>
      </w:r>
      <w:r w:rsidR="008211C0">
        <w:rPr>
          <w:rFonts w:ascii="Times New Roman" w:eastAsia="Calibri" w:hAnsi="Times New Roman" w:cs="Times New Roman"/>
        </w:rPr>
        <w:t>__</w:t>
      </w:r>
      <w:r w:rsidRPr="00FA276F">
        <w:rPr>
          <w:rFonts w:ascii="Times New Roman" w:eastAsia="Calibri" w:hAnsi="Times New Roman" w:cs="Times New Roman"/>
        </w:rPr>
        <w:t>___г.</w:t>
      </w:r>
    </w:p>
    <w:p w14:paraId="303CE17A"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bCs/>
          <w:iCs/>
        </w:rPr>
      </w:pPr>
    </w:p>
    <w:p w14:paraId="2AA2BF8B"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i/>
        </w:rPr>
      </w:pPr>
    </w:p>
    <w:p w14:paraId="409AF024"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b/>
          <w:i/>
        </w:rPr>
      </w:pPr>
    </w:p>
    <w:p w14:paraId="12FB7B35"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b/>
          <w:i/>
        </w:rPr>
      </w:pPr>
    </w:p>
    <w:p w14:paraId="54B269D5" w14:textId="77777777" w:rsidR="000175A5" w:rsidRPr="00FA276F" w:rsidRDefault="000175A5" w:rsidP="00592343">
      <w:pPr>
        <w:autoSpaceDE w:val="0"/>
        <w:autoSpaceDN w:val="0"/>
        <w:adjustRightInd w:val="0"/>
        <w:spacing w:after="0" w:line="240" w:lineRule="auto"/>
        <w:jc w:val="center"/>
        <w:rPr>
          <w:rFonts w:ascii="Times New Roman" w:eastAsia="Calibri" w:hAnsi="Times New Roman" w:cs="Times New Roman"/>
          <w:b/>
        </w:rPr>
      </w:pPr>
      <w:r w:rsidRPr="00FA276F">
        <w:rPr>
          <w:rFonts w:ascii="Times New Roman" w:eastAsia="Calibri" w:hAnsi="Times New Roman" w:cs="Times New Roman"/>
          <w:b/>
        </w:rPr>
        <w:t>Сведения</w:t>
      </w:r>
    </w:p>
    <w:p w14:paraId="5B92F874" w14:textId="77777777" w:rsidR="000175A5" w:rsidRPr="00FA276F" w:rsidRDefault="000175A5" w:rsidP="00592343">
      <w:pPr>
        <w:autoSpaceDE w:val="0"/>
        <w:autoSpaceDN w:val="0"/>
        <w:adjustRightInd w:val="0"/>
        <w:spacing w:after="0" w:line="240" w:lineRule="auto"/>
        <w:jc w:val="center"/>
        <w:rPr>
          <w:rFonts w:ascii="Times New Roman" w:eastAsia="Calibri" w:hAnsi="Times New Roman" w:cs="Times New Roman"/>
          <w:b/>
        </w:rPr>
      </w:pPr>
      <w:r w:rsidRPr="00FA276F">
        <w:rPr>
          <w:rFonts w:ascii="Times New Roman" w:eastAsia="Calibri" w:hAnsi="Times New Roman" w:cs="Times New Roman"/>
          <w:b/>
        </w:rPr>
        <w:t xml:space="preserve">о количестве собственников </w:t>
      </w:r>
      <w:r w:rsidR="002F4029">
        <w:rPr>
          <w:rFonts w:ascii="Times New Roman" w:eastAsia="Calibri" w:hAnsi="Times New Roman" w:cs="Times New Roman"/>
          <w:b/>
        </w:rPr>
        <w:t xml:space="preserve">и </w:t>
      </w:r>
      <w:r w:rsidRPr="00FA276F">
        <w:rPr>
          <w:rFonts w:ascii="Times New Roman" w:eastAsia="Calibri" w:hAnsi="Times New Roman" w:cs="Times New Roman"/>
          <w:b/>
        </w:rPr>
        <w:t>зарегистрированных граждан</w:t>
      </w:r>
    </w:p>
    <w:p w14:paraId="30525F72"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b/>
        </w:rPr>
      </w:pPr>
    </w:p>
    <w:tbl>
      <w:tblPr>
        <w:tblStyle w:val="a4"/>
        <w:tblW w:w="10031" w:type="dxa"/>
        <w:tblLayout w:type="fixed"/>
        <w:tblLook w:val="04A0" w:firstRow="1" w:lastRow="0" w:firstColumn="1" w:lastColumn="0" w:noHBand="0" w:noVBand="1"/>
      </w:tblPr>
      <w:tblGrid>
        <w:gridCol w:w="566"/>
        <w:gridCol w:w="6063"/>
        <w:gridCol w:w="1134"/>
        <w:gridCol w:w="1134"/>
        <w:gridCol w:w="1134"/>
      </w:tblGrid>
      <w:tr w:rsidR="00D03552" w:rsidRPr="00FA276F" w14:paraId="7A1D999D" w14:textId="77777777" w:rsidTr="00BD1532">
        <w:trPr>
          <w:trHeight w:val="1464"/>
        </w:trPr>
        <w:tc>
          <w:tcPr>
            <w:tcW w:w="566" w:type="dxa"/>
            <w:tcBorders>
              <w:top w:val="single" w:sz="4" w:space="0" w:color="auto"/>
              <w:left w:val="single" w:sz="4" w:space="0" w:color="auto"/>
              <w:bottom w:val="single" w:sz="4" w:space="0" w:color="auto"/>
              <w:right w:val="single" w:sz="4" w:space="0" w:color="auto"/>
            </w:tcBorders>
            <w:vAlign w:val="center"/>
            <w:hideMark/>
          </w:tcPr>
          <w:p w14:paraId="63246211" w14:textId="77777777" w:rsidR="00D03552" w:rsidRPr="00FA276F" w:rsidRDefault="00D03552" w:rsidP="00DD2059">
            <w:pPr>
              <w:autoSpaceDE w:val="0"/>
              <w:autoSpaceDN w:val="0"/>
              <w:adjustRightInd w:val="0"/>
              <w:jc w:val="center"/>
              <w:rPr>
                <w:rFonts w:eastAsia="Calibri"/>
                <w:b/>
                <w:sz w:val="22"/>
                <w:szCs w:val="22"/>
                <w:lang w:eastAsia="en-US"/>
              </w:rPr>
            </w:pPr>
            <w:r w:rsidRPr="00FA276F">
              <w:rPr>
                <w:rFonts w:eastAsia="Calibri"/>
                <w:b/>
                <w:sz w:val="22"/>
                <w:szCs w:val="22"/>
                <w:lang w:eastAsia="en-US"/>
              </w:rPr>
              <w:t>№ п/п</w:t>
            </w:r>
          </w:p>
        </w:tc>
        <w:tc>
          <w:tcPr>
            <w:tcW w:w="6063" w:type="dxa"/>
            <w:tcBorders>
              <w:top w:val="single" w:sz="4" w:space="0" w:color="auto"/>
              <w:left w:val="single" w:sz="4" w:space="0" w:color="auto"/>
              <w:bottom w:val="single" w:sz="4" w:space="0" w:color="auto"/>
              <w:right w:val="single" w:sz="4" w:space="0" w:color="auto"/>
            </w:tcBorders>
            <w:vAlign w:val="center"/>
            <w:hideMark/>
          </w:tcPr>
          <w:p w14:paraId="05D31539" w14:textId="77777777" w:rsidR="00D03552" w:rsidRPr="00FA276F" w:rsidRDefault="00D03552" w:rsidP="00DD2059">
            <w:pPr>
              <w:autoSpaceDE w:val="0"/>
              <w:autoSpaceDN w:val="0"/>
              <w:adjustRightInd w:val="0"/>
              <w:jc w:val="center"/>
              <w:rPr>
                <w:rFonts w:eastAsia="Calibri"/>
                <w:b/>
                <w:sz w:val="22"/>
                <w:szCs w:val="22"/>
                <w:lang w:eastAsia="en-US"/>
              </w:rPr>
            </w:pPr>
            <w:r w:rsidRPr="00FA276F">
              <w:rPr>
                <w:rFonts w:eastAsia="Calibri"/>
                <w:b/>
                <w:sz w:val="22"/>
                <w:szCs w:val="22"/>
                <w:lang w:eastAsia="en-US"/>
              </w:rPr>
              <w:t>ФИО</w:t>
            </w:r>
          </w:p>
          <w:p w14:paraId="0DE1E687" w14:textId="77777777" w:rsidR="00D03552" w:rsidRPr="00FA276F" w:rsidRDefault="00D03552" w:rsidP="00DD2059">
            <w:pPr>
              <w:autoSpaceDE w:val="0"/>
              <w:autoSpaceDN w:val="0"/>
              <w:adjustRightInd w:val="0"/>
              <w:jc w:val="cente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7A55885" w14:textId="1DC76AE5" w:rsidR="00D03552" w:rsidRPr="00D03552" w:rsidRDefault="00D03552" w:rsidP="00D03552">
            <w:pPr>
              <w:jc w:val="center"/>
              <w:rPr>
                <w:rFonts w:eastAsia="Calibri"/>
                <w:b/>
              </w:rPr>
            </w:pPr>
            <w:r w:rsidRPr="00D03552">
              <w:rPr>
                <w:rFonts w:eastAsia="Calibri"/>
                <w:b/>
                <w:bCs/>
                <w:lang w:eastAsia="en-US"/>
              </w:rPr>
              <w:t>Дата рождения</w:t>
            </w:r>
          </w:p>
          <w:p w14:paraId="42851C8E" w14:textId="77777777" w:rsidR="00D03552" w:rsidRPr="00D03552" w:rsidRDefault="00D03552" w:rsidP="00DD2059">
            <w:pPr>
              <w:autoSpaceDE w:val="0"/>
              <w:autoSpaceDN w:val="0"/>
              <w:adjustRightInd w:val="0"/>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6CA91B" w14:textId="77777777" w:rsidR="00D03552" w:rsidRPr="00D03552" w:rsidRDefault="00D03552" w:rsidP="00D03552">
            <w:pPr>
              <w:autoSpaceDE w:val="0"/>
              <w:autoSpaceDN w:val="0"/>
              <w:adjustRightInd w:val="0"/>
              <w:jc w:val="center"/>
              <w:rPr>
                <w:rFonts w:eastAsia="Calibri"/>
                <w:b/>
                <w:bCs/>
                <w:lang w:eastAsia="en-US"/>
              </w:rPr>
            </w:pPr>
            <w:r w:rsidRPr="00D03552">
              <w:rPr>
                <w:rFonts w:eastAsia="Calibri"/>
                <w:b/>
                <w:bCs/>
                <w:lang w:eastAsia="en-US"/>
              </w:rPr>
              <w:t>Регистра-</w:t>
            </w:r>
          </w:p>
          <w:p w14:paraId="0CA04050" w14:textId="77777777" w:rsidR="00D03552" w:rsidRPr="00D03552" w:rsidRDefault="00D03552" w:rsidP="00D03552">
            <w:pPr>
              <w:autoSpaceDE w:val="0"/>
              <w:autoSpaceDN w:val="0"/>
              <w:adjustRightInd w:val="0"/>
              <w:jc w:val="center"/>
              <w:rPr>
                <w:rFonts w:eastAsia="Calibri"/>
                <w:b/>
                <w:bCs/>
                <w:lang w:eastAsia="en-US"/>
              </w:rPr>
            </w:pPr>
            <w:proofErr w:type="spellStart"/>
            <w:r w:rsidRPr="00D03552">
              <w:rPr>
                <w:rFonts w:eastAsia="Calibri"/>
                <w:b/>
                <w:bCs/>
                <w:lang w:eastAsia="en-US"/>
              </w:rPr>
              <w:t>ция</w:t>
            </w:r>
            <w:proofErr w:type="spellEnd"/>
          </w:p>
          <w:p w14:paraId="2E559313" w14:textId="7ACFE5D2" w:rsidR="00D03552" w:rsidRPr="00D03552" w:rsidRDefault="00D03552" w:rsidP="00D03552">
            <w:pPr>
              <w:autoSpaceDE w:val="0"/>
              <w:autoSpaceDN w:val="0"/>
              <w:adjustRightInd w:val="0"/>
              <w:jc w:val="center"/>
              <w:rPr>
                <w:rFonts w:eastAsia="Calibri"/>
                <w:b/>
                <w:lang w:eastAsia="en-US"/>
              </w:rPr>
            </w:pPr>
            <w:r w:rsidRPr="00D03552">
              <w:rPr>
                <w:rFonts w:eastAsia="Calibri"/>
                <w:b/>
                <w:bCs/>
                <w:lang w:eastAsia="en-US"/>
              </w:rPr>
              <w:t>(да/нет)</w:t>
            </w:r>
          </w:p>
        </w:tc>
        <w:tc>
          <w:tcPr>
            <w:tcW w:w="1134" w:type="dxa"/>
            <w:tcBorders>
              <w:top w:val="single" w:sz="4" w:space="0" w:color="auto"/>
              <w:left w:val="single" w:sz="4" w:space="0" w:color="auto"/>
              <w:bottom w:val="single" w:sz="4" w:space="0" w:color="auto"/>
              <w:right w:val="single" w:sz="4" w:space="0" w:color="auto"/>
            </w:tcBorders>
          </w:tcPr>
          <w:p w14:paraId="23F80510" w14:textId="77777777" w:rsidR="00D03552" w:rsidRPr="00D03552" w:rsidRDefault="00D03552" w:rsidP="00DD2059">
            <w:pPr>
              <w:autoSpaceDE w:val="0"/>
              <w:autoSpaceDN w:val="0"/>
              <w:adjustRightInd w:val="0"/>
              <w:jc w:val="center"/>
              <w:rPr>
                <w:rFonts w:eastAsia="Calibri"/>
                <w:b/>
                <w:bCs/>
                <w:lang w:eastAsia="en-US"/>
              </w:rPr>
            </w:pPr>
          </w:p>
          <w:p w14:paraId="119772D9" w14:textId="0F8F9534" w:rsidR="00D03552" w:rsidRPr="00D03552" w:rsidRDefault="00D03552" w:rsidP="00DD2059">
            <w:pPr>
              <w:autoSpaceDE w:val="0"/>
              <w:autoSpaceDN w:val="0"/>
              <w:adjustRightInd w:val="0"/>
              <w:jc w:val="center"/>
              <w:rPr>
                <w:rFonts w:eastAsia="Calibri"/>
                <w:b/>
                <w:bCs/>
                <w:lang w:eastAsia="en-US"/>
              </w:rPr>
            </w:pPr>
            <w:proofErr w:type="spellStart"/>
            <w:r w:rsidRPr="00D03552">
              <w:rPr>
                <w:rFonts w:eastAsia="Calibri"/>
                <w:b/>
                <w:bCs/>
                <w:lang w:eastAsia="en-US"/>
              </w:rPr>
              <w:t>Собствен</w:t>
            </w:r>
            <w:proofErr w:type="spellEnd"/>
            <w:r w:rsidRPr="00D03552">
              <w:rPr>
                <w:rFonts w:eastAsia="Calibri"/>
                <w:b/>
                <w:bCs/>
                <w:lang w:eastAsia="en-US"/>
              </w:rPr>
              <w:t>-ник (да/нет)</w:t>
            </w:r>
          </w:p>
        </w:tc>
      </w:tr>
      <w:tr w:rsidR="00D03552" w:rsidRPr="00FA276F" w14:paraId="46F18B66" w14:textId="77777777" w:rsidTr="00BD1532">
        <w:trPr>
          <w:trHeight w:val="243"/>
        </w:trPr>
        <w:tc>
          <w:tcPr>
            <w:tcW w:w="566" w:type="dxa"/>
            <w:tcBorders>
              <w:top w:val="single" w:sz="4" w:space="0" w:color="auto"/>
              <w:left w:val="single" w:sz="4" w:space="0" w:color="auto"/>
              <w:bottom w:val="single" w:sz="4" w:space="0" w:color="auto"/>
              <w:right w:val="single" w:sz="4" w:space="0" w:color="auto"/>
            </w:tcBorders>
            <w:hideMark/>
          </w:tcPr>
          <w:p w14:paraId="5C9B115F" w14:textId="77777777" w:rsidR="00D03552" w:rsidRPr="00FA276F" w:rsidRDefault="00D03552" w:rsidP="00DD2059">
            <w:pPr>
              <w:autoSpaceDE w:val="0"/>
              <w:autoSpaceDN w:val="0"/>
              <w:adjustRightInd w:val="0"/>
              <w:jc w:val="center"/>
              <w:rPr>
                <w:rFonts w:eastAsia="Calibri"/>
                <w:b/>
                <w:sz w:val="22"/>
                <w:szCs w:val="22"/>
                <w:lang w:eastAsia="en-US"/>
              </w:rPr>
            </w:pPr>
            <w:r w:rsidRPr="00FA276F">
              <w:rPr>
                <w:rFonts w:eastAsia="Calibri"/>
                <w:b/>
                <w:sz w:val="22"/>
                <w:szCs w:val="22"/>
                <w:lang w:eastAsia="en-US"/>
              </w:rPr>
              <w:t>1</w:t>
            </w:r>
          </w:p>
        </w:tc>
        <w:tc>
          <w:tcPr>
            <w:tcW w:w="6063" w:type="dxa"/>
            <w:tcBorders>
              <w:top w:val="single" w:sz="4" w:space="0" w:color="auto"/>
              <w:left w:val="single" w:sz="4" w:space="0" w:color="auto"/>
              <w:bottom w:val="single" w:sz="4" w:space="0" w:color="auto"/>
              <w:right w:val="single" w:sz="4" w:space="0" w:color="auto"/>
            </w:tcBorders>
            <w:hideMark/>
          </w:tcPr>
          <w:p w14:paraId="43F654BC" w14:textId="77777777" w:rsidR="00D03552" w:rsidRPr="00FA276F" w:rsidRDefault="00D03552" w:rsidP="00DD2059">
            <w:pPr>
              <w:autoSpaceDE w:val="0"/>
              <w:autoSpaceDN w:val="0"/>
              <w:adjustRightInd w:val="0"/>
              <w:jc w:val="center"/>
              <w:rPr>
                <w:rFonts w:eastAsia="Calibri"/>
                <w:b/>
                <w:sz w:val="22"/>
                <w:szCs w:val="22"/>
                <w:lang w:eastAsia="en-US"/>
              </w:rPr>
            </w:pPr>
            <w:r>
              <w:rPr>
                <w:rFonts w:eastAsia="Calibri"/>
                <w:b/>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tcPr>
          <w:p w14:paraId="7ACC8EF3" w14:textId="34BDF029" w:rsidR="00D03552" w:rsidRPr="00FA276F" w:rsidRDefault="00D03552" w:rsidP="00D03552">
            <w:pPr>
              <w:autoSpaceDE w:val="0"/>
              <w:autoSpaceDN w:val="0"/>
              <w:adjustRightInd w:val="0"/>
              <w:jc w:val="center"/>
              <w:rPr>
                <w:rFonts w:eastAsia="Calibri"/>
                <w:b/>
              </w:rPr>
            </w:pPr>
            <w:r>
              <w:rPr>
                <w:rFonts w:eastAsia="Calibri"/>
                <w:b/>
              </w:rPr>
              <w:t>3</w:t>
            </w:r>
          </w:p>
        </w:tc>
        <w:tc>
          <w:tcPr>
            <w:tcW w:w="1134" w:type="dxa"/>
            <w:tcBorders>
              <w:top w:val="single" w:sz="4" w:space="0" w:color="auto"/>
              <w:left w:val="single" w:sz="4" w:space="0" w:color="auto"/>
              <w:bottom w:val="single" w:sz="4" w:space="0" w:color="auto"/>
              <w:right w:val="single" w:sz="4" w:space="0" w:color="auto"/>
            </w:tcBorders>
            <w:hideMark/>
          </w:tcPr>
          <w:p w14:paraId="5C1D875D" w14:textId="74F820C5" w:rsidR="00D03552" w:rsidRPr="00FA276F" w:rsidRDefault="00D03552" w:rsidP="00DD2059">
            <w:pPr>
              <w:autoSpaceDE w:val="0"/>
              <w:autoSpaceDN w:val="0"/>
              <w:adjustRightInd w:val="0"/>
              <w:jc w:val="center"/>
              <w:rPr>
                <w:rFonts w:eastAsia="Calibri"/>
                <w:b/>
                <w:sz w:val="22"/>
                <w:szCs w:val="22"/>
                <w:lang w:eastAsia="en-US"/>
              </w:rPr>
            </w:pPr>
            <w:r>
              <w:rPr>
                <w:rFonts w:eastAsia="Calibri"/>
                <w:b/>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tcPr>
          <w:p w14:paraId="73DED72B" w14:textId="2DA3E125" w:rsidR="00D03552" w:rsidRPr="00FA276F" w:rsidRDefault="00D03552" w:rsidP="00DD2059">
            <w:pPr>
              <w:autoSpaceDE w:val="0"/>
              <w:autoSpaceDN w:val="0"/>
              <w:adjustRightInd w:val="0"/>
              <w:jc w:val="center"/>
              <w:rPr>
                <w:rFonts w:eastAsia="Calibri"/>
                <w:b/>
                <w:sz w:val="22"/>
                <w:szCs w:val="22"/>
                <w:lang w:eastAsia="en-US"/>
              </w:rPr>
            </w:pPr>
            <w:r>
              <w:rPr>
                <w:rFonts w:eastAsia="Calibri"/>
                <w:b/>
                <w:sz w:val="22"/>
                <w:szCs w:val="22"/>
                <w:lang w:eastAsia="en-US"/>
              </w:rPr>
              <w:t>5</w:t>
            </w:r>
          </w:p>
        </w:tc>
      </w:tr>
      <w:tr w:rsidR="00D03552" w:rsidRPr="00FA276F" w14:paraId="5939511F" w14:textId="77777777" w:rsidTr="00BD1532">
        <w:trPr>
          <w:trHeight w:val="341"/>
        </w:trPr>
        <w:tc>
          <w:tcPr>
            <w:tcW w:w="566" w:type="dxa"/>
            <w:tcBorders>
              <w:top w:val="single" w:sz="4" w:space="0" w:color="auto"/>
              <w:left w:val="single" w:sz="4" w:space="0" w:color="auto"/>
              <w:bottom w:val="single" w:sz="4" w:space="0" w:color="auto"/>
              <w:right w:val="single" w:sz="4" w:space="0" w:color="auto"/>
            </w:tcBorders>
          </w:tcPr>
          <w:p w14:paraId="3B7DAEC8" w14:textId="77777777" w:rsidR="00D03552" w:rsidRPr="00FA276F" w:rsidRDefault="00D03552" w:rsidP="00FA276F">
            <w:pPr>
              <w:autoSpaceDE w:val="0"/>
              <w:autoSpaceDN w:val="0"/>
              <w:adjustRightInd w:val="0"/>
              <w:jc w:val="both"/>
              <w:rPr>
                <w:rFonts w:eastAsia="Calibri"/>
                <w:sz w:val="22"/>
                <w:szCs w:val="22"/>
                <w:lang w:eastAsia="en-US"/>
              </w:rPr>
            </w:pPr>
          </w:p>
        </w:tc>
        <w:tc>
          <w:tcPr>
            <w:tcW w:w="6063" w:type="dxa"/>
            <w:tcBorders>
              <w:top w:val="single" w:sz="4" w:space="0" w:color="auto"/>
              <w:left w:val="single" w:sz="4" w:space="0" w:color="auto"/>
              <w:bottom w:val="single" w:sz="4" w:space="0" w:color="auto"/>
              <w:right w:val="single" w:sz="4" w:space="0" w:color="auto"/>
            </w:tcBorders>
          </w:tcPr>
          <w:p w14:paraId="5FA7099E" w14:textId="77777777" w:rsidR="00D03552" w:rsidRPr="00FA276F" w:rsidRDefault="00D03552" w:rsidP="00FA276F">
            <w:pPr>
              <w:autoSpaceDE w:val="0"/>
              <w:autoSpaceDN w:val="0"/>
              <w:adjustRightInd w:val="0"/>
              <w:jc w:val="both"/>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CEDA9BB" w14:textId="77777777" w:rsidR="00D03552" w:rsidRPr="00FA276F" w:rsidRDefault="00D03552" w:rsidP="00FA276F">
            <w:pPr>
              <w:autoSpaceDE w:val="0"/>
              <w:autoSpaceDN w:val="0"/>
              <w:adjustRightInd w:val="0"/>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2628DFDF" w14:textId="271432CD" w:rsidR="00D03552" w:rsidRPr="00FA276F" w:rsidRDefault="00D03552" w:rsidP="00FA276F">
            <w:pPr>
              <w:autoSpaceDE w:val="0"/>
              <w:autoSpaceDN w:val="0"/>
              <w:adjustRightInd w:val="0"/>
              <w:jc w:val="both"/>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9212FF4" w14:textId="77777777" w:rsidR="00D03552" w:rsidRPr="00FA276F" w:rsidRDefault="00D03552" w:rsidP="00FA276F">
            <w:pPr>
              <w:autoSpaceDE w:val="0"/>
              <w:autoSpaceDN w:val="0"/>
              <w:adjustRightInd w:val="0"/>
              <w:jc w:val="both"/>
              <w:rPr>
                <w:rFonts w:eastAsia="Calibri"/>
                <w:sz w:val="22"/>
                <w:szCs w:val="22"/>
                <w:lang w:eastAsia="en-US"/>
              </w:rPr>
            </w:pPr>
          </w:p>
        </w:tc>
      </w:tr>
      <w:tr w:rsidR="00D03552" w:rsidRPr="00FA276F" w14:paraId="47DABB43" w14:textId="77777777" w:rsidTr="00BD1532">
        <w:trPr>
          <w:trHeight w:val="341"/>
        </w:trPr>
        <w:tc>
          <w:tcPr>
            <w:tcW w:w="566" w:type="dxa"/>
            <w:tcBorders>
              <w:top w:val="single" w:sz="4" w:space="0" w:color="auto"/>
              <w:left w:val="single" w:sz="4" w:space="0" w:color="auto"/>
              <w:bottom w:val="single" w:sz="4" w:space="0" w:color="auto"/>
              <w:right w:val="single" w:sz="4" w:space="0" w:color="auto"/>
            </w:tcBorders>
          </w:tcPr>
          <w:p w14:paraId="06E9F5EC" w14:textId="77777777" w:rsidR="00D03552" w:rsidRPr="00FA276F" w:rsidRDefault="00D03552" w:rsidP="00FA276F">
            <w:pPr>
              <w:autoSpaceDE w:val="0"/>
              <w:autoSpaceDN w:val="0"/>
              <w:adjustRightInd w:val="0"/>
              <w:jc w:val="both"/>
              <w:rPr>
                <w:rFonts w:eastAsia="Calibri"/>
                <w:sz w:val="22"/>
                <w:szCs w:val="22"/>
                <w:lang w:eastAsia="en-US"/>
              </w:rPr>
            </w:pPr>
          </w:p>
        </w:tc>
        <w:tc>
          <w:tcPr>
            <w:tcW w:w="6063" w:type="dxa"/>
            <w:tcBorders>
              <w:top w:val="single" w:sz="4" w:space="0" w:color="auto"/>
              <w:left w:val="single" w:sz="4" w:space="0" w:color="auto"/>
              <w:bottom w:val="single" w:sz="4" w:space="0" w:color="auto"/>
              <w:right w:val="single" w:sz="4" w:space="0" w:color="auto"/>
            </w:tcBorders>
          </w:tcPr>
          <w:p w14:paraId="588C022D" w14:textId="77777777" w:rsidR="00D03552" w:rsidRPr="00FA276F" w:rsidRDefault="00D03552" w:rsidP="00FA276F">
            <w:pPr>
              <w:autoSpaceDE w:val="0"/>
              <w:autoSpaceDN w:val="0"/>
              <w:adjustRightInd w:val="0"/>
              <w:jc w:val="both"/>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18145C1" w14:textId="77777777" w:rsidR="00D03552" w:rsidRPr="00FA276F" w:rsidRDefault="00D03552" w:rsidP="00FA276F">
            <w:pPr>
              <w:autoSpaceDE w:val="0"/>
              <w:autoSpaceDN w:val="0"/>
              <w:adjustRightInd w:val="0"/>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0E3C4EF8" w14:textId="570D3A45" w:rsidR="00D03552" w:rsidRPr="00FA276F" w:rsidRDefault="00D03552" w:rsidP="00FA276F">
            <w:pPr>
              <w:autoSpaceDE w:val="0"/>
              <w:autoSpaceDN w:val="0"/>
              <w:adjustRightInd w:val="0"/>
              <w:jc w:val="both"/>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AAE32AC" w14:textId="77777777" w:rsidR="00D03552" w:rsidRPr="00FA276F" w:rsidRDefault="00D03552" w:rsidP="00FA276F">
            <w:pPr>
              <w:autoSpaceDE w:val="0"/>
              <w:autoSpaceDN w:val="0"/>
              <w:adjustRightInd w:val="0"/>
              <w:jc w:val="both"/>
              <w:rPr>
                <w:rFonts w:eastAsia="Calibri"/>
                <w:b/>
                <w:sz w:val="22"/>
                <w:szCs w:val="22"/>
                <w:lang w:eastAsia="en-US"/>
              </w:rPr>
            </w:pPr>
          </w:p>
        </w:tc>
      </w:tr>
      <w:tr w:rsidR="00D03552" w:rsidRPr="00FA276F" w14:paraId="4E9DAFA6" w14:textId="77777777" w:rsidTr="00BD1532">
        <w:trPr>
          <w:trHeight w:val="341"/>
        </w:trPr>
        <w:tc>
          <w:tcPr>
            <w:tcW w:w="566" w:type="dxa"/>
            <w:tcBorders>
              <w:top w:val="single" w:sz="4" w:space="0" w:color="auto"/>
              <w:left w:val="single" w:sz="4" w:space="0" w:color="auto"/>
              <w:bottom w:val="single" w:sz="4" w:space="0" w:color="auto"/>
              <w:right w:val="single" w:sz="4" w:space="0" w:color="auto"/>
            </w:tcBorders>
          </w:tcPr>
          <w:p w14:paraId="2D4EDDD2" w14:textId="77777777" w:rsidR="00D03552" w:rsidRPr="00FA276F" w:rsidRDefault="00D03552" w:rsidP="00FA276F">
            <w:pPr>
              <w:autoSpaceDE w:val="0"/>
              <w:autoSpaceDN w:val="0"/>
              <w:adjustRightInd w:val="0"/>
              <w:jc w:val="both"/>
              <w:rPr>
                <w:rFonts w:eastAsia="Calibri"/>
                <w:sz w:val="22"/>
                <w:szCs w:val="22"/>
                <w:lang w:eastAsia="en-US"/>
              </w:rPr>
            </w:pPr>
          </w:p>
        </w:tc>
        <w:tc>
          <w:tcPr>
            <w:tcW w:w="6063" w:type="dxa"/>
            <w:tcBorders>
              <w:top w:val="single" w:sz="4" w:space="0" w:color="auto"/>
              <w:left w:val="single" w:sz="4" w:space="0" w:color="auto"/>
              <w:bottom w:val="single" w:sz="4" w:space="0" w:color="auto"/>
              <w:right w:val="single" w:sz="4" w:space="0" w:color="auto"/>
            </w:tcBorders>
          </w:tcPr>
          <w:p w14:paraId="45A08B05" w14:textId="77777777" w:rsidR="00D03552" w:rsidRPr="00FA276F" w:rsidRDefault="00D03552" w:rsidP="00FA276F">
            <w:pPr>
              <w:autoSpaceDE w:val="0"/>
              <w:autoSpaceDN w:val="0"/>
              <w:adjustRightInd w:val="0"/>
              <w:jc w:val="both"/>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BF86A8D" w14:textId="77777777" w:rsidR="00D03552" w:rsidRPr="00FA276F" w:rsidRDefault="00D03552" w:rsidP="00FA276F">
            <w:pPr>
              <w:autoSpaceDE w:val="0"/>
              <w:autoSpaceDN w:val="0"/>
              <w:adjustRightInd w:val="0"/>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3B020E77" w14:textId="400CF3F9" w:rsidR="00D03552" w:rsidRPr="00FA276F" w:rsidRDefault="00D03552" w:rsidP="00FA276F">
            <w:pPr>
              <w:autoSpaceDE w:val="0"/>
              <w:autoSpaceDN w:val="0"/>
              <w:adjustRightInd w:val="0"/>
              <w:jc w:val="both"/>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8F1C84A" w14:textId="77777777" w:rsidR="00D03552" w:rsidRPr="00FA276F" w:rsidRDefault="00D03552" w:rsidP="00FA276F">
            <w:pPr>
              <w:autoSpaceDE w:val="0"/>
              <w:autoSpaceDN w:val="0"/>
              <w:adjustRightInd w:val="0"/>
              <w:jc w:val="both"/>
              <w:rPr>
                <w:rFonts w:eastAsia="Calibri"/>
                <w:b/>
                <w:sz w:val="22"/>
                <w:szCs w:val="22"/>
                <w:lang w:eastAsia="en-US"/>
              </w:rPr>
            </w:pPr>
          </w:p>
        </w:tc>
      </w:tr>
      <w:tr w:rsidR="00D03552" w:rsidRPr="00FA276F" w14:paraId="32642DB9" w14:textId="77777777" w:rsidTr="00BD1532">
        <w:trPr>
          <w:trHeight w:val="341"/>
        </w:trPr>
        <w:tc>
          <w:tcPr>
            <w:tcW w:w="566" w:type="dxa"/>
            <w:tcBorders>
              <w:top w:val="single" w:sz="4" w:space="0" w:color="auto"/>
              <w:left w:val="single" w:sz="4" w:space="0" w:color="auto"/>
              <w:bottom w:val="single" w:sz="4" w:space="0" w:color="auto"/>
              <w:right w:val="single" w:sz="4" w:space="0" w:color="auto"/>
            </w:tcBorders>
          </w:tcPr>
          <w:p w14:paraId="12685B4F" w14:textId="77777777" w:rsidR="00D03552" w:rsidRPr="00FA276F" w:rsidRDefault="00D03552" w:rsidP="00FA276F">
            <w:pPr>
              <w:autoSpaceDE w:val="0"/>
              <w:autoSpaceDN w:val="0"/>
              <w:adjustRightInd w:val="0"/>
              <w:jc w:val="both"/>
              <w:rPr>
                <w:rFonts w:eastAsia="Calibri"/>
                <w:sz w:val="22"/>
                <w:szCs w:val="22"/>
                <w:lang w:eastAsia="en-US"/>
              </w:rPr>
            </w:pPr>
          </w:p>
        </w:tc>
        <w:tc>
          <w:tcPr>
            <w:tcW w:w="6063" w:type="dxa"/>
            <w:tcBorders>
              <w:top w:val="single" w:sz="4" w:space="0" w:color="auto"/>
              <w:left w:val="single" w:sz="4" w:space="0" w:color="auto"/>
              <w:bottom w:val="single" w:sz="4" w:space="0" w:color="auto"/>
              <w:right w:val="single" w:sz="4" w:space="0" w:color="auto"/>
            </w:tcBorders>
          </w:tcPr>
          <w:p w14:paraId="48839DAC" w14:textId="77777777" w:rsidR="00D03552" w:rsidRPr="00FA276F" w:rsidRDefault="00D03552" w:rsidP="00FA276F">
            <w:pPr>
              <w:autoSpaceDE w:val="0"/>
              <w:autoSpaceDN w:val="0"/>
              <w:adjustRightInd w:val="0"/>
              <w:jc w:val="both"/>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A544AC5" w14:textId="77777777" w:rsidR="00D03552" w:rsidRPr="00FA276F" w:rsidRDefault="00D03552" w:rsidP="00FA276F">
            <w:pPr>
              <w:autoSpaceDE w:val="0"/>
              <w:autoSpaceDN w:val="0"/>
              <w:adjustRightInd w:val="0"/>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7C449D42" w14:textId="7F4522C8" w:rsidR="00D03552" w:rsidRPr="00FA276F" w:rsidRDefault="00D03552" w:rsidP="00FA276F">
            <w:pPr>
              <w:autoSpaceDE w:val="0"/>
              <w:autoSpaceDN w:val="0"/>
              <w:adjustRightInd w:val="0"/>
              <w:jc w:val="both"/>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F51DBA5" w14:textId="77777777" w:rsidR="00D03552" w:rsidRPr="00FA276F" w:rsidRDefault="00D03552" w:rsidP="00FA276F">
            <w:pPr>
              <w:autoSpaceDE w:val="0"/>
              <w:autoSpaceDN w:val="0"/>
              <w:adjustRightInd w:val="0"/>
              <w:jc w:val="both"/>
              <w:rPr>
                <w:rFonts w:eastAsia="Calibri"/>
                <w:b/>
                <w:sz w:val="22"/>
                <w:szCs w:val="22"/>
                <w:lang w:eastAsia="en-US"/>
              </w:rPr>
            </w:pPr>
          </w:p>
        </w:tc>
      </w:tr>
      <w:tr w:rsidR="00D03552" w:rsidRPr="00FA276F" w14:paraId="4A7E07DF" w14:textId="77777777" w:rsidTr="00BD1532">
        <w:trPr>
          <w:trHeight w:val="341"/>
        </w:trPr>
        <w:tc>
          <w:tcPr>
            <w:tcW w:w="566" w:type="dxa"/>
            <w:tcBorders>
              <w:top w:val="single" w:sz="4" w:space="0" w:color="auto"/>
              <w:left w:val="single" w:sz="4" w:space="0" w:color="auto"/>
              <w:bottom w:val="single" w:sz="4" w:space="0" w:color="auto"/>
              <w:right w:val="single" w:sz="4" w:space="0" w:color="auto"/>
            </w:tcBorders>
          </w:tcPr>
          <w:p w14:paraId="483AD185" w14:textId="77777777" w:rsidR="00D03552" w:rsidRPr="00FA276F" w:rsidRDefault="00D03552" w:rsidP="00FA276F">
            <w:pPr>
              <w:autoSpaceDE w:val="0"/>
              <w:autoSpaceDN w:val="0"/>
              <w:adjustRightInd w:val="0"/>
              <w:jc w:val="both"/>
              <w:rPr>
                <w:rFonts w:eastAsia="Calibri"/>
              </w:rPr>
            </w:pPr>
          </w:p>
        </w:tc>
        <w:tc>
          <w:tcPr>
            <w:tcW w:w="6063" w:type="dxa"/>
            <w:tcBorders>
              <w:top w:val="single" w:sz="4" w:space="0" w:color="auto"/>
              <w:left w:val="single" w:sz="4" w:space="0" w:color="auto"/>
              <w:bottom w:val="single" w:sz="4" w:space="0" w:color="auto"/>
              <w:right w:val="single" w:sz="4" w:space="0" w:color="auto"/>
            </w:tcBorders>
          </w:tcPr>
          <w:p w14:paraId="1384C7D1" w14:textId="77777777" w:rsidR="00D03552" w:rsidRPr="00FA276F" w:rsidRDefault="00D03552" w:rsidP="00FA276F">
            <w:pPr>
              <w:autoSpaceDE w:val="0"/>
              <w:autoSpaceDN w:val="0"/>
              <w:adjustRightInd w:val="0"/>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795311F4" w14:textId="77777777" w:rsidR="00D03552" w:rsidRPr="00FA276F" w:rsidRDefault="00D03552" w:rsidP="00FA276F">
            <w:pPr>
              <w:autoSpaceDE w:val="0"/>
              <w:autoSpaceDN w:val="0"/>
              <w:adjustRightInd w:val="0"/>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67F25100" w14:textId="534AD826" w:rsidR="00D03552" w:rsidRPr="00FA276F" w:rsidRDefault="00D03552" w:rsidP="00FA276F">
            <w:pPr>
              <w:autoSpaceDE w:val="0"/>
              <w:autoSpaceDN w:val="0"/>
              <w:adjustRightInd w:val="0"/>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561A500E" w14:textId="77777777" w:rsidR="00D03552" w:rsidRPr="00FA276F" w:rsidRDefault="00D03552" w:rsidP="00FA276F">
            <w:pPr>
              <w:autoSpaceDE w:val="0"/>
              <w:autoSpaceDN w:val="0"/>
              <w:adjustRightInd w:val="0"/>
              <w:jc w:val="both"/>
              <w:rPr>
                <w:rFonts w:eastAsia="Calibri"/>
                <w:b/>
              </w:rPr>
            </w:pPr>
          </w:p>
        </w:tc>
      </w:tr>
      <w:tr w:rsidR="00D03552" w:rsidRPr="00FA276F" w14:paraId="329DF63E" w14:textId="77777777" w:rsidTr="00BD1532">
        <w:trPr>
          <w:trHeight w:val="341"/>
        </w:trPr>
        <w:tc>
          <w:tcPr>
            <w:tcW w:w="566" w:type="dxa"/>
            <w:tcBorders>
              <w:top w:val="single" w:sz="4" w:space="0" w:color="auto"/>
              <w:left w:val="single" w:sz="4" w:space="0" w:color="auto"/>
              <w:bottom w:val="single" w:sz="4" w:space="0" w:color="auto"/>
              <w:right w:val="single" w:sz="4" w:space="0" w:color="auto"/>
            </w:tcBorders>
          </w:tcPr>
          <w:p w14:paraId="6000C73B" w14:textId="77777777" w:rsidR="00D03552" w:rsidRPr="00FA276F" w:rsidRDefault="00D03552" w:rsidP="00FA276F">
            <w:pPr>
              <w:autoSpaceDE w:val="0"/>
              <w:autoSpaceDN w:val="0"/>
              <w:adjustRightInd w:val="0"/>
              <w:jc w:val="both"/>
              <w:rPr>
                <w:rFonts w:eastAsia="Calibri"/>
              </w:rPr>
            </w:pPr>
          </w:p>
        </w:tc>
        <w:tc>
          <w:tcPr>
            <w:tcW w:w="6063" w:type="dxa"/>
            <w:tcBorders>
              <w:top w:val="single" w:sz="4" w:space="0" w:color="auto"/>
              <w:left w:val="single" w:sz="4" w:space="0" w:color="auto"/>
              <w:bottom w:val="single" w:sz="4" w:space="0" w:color="auto"/>
              <w:right w:val="single" w:sz="4" w:space="0" w:color="auto"/>
            </w:tcBorders>
          </w:tcPr>
          <w:p w14:paraId="18E81EBE" w14:textId="77777777" w:rsidR="00D03552" w:rsidRPr="00FA276F" w:rsidRDefault="00D03552" w:rsidP="00FA276F">
            <w:pPr>
              <w:autoSpaceDE w:val="0"/>
              <w:autoSpaceDN w:val="0"/>
              <w:adjustRightInd w:val="0"/>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722AA4A9" w14:textId="77777777" w:rsidR="00D03552" w:rsidRPr="00FA276F" w:rsidRDefault="00D03552" w:rsidP="00FA276F">
            <w:pPr>
              <w:autoSpaceDE w:val="0"/>
              <w:autoSpaceDN w:val="0"/>
              <w:adjustRightInd w:val="0"/>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1BF01F9D" w14:textId="10143464" w:rsidR="00D03552" w:rsidRPr="00FA276F" w:rsidRDefault="00D03552" w:rsidP="00FA276F">
            <w:pPr>
              <w:autoSpaceDE w:val="0"/>
              <w:autoSpaceDN w:val="0"/>
              <w:adjustRightInd w:val="0"/>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65F9938A" w14:textId="77777777" w:rsidR="00D03552" w:rsidRPr="00FA276F" w:rsidRDefault="00D03552" w:rsidP="00FA276F">
            <w:pPr>
              <w:autoSpaceDE w:val="0"/>
              <w:autoSpaceDN w:val="0"/>
              <w:adjustRightInd w:val="0"/>
              <w:jc w:val="both"/>
              <w:rPr>
                <w:rFonts w:eastAsia="Calibri"/>
                <w:b/>
              </w:rPr>
            </w:pPr>
          </w:p>
        </w:tc>
      </w:tr>
      <w:tr w:rsidR="00D03552" w:rsidRPr="00FA276F" w14:paraId="269B3B3B" w14:textId="77777777" w:rsidTr="00BD1532">
        <w:trPr>
          <w:trHeight w:val="341"/>
        </w:trPr>
        <w:tc>
          <w:tcPr>
            <w:tcW w:w="566" w:type="dxa"/>
            <w:tcBorders>
              <w:top w:val="single" w:sz="4" w:space="0" w:color="auto"/>
              <w:left w:val="single" w:sz="4" w:space="0" w:color="auto"/>
              <w:bottom w:val="single" w:sz="4" w:space="0" w:color="auto"/>
              <w:right w:val="single" w:sz="4" w:space="0" w:color="auto"/>
            </w:tcBorders>
          </w:tcPr>
          <w:p w14:paraId="70FC6B95" w14:textId="77777777" w:rsidR="00D03552" w:rsidRPr="00FA276F" w:rsidRDefault="00D03552" w:rsidP="00FA276F">
            <w:pPr>
              <w:autoSpaceDE w:val="0"/>
              <w:autoSpaceDN w:val="0"/>
              <w:adjustRightInd w:val="0"/>
              <w:jc w:val="both"/>
              <w:rPr>
                <w:rFonts w:eastAsia="Calibri"/>
              </w:rPr>
            </w:pPr>
          </w:p>
        </w:tc>
        <w:tc>
          <w:tcPr>
            <w:tcW w:w="6063" w:type="dxa"/>
            <w:tcBorders>
              <w:top w:val="single" w:sz="4" w:space="0" w:color="auto"/>
              <w:left w:val="single" w:sz="4" w:space="0" w:color="auto"/>
              <w:bottom w:val="single" w:sz="4" w:space="0" w:color="auto"/>
              <w:right w:val="single" w:sz="4" w:space="0" w:color="auto"/>
            </w:tcBorders>
          </w:tcPr>
          <w:p w14:paraId="1EB822C6" w14:textId="77777777" w:rsidR="00D03552" w:rsidRPr="00FA276F" w:rsidRDefault="00D03552" w:rsidP="00FA276F">
            <w:pPr>
              <w:autoSpaceDE w:val="0"/>
              <w:autoSpaceDN w:val="0"/>
              <w:adjustRightInd w:val="0"/>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0FF6917D" w14:textId="77777777" w:rsidR="00D03552" w:rsidRPr="00FA276F" w:rsidRDefault="00D03552" w:rsidP="00FA276F">
            <w:pPr>
              <w:autoSpaceDE w:val="0"/>
              <w:autoSpaceDN w:val="0"/>
              <w:adjustRightInd w:val="0"/>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191AD249" w14:textId="3C8330DE" w:rsidR="00D03552" w:rsidRPr="00FA276F" w:rsidRDefault="00D03552" w:rsidP="00FA276F">
            <w:pPr>
              <w:autoSpaceDE w:val="0"/>
              <w:autoSpaceDN w:val="0"/>
              <w:adjustRightInd w:val="0"/>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3501F185" w14:textId="77777777" w:rsidR="00D03552" w:rsidRPr="00FA276F" w:rsidRDefault="00D03552" w:rsidP="00FA276F">
            <w:pPr>
              <w:autoSpaceDE w:val="0"/>
              <w:autoSpaceDN w:val="0"/>
              <w:adjustRightInd w:val="0"/>
              <w:jc w:val="both"/>
              <w:rPr>
                <w:rFonts w:eastAsia="Calibri"/>
                <w:b/>
              </w:rPr>
            </w:pPr>
          </w:p>
        </w:tc>
      </w:tr>
    </w:tbl>
    <w:p w14:paraId="2C3C1DF4"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b/>
        </w:rPr>
      </w:pPr>
    </w:p>
    <w:p w14:paraId="1955D31D"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b/>
        </w:rPr>
      </w:pPr>
    </w:p>
    <w:p w14:paraId="0C90BF3A"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b/>
        </w:rPr>
      </w:pPr>
    </w:p>
    <w:p w14:paraId="2804D6AF"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i/>
        </w:rPr>
      </w:pPr>
    </w:p>
    <w:p w14:paraId="5CACBD68"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i/>
        </w:rPr>
      </w:pPr>
    </w:p>
    <w:p w14:paraId="69EB23B5"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i/>
        </w:rPr>
      </w:pPr>
    </w:p>
    <w:p w14:paraId="7CC5CA4A" w14:textId="77777777" w:rsidR="00DD2059" w:rsidRDefault="00DD2059" w:rsidP="00DD2059">
      <w:pPr>
        <w:autoSpaceDE w:val="0"/>
        <w:autoSpaceDN w:val="0"/>
        <w:adjustRightInd w:val="0"/>
        <w:spacing w:after="0" w:line="240" w:lineRule="auto"/>
        <w:jc w:val="both"/>
        <w:rPr>
          <w:rFonts w:ascii="Times New Roman" w:eastAsia="Calibri" w:hAnsi="Times New Roman" w:cs="Times New Roman"/>
          <w:b/>
        </w:rPr>
      </w:pPr>
      <w:r w:rsidRPr="00FA276F">
        <w:rPr>
          <w:rFonts w:ascii="Times New Roman" w:hAnsi="Times New Roman" w:cs="Times New Roman"/>
          <w:b/>
        </w:rPr>
        <w:t>Ресурсоснабжающая организация:</w:t>
      </w:r>
      <w:r w:rsidRPr="00FA276F">
        <w:rPr>
          <w:rFonts w:ascii="Times New Roman" w:eastAsia="Calibri" w:hAnsi="Times New Roman" w:cs="Times New Roman"/>
          <w:b/>
        </w:rPr>
        <w:tab/>
      </w:r>
      <w:r w:rsidRPr="00FA276F">
        <w:rPr>
          <w:rFonts w:ascii="Times New Roman" w:eastAsia="Calibri" w:hAnsi="Times New Roman" w:cs="Times New Roman"/>
          <w:b/>
        </w:rPr>
        <w:tab/>
      </w:r>
      <w:r w:rsidRPr="00FA276F">
        <w:rPr>
          <w:rFonts w:ascii="Times New Roman" w:eastAsia="Calibri" w:hAnsi="Times New Roman" w:cs="Times New Roman"/>
          <w:b/>
        </w:rPr>
        <w:tab/>
        <w:t>Потребитель:</w:t>
      </w:r>
    </w:p>
    <w:p w14:paraId="4AEE7C88" w14:textId="77777777" w:rsidR="00DD2059" w:rsidRPr="00FA276F" w:rsidRDefault="00DD2059" w:rsidP="00DD2059">
      <w:pPr>
        <w:autoSpaceDE w:val="0"/>
        <w:autoSpaceDN w:val="0"/>
        <w:adjustRightInd w:val="0"/>
        <w:spacing w:after="0" w:line="240" w:lineRule="auto"/>
        <w:jc w:val="both"/>
        <w:rPr>
          <w:rFonts w:ascii="Times New Roman" w:eastAsia="Calibri" w:hAnsi="Times New Roman" w:cs="Times New Roman"/>
          <w:b/>
        </w:rPr>
      </w:pPr>
    </w:p>
    <w:p w14:paraId="3A2C4CCA"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508AC3FD"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768D9C3F" w14:textId="77777777" w:rsidR="000175A5" w:rsidRPr="00FA276F" w:rsidRDefault="00DD2059" w:rsidP="00FA276F">
      <w:pPr>
        <w:autoSpaceDE w:val="0"/>
        <w:autoSpaceDN w:val="0"/>
        <w:adjustRightInd w:val="0"/>
        <w:spacing w:after="0" w:line="240" w:lineRule="auto"/>
        <w:jc w:val="both"/>
        <w:rPr>
          <w:rFonts w:ascii="Times New Roman" w:eastAsia="Calibri" w:hAnsi="Times New Roman" w:cs="Times New Roman"/>
        </w:rPr>
      </w:pPr>
      <w:r w:rsidRPr="00FA276F">
        <w:rPr>
          <w:rFonts w:ascii="Times New Roman" w:eastAsia="Calibri" w:hAnsi="Times New Roman" w:cs="Times New Roman"/>
        </w:rPr>
        <w:t xml:space="preserve">_____________________________                       </w:t>
      </w:r>
      <w:r w:rsidRPr="00FA276F">
        <w:rPr>
          <w:rFonts w:ascii="Times New Roman" w:eastAsia="Calibri" w:hAnsi="Times New Roman" w:cs="Times New Roman"/>
        </w:rPr>
        <w:tab/>
        <w:t>_______________________________</w:t>
      </w:r>
    </w:p>
    <w:p w14:paraId="31B006D6"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49031396"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16134526"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7C508C9B"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392F134A"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5E03D6D2"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5455276E"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61D68B70"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7EB037C7"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4958C34E"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6D496478"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33A04755"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26DD458C"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11C1D225"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53A79774" w14:textId="77777777" w:rsidR="000175A5" w:rsidRDefault="000175A5" w:rsidP="00FA276F">
      <w:pPr>
        <w:autoSpaceDE w:val="0"/>
        <w:autoSpaceDN w:val="0"/>
        <w:adjustRightInd w:val="0"/>
        <w:spacing w:after="0" w:line="240" w:lineRule="auto"/>
        <w:jc w:val="both"/>
        <w:rPr>
          <w:rFonts w:ascii="Times New Roman" w:eastAsia="Calibri" w:hAnsi="Times New Roman" w:cs="Times New Roman"/>
        </w:rPr>
      </w:pPr>
    </w:p>
    <w:p w14:paraId="5F6A17F4" w14:textId="77777777" w:rsidR="00DE1035" w:rsidRDefault="00DE1035" w:rsidP="00FA276F">
      <w:pPr>
        <w:autoSpaceDE w:val="0"/>
        <w:autoSpaceDN w:val="0"/>
        <w:adjustRightInd w:val="0"/>
        <w:spacing w:after="0" w:line="240" w:lineRule="auto"/>
        <w:jc w:val="both"/>
        <w:rPr>
          <w:rFonts w:ascii="Times New Roman" w:eastAsia="Calibri" w:hAnsi="Times New Roman" w:cs="Times New Roman"/>
        </w:rPr>
      </w:pPr>
    </w:p>
    <w:p w14:paraId="0425CB2E" w14:textId="77777777" w:rsidR="00DE1035" w:rsidRPr="00FA276F" w:rsidRDefault="00DE1035" w:rsidP="00FA276F">
      <w:pPr>
        <w:autoSpaceDE w:val="0"/>
        <w:autoSpaceDN w:val="0"/>
        <w:adjustRightInd w:val="0"/>
        <w:spacing w:after="0" w:line="240" w:lineRule="auto"/>
        <w:jc w:val="both"/>
        <w:rPr>
          <w:rFonts w:ascii="Times New Roman" w:eastAsia="Calibri" w:hAnsi="Times New Roman" w:cs="Times New Roman"/>
        </w:rPr>
      </w:pPr>
    </w:p>
    <w:p w14:paraId="38F04787"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74F4D923"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703AFE69"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223EF529" w14:textId="77777777" w:rsidR="000175A5" w:rsidRPr="00FA276F" w:rsidRDefault="000175A5" w:rsidP="00FA276F">
      <w:pPr>
        <w:autoSpaceDE w:val="0"/>
        <w:autoSpaceDN w:val="0"/>
        <w:adjustRightInd w:val="0"/>
        <w:spacing w:after="0" w:line="240" w:lineRule="auto"/>
        <w:jc w:val="both"/>
        <w:rPr>
          <w:rFonts w:ascii="Times New Roman" w:eastAsia="Calibri" w:hAnsi="Times New Roman" w:cs="Times New Roman"/>
        </w:rPr>
      </w:pPr>
    </w:p>
    <w:p w14:paraId="644FF8D7" w14:textId="77777777" w:rsidR="000175A5" w:rsidRPr="00FA276F" w:rsidRDefault="000175A5" w:rsidP="00DE1035">
      <w:pPr>
        <w:autoSpaceDE w:val="0"/>
        <w:autoSpaceDN w:val="0"/>
        <w:adjustRightInd w:val="0"/>
        <w:spacing w:after="0" w:line="240" w:lineRule="auto"/>
        <w:jc w:val="right"/>
        <w:rPr>
          <w:rFonts w:ascii="Times New Roman" w:eastAsia="Calibri" w:hAnsi="Times New Roman" w:cs="Times New Roman"/>
        </w:rPr>
      </w:pPr>
      <w:r w:rsidRPr="00FA276F">
        <w:rPr>
          <w:rFonts w:ascii="Times New Roman" w:eastAsia="Calibri" w:hAnsi="Times New Roman" w:cs="Times New Roman"/>
        </w:rPr>
        <w:lastRenderedPageBreak/>
        <w:t xml:space="preserve">    Приложение № 3</w:t>
      </w:r>
    </w:p>
    <w:p w14:paraId="6B0A2CDD" w14:textId="77777777" w:rsidR="000175A5" w:rsidRPr="00FA276F" w:rsidRDefault="000175A5" w:rsidP="00DE1035">
      <w:pPr>
        <w:autoSpaceDE w:val="0"/>
        <w:autoSpaceDN w:val="0"/>
        <w:adjustRightInd w:val="0"/>
        <w:spacing w:after="0" w:line="240" w:lineRule="auto"/>
        <w:jc w:val="right"/>
        <w:rPr>
          <w:rFonts w:ascii="Times New Roman" w:eastAsia="Calibri" w:hAnsi="Times New Roman" w:cs="Times New Roman"/>
        </w:rPr>
      </w:pPr>
      <w:r w:rsidRPr="00FA276F">
        <w:rPr>
          <w:rFonts w:ascii="Times New Roman" w:eastAsia="Calibri" w:hAnsi="Times New Roman" w:cs="Times New Roman"/>
        </w:rPr>
        <w:t xml:space="preserve">                                                                                                    к  договору холодного водоснабжения </w:t>
      </w:r>
    </w:p>
    <w:p w14:paraId="0068158C" w14:textId="77777777" w:rsidR="00DE1035" w:rsidRDefault="000175A5" w:rsidP="00DE1035">
      <w:pPr>
        <w:autoSpaceDE w:val="0"/>
        <w:autoSpaceDN w:val="0"/>
        <w:adjustRightInd w:val="0"/>
        <w:spacing w:after="0" w:line="240" w:lineRule="auto"/>
        <w:jc w:val="right"/>
        <w:rPr>
          <w:rFonts w:ascii="Times New Roman" w:eastAsia="Calibri" w:hAnsi="Times New Roman" w:cs="Times New Roman"/>
        </w:rPr>
      </w:pPr>
      <w:r w:rsidRPr="00FA276F">
        <w:rPr>
          <w:rFonts w:ascii="Times New Roman" w:eastAsia="Calibri" w:hAnsi="Times New Roman" w:cs="Times New Roman"/>
        </w:rPr>
        <w:t xml:space="preserve">                                                                                                                   и водоотведения № _________ </w:t>
      </w:r>
    </w:p>
    <w:p w14:paraId="340F47B2" w14:textId="77777777" w:rsidR="000175A5" w:rsidRPr="00FA276F" w:rsidRDefault="000175A5" w:rsidP="00DE1035">
      <w:pPr>
        <w:autoSpaceDE w:val="0"/>
        <w:autoSpaceDN w:val="0"/>
        <w:adjustRightInd w:val="0"/>
        <w:spacing w:after="0" w:line="240" w:lineRule="auto"/>
        <w:jc w:val="right"/>
        <w:rPr>
          <w:rFonts w:ascii="Times New Roman" w:eastAsia="Calibri" w:hAnsi="Times New Roman" w:cs="Times New Roman"/>
        </w:rPr>
      </w:pPr>
      <w:r w:rsidRPr="00FA276F">
        <w:rPr>
          <w:rFonts w:ascii="Times New Roman" w:eastAsia="Calibri" w:hAnsi="Times New Roman" w:cs="Times New Roman"/>
        </w:rPr>
        <w:t>от ___</w:t>
      </w:r>
      <w:r w:rsidR="00DE1035">
        <w:rPr>
          <w:rFonts w:ascii="Times New Roman" w:eastAsia="Calibri" w:hAnsi="Times New Roman" w:cs="Times New Roman"/>
        </w:rPr>
        <w:t>__________</w:t>
      </w:r>
      <w:r w:rsidRPr="00FA276F">
        <w:rPr>
          <w:rFonts w:ascii="Times New Roman" w:eastAsia="Calibri" w:hAnsi="Times New Roman" w:cs="Times New Roman"/>
        </w:rPr>
        <w:t>___г.</w:t>
      </w:r>
    </w:p>
    <w:p w14:paraId="493E351B" w14:textId="77777777" w:rsidR="000175A5" w:rsidRPr="00FA276F" w:rsidRDefault="000175A5" w:rsidP="00DE1035">
      <w:pPr>
        <w:autoSpaceDE w:val="0"/>
        <w:autoSpaceDN w:val="0"/>
        <w:adjustRightInd w:val="0"/>
        <w:spacing w:after="0" w:line="240" w:lineRule="auto"/>
        <w:jc w:val="right"/>
        <w:rPr>
          <w:rFonts w:ascii="Times New Roman" w:eastAsia="Calibri" w:hAnsi="Times New Roman" w:cs="Times New Roman"/>
        </w:rPr>
      </w:pPr>
    </w:p>
    <w:p w14:paraId="728832EF" w14:textId="77777777" w:rsidR="000175A5" w:rsidRPr="00FA276F" w:rsidRDefault="000175A5" w:rsidP="00FA276F">
      <w:pPr>
        <w:autoSpaceDE w:val="0"/>
        <w:autoSpaceDN w:val="0"/>
        <w:adjustRightInd w:val="0"/>
        <w:spacing w:after="0" w:line="240" w:lineRule="auto"/>
        <w:ind w:firstLine="709"/>
        <w:jc w:val="both"/>
        <w:rPr>
          <w:rFonts w:ascii="Times New Roman" w:eastAsia="Calibri" w:hAnsi="Times New Roman" w:cs="Times New Roman"/>
          <w:b/>
        </w:rPr>
      </w:pPr>
    </w:p>
    <w:p w14:paraId="6E16EAC4" w14:textId="77777777" w:rsidR="00DE1035" w:rsidRDefault="00DE1035" w:rsidP="00FA276F">
      <w:pPr>
        <w:spacing w:after="0" w:line="240" w:lineRule="auto"/>
        <w:jc w:val="both"/>
        <w:rPr>
          <w:rFonts w:ascii="Times New Roman" w:hAnsi="Times New Roman" w:cs="Times New Roman"/>
          <w:b/>
          <w:bCs/>
          <w:spacing w:val="40"/>
        </w:rPr>
      </w:pPr>
    </w:p>
    <w:p w14:paraId="0039496F" w14:textId="77777777" w:rsidR="00DE1035" w:rsidRDefault="00DE1035" w:rsidP="00FA276F">
      <w:pPr>
        <w:spacing w:after="0" w:line="240" w:lineRule="auto"/>
        <w:jc w:val="both"/>
        <w:rPr>
          <w:rFonts w:ascii="Times New Roman" w:hAnsi="Times New Roman" w:cs="Times New Roman"/>
          <w:b/>
          <w:bCs/>
          <w:spacing w:val="40"/>
        </w:rPr>
      </w:pPr>
    </w:p>
    <w:p w14:paraId="30C2CDEA" w14:textId="77777777" w:rsidR="000175A5" w:rsidRPr="00FA276F" w:rsidRDefault="000175A5" w:rsidP="00DE1035">
      <w:pPr>
        <w:spacing w:after="0" w:line="240" w:lineRule="auto"/>
        <w:jc w:val="center"/>
        <w:rPr>
          <w:rFonts w:ascii="Times New Roman" w:hAnsi="Times New Roman" w:cs="Times New Roman"/>
          <w:b/>
          <w:bCs/>
        </w:rPr>
      </w:pPr>
      <w:r w:rsidRPr="00FA276F">
        <w:rPr>
          <w:rFonts w:ascii="Times New Roman" w:hAnsi="Times New Roman" w:cs="Times New Roman"/>
          <w:b/>
          <w:bCs/>
          <w:spacing w:val="40"/>
        </w:rPr>
        <w:t>СВЕДЕНИЯ</w:t>
      </w:r>
    </w:p>
    <w:p w14:paraId="3C625264" w14:textId="77777777" w:rsidR="000175A5" w:rsidRPr="00FA276F" w:rsidRDefault="000175A5" w:rsidP="00DE1035">
      <w:pPr>
        <w:spacing w:after="0" w:line="240" w:lineRule="auto"/>
        <w:jc w:val="center"/>
        <w:rPr>
          <w:rFonts w:ascii="Times New Roman" w:hAnsi="Times New Roman" w:cs="Times New Roman"/>
          <w:b/>
          <w:bCs/>
        </w:rPr>
      </w:pPr>
      <w:r w:rsidRPr="00FA276F">
        <w:rPr>
          <w:rFonts w:ascii="Times New Roman" w:hAnsi="Times New Roman" w:cs="Times New Roman"/>
          <w:b/>
          <w:bCs/>
        </w:rPr>
        <w:t>об узлах учета и приборах учета воды</w:t>
      </w:r>
    </w:p>
    <w:p w14:paraId="22FF9A06" w14:textId="77777777" w:rsidR="00023CC7" w:rsidRPr="00023CC7" w:rsidRDefault="00023CC7" w:rsidP="00023CC7">
      <w:pPr>
        <w:spacing w:after="0" w:line="240" w:lineRule="auto"/>
        <w:rPr>
          <w:rFonts w:ascii="Times New Roman" w:eastAsia="Times New Roman" w:hAnsi="Times New Roman" w:cs="Times New Roman"/>
          <w:sz w:val="24"/>
          <w:szCs w:val="24"/>
          <w:lang w:eastAsia="ru-RU"/>
        </w:rPr>
      </w:pPr>
      <w:r w:rsidRPr="00023CC7">
        <w:rPr>
          <w:rFonts w:ascii="Times New Roman" w:eastAsia="Times New Roman" w:hAnsi="Times New Roman" w:cs="Times New Roman"/>
          <w:sz w:val="24"/>
          <w:szCs w:val="24"/>
          <w:lang w:eastAsia="ru-RU"/>
        </w:rPr>
        <w:tab/>
      </w:r>
    </w:p>
    <w:p w14:paraId="42C4ADE6" w14:textId="77777777" w:rsidR="00023CC7" w:rsidRPr="00023CC7" w:rsidRDefault="00023CC7" w:rsidP="00023CC7">
      <w:pPr>
        <w:spacing w:after="0" w:line="240" w:lineRule="auto"/>
        <w:rPr>
          <w:rFonts w:ascii="Times New Roman" w:eastAsia="Times New Roman" w:hAnsi="Times New Roman" w:cs="Times New Roman"/>
          <w:sz w:val="20"/>
          <w:szCs w:val="20"/>
          <w:lang w:eastAsia="ru-RU"/>
        </w:rPr>
      </w:pPr>
    </w:p>
    <w:tbl>
      <w:tblPr>
        <w:tblW w:w="0" w:type="auto"/>
        <w:tblInd w:w="-421" w:type="dxa"/>
        <w:tblLayout w:type="fixed"/>
        <w:tblCellMar>
          <w:left w:w="0" w:type="dxa"/>
          <w:right w:w="0" w:type="dxa"/>
        </w:tblCellMar>
        <w:tblLook w:val="0000" w:firstRow="0" w:lastRow="0" w:firstColumn="0" w:lastColumn="0" w:noHBand="0" w:noVBand="0"/>
      </w:tblPr>
      <w:tblGrid>
        <w:gridCol w:w="1419"/>
        <w:gridCol w:w="1815"/>
        <w:gridCol w:w="1152"/>
        <w:gridCol w:w="1852"/>
        <w:gridCol w:w="1748"/>
        <w:gridCol w:w="499"/>
        <w:gridCol w:w="1121"/>
      </w:tblGrid>
      <w:tr w:rsidR="00023CC7" w:rsidRPr="00023CC7" w14:paraId="36242C0C" w14:textId="77777777" w:rsidTr="00023CC7">
        <w:trPr>
          <w:trHeight w:val="662"/>
        </w:trPr>
        <w:tc>
          <w:tcPr>
            <w:tcW w:w="1419" w:type="dxa"/>
            <w:tcBorders>
              <w:top w:val="single" w:sz="4" w:space="0" w:color="auto"/>
              <w:left w:val="single" w:sz="4" w:space="0" w:color="auto"/>
              <w:bottom w:val="single" w:sz="4" w:space="0" w:color="auto"/>
              <w:right w:val="single" w:sz="4" w:space="0" w:color="auto"/>
            </w:tcBorders>
            <w:shd w:val="clear" w:color="auto" w:fill="FFFFFF"/>
          </w:tcPr>
          <w:p w14:paraId="0E50229B" w14:textId="77777777" w:rsidR="00023CC7" w:rsidRPr="00023CC7" w:rsidRDefault="00023CC7" w:rsidP="00023CC7">
            <w:pPr>
              <w:spacing w:after="0" w:line="240" w:lineRule="auto"/>
              <w:jc w:val="center"/>
              <w:rPr>
                <w:rFonts w:ascii="Times New Roman" w:eastAsia="Times New Roman" w:hAnsi="Times New Roman" w:cs="Times New Roman"/>
                <w:sz w:val="20"/>
                <w:szCs w:val="20"/>
                <w:lang w:eastAsia="ru-RU"/>
              </w:rPr>
            </w:pPr>
            <w:r w:rsidRPr="00023CC7">
              <w:rPr>
                <w:rFonts w:ascii="Times New Roman" w:eastAsia="Times New Roman" w:hAnsi="Times New Roman" w:cs="Times New Roman"/>
                <w:sz w:val="20"/>
                <w:szCs w:val="20"/>
                <w:lang w:eastAsia="ru-RU"/>
              </w:rPr>
              <w:t>Тип водосчетчика</w:t>
            </w:r>
          </w:p>
        </w:tc>
        <w:tc>
          <w:tcPr>
            <w:tcW w:w="1815" w:type="dxa"/>
            <w:tcBorders>
              <w:top w:val="single" w:sz="4" w:space="0" w:color="auto"/>
              <w:left w:val="single" w:sz="4" w:space="0" w:color="auto"/>
              <w:bottom w:val="single" w:sz="4" w:space="0" w:color="auto"/>
              <w:right w:val="single" w:sz="4" w:space="0" w:color="auto"/>
            </w:tcBorders>
            <w:shd w:val="clear" w:color="auto" w:fill="FFFFFF"/>
          </w:tcPr>
          <w:p w14:paraId="334C43D0" w14:textId="77777777" w:rsidR="00023CC7" w:rsidRPr="00023CC7" w:rsidRDefault="00023CC7" w:rsidP="00023CC7">
            <w:pPr>
              <w:spacing w:after="0" w:line="240" w:lineRule="auto"/>
              <w:jc w:val="center"/>
              <w:rPr>
                <w:rFonts w:ascii="Times New Roman" w:eastAsia="Times New Roman" w:hAnsi="Times New Roman" w:cs="Times New Roman"/>
                <w:sz w:val="20"/>
                <w:szCs w:val="20"/>
                <w:lang w:eastAsia="ru-RU"/>
              </w:rPr>
            </w:pPr>
            <w:r w:rsidRPr="00023CC7">
              <w:rPr>
                <w:rFonts w:ascii="Times New Roman" w:eastAsia="Times New Roman" w:hAnsi="Times New Roman" w:cs="Times New Roman"/>
                <w:sz w:val="20"/>
                <w:szCs w:val="20"/>
                <w:lang w:eastAsia="ru-RU"/>
              </w:rPr>
              <w:t>N° водосчетчика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14:paraId="0FD2628D" w14:textId="77777777" w:rsidR="00023CC7" w:rsidRPr="00023CC7" w:rsidRDefault="00023CC7" w:rsidP="00023CC7">
            <w:pPr>
              <w:spacing w:after="0" w:line="240" w:lineRule="auto"/>
              <w:jc w:val="center"/>
              <w:rPr>
                <w:rFonts w:ascii="Times New Roman" w:eastAsia="Times New Roman" w:hAnsi="Times New Roman" w:cs="Times New Roman"/>
                <w:sz w:val="20"/>
                <w:szCs w:val="20"/>
                <w:lang w:eastAsia="ru-RU"/>
              </w:rPr>
            </w:pPr>
            <w:r w:rsidRPr="00023CC7">
              <w:rPr>
                <w:rFonts w:ascii="Times New Roman" w:eastAsia="Times New Roman" w:hAnsi="Times New Roman" w:cs="Times New Roman"/>
                <w:sz w:val="20"/>
                <w:szCs w:val="20"/>
                <w:lang w:eastAsia="ru-RU"/>
              </w:rPr>
              <w:t>Начальные показания</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151B627D" w14:textId="77777777" w:rsidR="00023CC7" w:rsidRPr="00023CC7" w:rsidRDefault="00023CC7" w:rsidP="00023CC7">
            <w:pPr>
              <w:spacing w:after="0" w:line="240" w:lineRule="auto"/>
              <w:jc w:val="center"/>
              <w:rPr>
                <w:rFonts w:ascii="Times New Roman" w:eastAsia="Times New Roman" w:hAnsi="Times New Roman" w:cs="Times New Roman"/>
                <w:sz w:val="20"/>
                <w:szCs w:val="20"/>
                <w:lang w:eastAsia="ru-RU"/>
              </w:rPr>
            </w:pPr>
            <w:r w:rsidRPr="00023CC7">
              <w:rPr>
                <w:rFonts w:ascii="Times New Roman" w:eastAsia="Times New Roman" w:hAnsi="Times New Roman" w:cs="Times New Roman"/>
                <w:sz w:val="20"/>
                <w:szCs w:val="20"/>
                <w:lang w:eastAsia="ru-RU"/>
              </w:rPr>
              <w:t>Дата установки водомера и место установки</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14:paraId="569E0FC7" w14:textId="77777777" w:rsidR="00023CC7" w:rsidRPr="00023CC7" w:rsidRDefault="00023CC7" w:rsidP="00023CC7">
            <w:pPr>
              <w:spacing w:after="0" w:line="240" w:lineRule="auto"/>
              <w:jc w:val="center"/>
              <w:rPr>
                <w:rFonts w:ascii="Times New Roman" w:eastAsia="Times New Roman" w:hAnsi="Times New Roman" w:cs="Times New Roman"/>
                <w:sz w:val="20"/>
                <w:szCs w:val="20"/>
                <w:lang w:eastAsia="ru-RU"/>
              </w:rPr>
            </w:pPr>
            <w:r w:rsidRPr="00023CC7">
              <w:rPr>
                <w:rFonts w:ascii="Times New Roman" w:eastAsia="Times New Roman" w:hAnsi="Times New Roman" w:cs="Times New Roman"/>
                <w:sz w:val="20"/>
                <w:szCs w:val="20"/>
                <w:lang w:eastAsia="ru-RU"/>
              </w:rPr>
              <w:t>Дата поверки</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14:paraId="08D0323E" w14:textId="77777777" w:rsidR="00023CC7" w:rsidRPr="00023CC7" w:rsidRDefault="00023CC7" w:rsidP="00023CC7">
            <w:pPr>
              <w:spacing w:after="0" w:line="240" w:lineRule="auto"/>
              <w:jc w:val="center"/>
              <w:rPr>
                <w:rFonts w:ascii="Times New Roman" w:eastAsia="Times New Roman" w:hAnsi="Times New Roman" w:cs="Times New Roman"/>
                <w:sz w:val="20"/>
                <w:szCs w:val="20"/>
                <w:lang w:eastAsia="ru-RU"/>
              </w:rPr>
            </w:pPr>
            <w:r w:rsidRPr="00023CC7">
              <w:rPr>
                <w:rFonts w:ascii="Times New Roman" w:eastAsia="Times New Roman" w:hAnsi="Times New Roman" w:cs="Times New Roman"/>
                <w:sz w:val="20"/>
                <w:szCs w:val="20"/>
                <w:lang w:eastAsia="ru-RU"/>
              </w:rPr>
              <w:t>Дата следующей поверки</w:t>
            </w:r>
          </w:p>
        </w:tc>
      </w:tr>
      <w:tr w:rsidR="00023CC7" w:rsidRPr="00023CC7" w14:paraId="08234562" w14:textId="77777777" w:rsidTr="00023CC7">
        <w:trPr>
          <w:trHeight w:val="278"/>
        </w:trPr>
        <w:tc>
          <w:tcPr>
            <w:tcW w:w="1419" w:type="dxa"/>
            <w:tcBorders>
              <w:top w:val="single" w:sz="4" w:space="0" w:color="auto"/>
              <w:left w:val="single" w:sz="4" w:space="0" w:color="auto"/>
              <w:bottom w:val="single" w:sz="4" w:space="0" w:color="auto"/>
              <w:right w:val="single" w:sz="4" w:space="0" w:color="auto"/>
            </w:tcBorders>
            <w:shd w:val="clear" w:color="auto" w:fill="FFFFFF"/>
          </w:tcPr>
          <w:p w14:paraId="24BA92B1"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shd w:val="clear" w:color="auto" w:fill="FFFFFF"/>
          </w:tcPr>
          <w:p w14:paraId="249A4AF9"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14:paraId="4E3AEE8D"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5DE64A0"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14:paraId="7FC719F3"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499" w:type="dxa"/>
            <w:tcBorders>
              <w:top w:val="single" w:sz="4" w:space="0" w:color="auto"/>
              <w:left w:val="single" w:sz="4" w:space="0" w:color="auto"/>
              <w:bottom w:val="single" w:sz="4" w:space="0" w:color="auto"/>
              <w:right w:val="nil"/>
            </w:tcBorders>
            <w:shd w:val="clear" w:color="auto" w:fill="FFFFFF"/>
          </w:tcPr>
          <w:p w14:paraId="143B7897"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121" w:type="dxa"/>
            <w:tcBorders>
              <w:top w:val="single" w:sz="4" w:space="0" w:color="auto"/>
              <w:left w:val="nil"/>
              <w:bottom w:val="single" w:sz="4" w:space="0" w:color="auto"/>
              <w:right w:val="single" w:sz="4" w:space="0" w:color="auto"/>
            </w:tcBorders>
            <w:shd w:val="clear" w:color="auto" w:fill="FFFFFF"/>
          </w:tcPr>
          <w:p w14:paraId="488DEF54"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r>
      <w:tr w:rsidR="00023CC7" w:rsidRPr="00023CC7" w14:paraId="551CFC90" w14:textId="77777777" w:rsidTr="00023CC7">
        <w:trPr>
          <w:trHeight w:val="283"/>
        </w:trPr>
        <w:tc>
          <w:tcPr>
            <w:tcW w:w="1419" w:type="dxa"/>
            <w:tcBorders>
              <w:top w:val="single" w:sz="4" w:space="0" w:color="auto"/>
              <w:left w:val="single" w:sz="4" w:space="0" w:color="auto"/>
              <w:bottom w:val="single" w:sz="4" w:space="0" w:color="auto"/>
              <w:right w:val="single" w:sz="4" w:space="0" w:color="auto"/>
            </w:tcBorders>
            <w:shd w:val="clear" w:color="auto" w:fill="FFFFFF"/>
          </w:tcPr>
          <w:p w14:paraId="4C29683D"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shd w:val="clear" w:color="auto" w:fill="FFFFFF"/>
          </w:tcPr>
          <w:p w14:paraId="6B90C95E"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14:paraId="2C8A19DB"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90EA007"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14:paraId="511E1298"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499" w:type="dxa"/>
            <w:tcBorders>
              <w:top w:val="single" w:sz="4" w:space="0" w:color="auto"/>
              <w:left w:val="single" w:sz="4" w:space="0" w:color="auto"/>
              <w:bottom w:val="single" w:sz="4" w:space="0" w:color="auto"/>
              <w:right w:val="nil"/>
            </w:tcBorders>
            <w:shd w:val="clear" w:color="auto" w:fill="FFFFFF"/>
          </w:tcPr>
          <w:p w14:paraId="09BC3A32"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121" w:type="dxa"/>
            <w:tcBorders>
              <w:top w:val="single" w:sz="4" w:space="0" w:color="auto"/>
              <w:left w:val="nil"/>
              <w:bottom w:val="single" w:sz="4" w:space="0" w:color="auto"/>
              <w:right w:val="single" w:sz="4" w:space="0" w:color="auto"/>
            </w:tcBorders>
            <w:shd w:val="clear" w:color="auto" w:fill="FFFFFF"/>
          </w:tcPr>
          <w:p w14:paraId="15115600"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r>
      <w:tr w:rsidR="00023CC7" w:rsidRPr="00023CC7" w14:paraId="0CA94004" w14:textId="77777777" w:rsidTr="00023CC7">
        <w:trPr>
          <w:trHeight w:val="278"/>
        </w:trPr>
        <w:tc>
          <w:tcPr>
            <w:tcW w:w="1419" w:type="dxa"/>
            <w:tcBorders>
              <w:top w:val="single" w:sz="4" w:space="0" w:color="auto"/>
              <w:left w:val="single" w:sz="4" w:space="0" w:color="auto"/>
              <w:bottom w:val="single" w:sz="4" w:space="0" w:color="auto"/>
              <w:right w:val="single" w:sz="4" w:space="0" w:color="auto"/>
            </w:tcBorders>
            <w:shd w:val="clear" w:color="auto" w:fill="FFFFFF"/>
          </w:tcPr>
          <w:p w14:paraId="541213DA"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shd w:val="clear" w:color="auto" w:fill="FFFFFF"/>
          </w:tcPr>
          <w:p w14:paraId="54906F7B"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14:paraId="4411A0FE"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35A0BE8"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14:paraId="6087C91A"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499" w:type="dxa"/>
            <w:tcBorders>
              <w:top w:val="single" w:sz="4" w:space="0" w:color="auto"/>
              <w:left w:val="single" w:sz="4" w:space="0" w:color="auto"/>
              <w:bottom w:val="single" w:sz="4" w:space="0" w:color="auto"/>
              <w:right w:val="nil"/>
            </w:tcBorders>
            <w:shd w:val="clear" w:color="auto" w:fill="FFFFFF"/>
          </w:tcPr>
          <w:p w14:paraId="543AD42B"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121" w:type="dxa"/>
            <w:tcBorders>
              <w:top w:val="single" w:sz="4" w:space="0" w:color="auto"/>
              <w:left w:val="nil"/>
              <w:bottom w:val="single" w:sz="4" w:space="0" w:color="auto"/>
              <w:right w:val="single" w:sz="4" w:space="0" w:color="auto"/>
            </w:tcBorders>
            <w:shd w:val="clear" w:color="auto" w:fill="FFFFFF"/>
          </w:tcPr>
          <w:p w14:paraId="6FEA5AC6"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r>
      <w:tr w:rsidR="00023CC7" w:rsidRPr="00023CC7" w14:paraId="2CFC7A01" w14:textId="77777777" w:rsidTr="00023CC7">
        <w:trPr>
          <w:trHeight w:val="283"/>
        </w:trPr>
        <w:tc>
          <w:tcPr>
            <w:tcW w:w="1419" w:type="dxa"/>
            <w:tcBorders>
              <w:top w:val="single" w:sz="4" w:space="0" w:color="auto"/>
              <w:left w:val="single" w:sz="4" w:space="0" w:color="auto"/>
              <w:bottom w:val="single" w:sz="4" w:space="0" w:color="auto"/>
              <w:right w:val="single" w:sz="4" w:space="0" w:color="auto"/>
            </w:tcBorders>
            <w:shd w:val="clear" w:color="auto" w:fill="FFFFFF"/>
          </w:tcPr>
          <w:p w14:paraId="54098416"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shd w:val="clear" w:color="auto" w:fill="FFFFFF"/>
          </w:tcPr>
          <w:p w14:paraId="0C1D2766"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14:paraId="557D1AA4"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3B73F453"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14:paraId="6A70D975"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499" w:type="dxa"/>
            <w:tcBorders>
              <w:top w:val="single" w:sz="4" w:space="0" w:color="auto"/>
              <w:left w:val="single" w:sz="4" w:space="0" w:color="auto"/>
              <w:bottom w:val="single" w:sz="4" w:space="0" w:color="auto"/>
              <w:right w:val="nil"/>
            </w:tcBorders>
            <w:shd w:val="clear" w:color="auto" w:fill="FFFFFF"/>
          </w:tcPr>
          <w:p w14:paraId="06535E62"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c>
          <w:tcPr>
            <w:tcW w:w="1121" w:type="dxa"/>
            <w:tcBorders>
              <w:top w:val="single" w:sz="4" w:space="0" w:color="auto"/>
              <w:left w:val="nil"/>
              <w:bottom w:val="single" w:sz="4" w:space="0" w:color="auto"/>
              <w:right w:val="single" w:sz="4" w:space="0" w:color="auto"/>
            </w:tcBorders>
            <w:shd w:val="clear" w:color="auto" w:fill="FFFFFF"/>
          </w:tcPr>
          <w:p w14:paraId="47589943"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tc>
      </w:tr>
    </w:tbl>
    <w:p w14:paraId="6CE149F5" w14:textId="77777777" w:rsidR="00023CC7" w:rsidRPr="00023CC7" w:rsidRDefault="00023CC7" w:rsidP="00023CC7">
      <w:pPr>
        <w:spacing w:after="0" w:line="240" w:lineRule="auto"/>
        <w:jc w:val="both"/>
        <w:rPr>
          <w:rFonts w:ascii="Times New Roman" w:eastAsia="Times New Roman" w:hAnsi="Times New Roman" w:cs="Times New Roman"/>
          <w:sz w:val="20"/>
          <w:szCs w:val="20"/>
          <w:lang w:eastAsia="ru-RU"/>
        </w:rPr>
      </w:pPr>
    </w:p>
    <w:p w14:paraId="19DF34CA" w14:textId="77777777" w:rsidR="00023CC7" w:rsidRPr="00023CC7" w:rsidRDefault="00023CC7" w:rsidP="00023CC7">
      <w:pPr>
        <w:spacing w:after="0" w:line="240" w:lineRule="auto"/>
        <w:rPr>
          <w:rFonts w:ascii="Times New Roman" w:eastAsia="Times New Roman" w:hAnsi="Times New Roman" w:cs="Times New Roman"/>
          <w:sz w:val="20"/>
          <w:szCs w:val="20"/>
          <w:lang w:eastAsia="ru-RU"/>
        </w:rPr>
      </w:pPr>
    </w:p>
    <w:p w14:paraId="22F8FBBB" w14:textId="77777777" w:rsidR="00023CC7" w:rsidRPr="00023CC7" w:rsidRDefault="00023CC7" w:rsidP="00023CC7">
      <w:pPr>
        <w:spacing w:after="0" w:line="240" w:lineRule="auto"/>
        <w:rPr>
          <w:rFonts w:ascii="Times New Roman" w:eastAsia="Times New Roman" w:hAnsi="Times New Roman" w:cs="Times New Roman"/>
          <w:sz w:val="24"/>
          <w:szCs w:val="24"/>
          <w:lang w:eastAsia="ru-RU"/>
        </w:rPr>
      </w:pPr>
      <w:r w:rsidRPr="00023CC7">
        <w:rPr>
          <w:rFonts w:ascii="Times New Roman" w:eastAsia="Times New Roman" w:hAnsi="Times New Roman" w:cs="Times New Roman"/>
          <w:sz w:val="24"/>
          <w:szCs w:val="24"/>
          <w:lang w:eastAsia="ru-RU"/>
        </w:rPr>
        <w:t>Потребитель обязуется установить водомер до __________________________________</w:t>
      </w:r>
    </w:p>
    <w:p w14:paraId="44DE0050" w14:textId="77777777" w:rsidR="00023CC7" w:rsidRPr="00023CC7" w:rsidRDefault="00023CC7" w:rsidP="00023CC7">
      <w:pPr>
        <w:spacing w:after="0" w:line="240" w:lineRule="auto"/>
        <w:rPr>
          <w:rFonts w:ascii="Times New Roman" w:eastAsia="Times New Roman" w:hAnsi="Times New Roman" w:cs="Times New Roman"/>
          <w:sz w:val="24"/>
          <w:szCs w:val="24"/>
          <w:lang w:eastAsia="ru-RU"/>
        </w:rPr>
      </w:pPr>
    </w:p>
    <w:p w14:paraId="13BECC90" w14:textId="77777777" w:rsidR="00023CC7" w:rsidRPr="00023CC7" w:rsidRDefault="00023CC7" w:rsidP="00023CC7">
      <w:pPr>
        <w:spacing w:after="0" w:line="240" w:lineRule="auto"/>
        <w:rPr>
          <w:rFonts w:ascii="Times New Roman" w:eastAsia="Times New Roman" w:hAnsi="Times New Roman" w:cs="Times New Roman"/>
          <w:sz w:val="24"/>
          <w:szCs w:val="24"/>
          <w:lang w:eastAsia="ru-RU"/>
        </w:rPr>
      </w:pPr>
    </w:p>
    <w:p w14:paraId="19BA7F70" w14:textId="77777777" w:rsidR="000175A5" w:rsidRPr="00FA276F" w:rsidRDefault="000175A5" w:rsidP="00FA276F">
      <w:pPr>
        <w:autoSpaceDE w:val="0"/>
        <w:autoSpaceDN w:val="0"/>
        <w:adjustRightInd w:val="0"/>
        <w:spacing w:after="0" w:line="240" w:lineRule="auto"/>
        <w:ind w:firstLine="709"/>
        <w:jc w:val="both"/>
        <w:rPr>
          <w:rFonts w:ascii="Times New Roman" w:eastAsia="Calibri" w:hAnsi="Times New Roman" w:cs="Times New Roman"/>
        </w:rPr>
      </w:pPr>
    </w:p>
    <w:p w14:paraId="22B7BE56" w14:textId="77777777" w:rsidR="000175A5" w:rsidRPr="00FA276F" w:rsidRDefault="000175A5" w:rsidP="00FA276F">
      <w:pPr>
        <w:autoSpaceDE w:val="0"/>
        <w:autoSpaceDN w:val="0"/>
        <w:adjustRightInd w:val="0"/>
        <w:spacing w:after="0" w:line="240" w:lineRule="auto"/>
        <w:ind w:firstLine="709"/>
        <w:jc w:val="both"/>
        <w:rPr>
          <w:rFonts w:ascii="Times New Roman" w:eastAsia="Calibri" w:hAnsi="Times New Roman" w:cs="Times New Roman"/>
        </w:rPr>
      </w:pPr>
    </w:p>
    <w:tbl>
      <w:tblPr>
        <w:tblW w:w="9416" w:type="dxa"/>
        <w:tblInd w:w="93" w:type="dxa"/>
        <w:tblLayout w:type="fixed"/>
        <w:tblLook w:val="04A0" w:firstRow="1" w:lastRow="0" w:firstColumn="1" w:lastColumn="0" w:noHBand="0" w:noVBand="1"/>
      </w:tblPr>
      <w:tblGrid>
        <w:gridCol w:w="9416"/>
      </w:tblGrid>
      <w:tr w:rsidR="000175A5" w:rsidRPr="00FA276F" w14:paraId="6435B940" w14:textId="77777777" w:rsidTr="00FA276F">
        <w:trPr>
          <w:trHeight w:val="255"/>
        </w:trPr>
        <w:tc>
          <w:tcPr>
            <w:tcW w:w="9416" w:type="dxa"/>
            <w:tcBorders>
              <w:top w:val="nil"/>
              <w:left w:val="nil"/>
              <w:bottom w:val="nil"/>
              <w:right w:val="nil"/>
            </w:tcBorders>
            <w:shd w:val="clear" w:color="auto" w:fill="auto"/>
            <w:noWrap/>
            <w:vAlign w:val="center"/>
            <w:hideMark/>
          </w:tcPr>
          <w:p w14:paraId="7E0DAA20" w14:textId="77777777" w:rsidR="000175A5" w:rsidRPr="00FA276F" w:rsidRDefault="000175A5" w:rsidP="00FA276F">
            <w:pPr>
              <w:spacing w:after="0" w:line="240" w:lineRule="auto"/>
              <w:jc w:val="both"/>
              <w:rPr>
                <w:rFonts w:ascii="Times New Roman" w:eastAsia="Times New Roman" w:hAnsi="Times New Roman" w:cs="Times New Roman"/>
                <w:lang w:eastAsia="ru-RU"/>
              </w:rPr>
            </w:pPr>
          </w:p>
          <w:tbl>
            <w:tblPr>
              <w:tblStyle w:val="a4"/>
              <w:tblW w:w="12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8"/>
              <w:gridCol w:w="5103"/>
              <w:gridCol w:w="3062"/>
            </w:tblGrid>
            <w:tr w:rsidR="00DE1035" w:rsidRPr="00FA276F" w14:paraId="5D338D90" w14:textId="77777777" w:rsidTr="00DE1035">
              <w:tc>
                <w:tcPr>
                  <w:tcW w:w="4018" w:type="dxa"/>
                </w:tcPr>
                <w:p w14:paraId="6D44995D" w14:textId="77777777" w:rsidR="00DE1035" w:rsidRPr="00DE1035" w:rsidRDefault="00DE1035" w:rsidP="00DE1035">
                  <w:pPr>
                    <w:autoSpaceDE w:val="0"/>
                    <w:autoSpaceDN w:val="0"/>
                    <w:adjustRightInd w:val="0"/>
                    <w:jc w:val="both"/>
                    <w:rPr>
                      <w:rFonts w:eastAsia="Calibri"/>
                      <w:b/>
                      <w:sz w:val="22"/>
                      <w:szCs w:val="22"/>
                    </w:rPr>
                  </w:pPr>
                  <w:r w:rsidRPr="00DE1035">
                    <w:rPr>
                      <w:b/>
                      <w:sz w:val="22"/>
                      <w:szCs w:val="22"/>
                    </w:rPr>
                    <w:t>Ресурсоснабжающая организация:</w:t>
                  </w:r>
                  <w:r w:rsidRPr="00DE1035">
                    <w:rPr>
                      <w:rFonts w:eastAsia="Calibri"/>
                      <w:b/>
                      <w:sz w:val="22"/>
                      <w:szCs w:val="22"/>
                    </w:rPr>
                    <w:tab/>
                    <w:t xml:space="preserve">  </w:t>
                  </w:r>
                  <w:r w:rsidRPr="00DE1035">
                    <w:rPr>
                      <w:rFonts w:eastAsia="Calibri"/>
                      <w:b/>
                      <w:sz w:val="22"/>
                      <w:szCs w:val="22"/>
                    </w:rPr>
                    <w:tab/>
                  </w:r>
                  <w:r w:rsidRPr="00DE1035">
                    <w:rPr>
                      <w:rFonts w:eastAsia="Calibri"/>
                      <w:b/>
                      <w:sz w:val="22"/>
                      <w:szCs w:val="22"/>
                    </w:rPr>
                    <w:tab/>
                  </w:r>
                </w:p>
              </w:tc>
              <w:tc>
                <w:tcPr>
                  <w:tcW w:w="5103" w:type="dxa"/>
                </w:tcPr>
                <w:p w14:paraId="7BBC7BD8" w14:textId="77777777" w:rsidR="00DE1035" w:rsidRPr="00DE1035" w:rsidRDefault="00DE1035" w:rsidP="00DE1035">
                  <w:pPr>
                    <w:autoSpaceDE w:val="0"/>
                    <w:autoSpaceDN w:val="0"/>
                    <w:adjustRightInd w:val="0"/>
                    <w:jc w:val="both"/>
                    <w:rPr>
                      <w:rFonts w:eastAsia="Calibri"/>
                      <w:b/>
                      <w:sz w:val="22"/>
                      <w:szCs w:val="22"/>
                    </w:rPr>
                  </w:pPr>
                  <w:r w:rsidRPr="00DE1035">
                    <w:rPr>
                      <w:rFonts w:eastAsia="Calibri"/>
                      <w:b/>
                      <w:sz w:val="22"/>
                      <w:szCs w:val="22"/>
                    </w:rPr>
                    <w:t xml:space="preserve">                  Потребитель:</w:t>
                  </w:r>
                </w:p>
                <w:p w14:paraId="08E7FF70" w14:textId="77777777" w:rsidR="00DE1035" w:rsidRPr="00DE1035" w:rsidRDefault="00DE1035" w:rsidP="00DE1035">
                  <w:pPr>
                    <w:autoSpaceDE w:val="0"/>
                    <w:autoSpaceDN w:val="0"/>
                    <w:adjustRightInd w:val="0"/>
                    <w:jc w:val="both"/>
                    <w:rPr>
                      <w:rFonts w:eastAsia="Calibri"/>
                      <w:b/>
                      <w:sz w:val="22"/>
                      <w:szCs w:val="22"/>
                    </w:rPr>
                  </w:pPr>
                </w:p>
              </w:tc>
              <w:tc>
                <w:tcPr>
                  <w:tcW w:w="3062" w:type="dxa"/>
                </w:tcPr>
                <w:p w14:paraId="473F29CE" w14:textId="77777777" w:rsidR="00DE1035" w:rsidRPr="007525F0" w:rsidRDefault="00DE1035" w:rsidP="00DE1035">
                  <w:pPr>
                    <w:autoSpaceDE w:val="0"/>
                    <w:autoSpaceDN w:val="0"/>
                    <w:adjustRightInd w:val="0"/>
                    <w:jc w:val="both"/>
                    <w:rPr>
                      <w:rFonts w:eastAsia="Calibri"/>
                      <w:b/>
                    </w:rPr>
                  </w:pPr>
                </w:p>
              </w:tc>
            </w:tr>
            <w:tr w:rsidR="00DE1035" w:rsidRPr="00FA276F" w14:paraId="58A3C947" w14:textId="77777777" w:rsidTr="00DE1035">
              <w:tc>
                <w:tcPr>
                  <w:tcW w:w="4018" w:type="dxa"/>
                </w:tcPr>
                <w:p w14:paraId="1DCAC354" w14:textId="77777777" w:rsidR="00DE1035" w:rsidRDefault="00DE1035" w:rsidP="00DE1035">
                  <w:pPr>
                    <w:autoSpaceDE w:val="0"/>
                    <w:autoSpaceDN w:val="0"/>
                    <w:adjustRightInd w:val="0"/>
                    <w:jc w:val="both"/>
                    <w:rPr>
                      <w:rFonts w:eastAsia="Calibri"/>
                      <w:b/>
                    </w:rPr>
                  </w:pPr>
                </w:p>
                <w:p w14:paraId="06B42438" w14:textId="77777777" w:rsidR="00DE1035" w:rsidRPr="007525F0" w:rsidRDefault="00DE1035" w:rsidP="00DE1035">
                  <w:pPr>
                    <w:autoSpaceDE w:val="0"/>
                    <w:autoSpaceDN w:val="0"/>
                    <w:adjustRightInd w:val="0"/>
                    <w:jc w:val="both"/>
                    <w:rPr>
                      <w:rFonts w:eastAsia="Calibri"/>
                      <w:b/>
                    </w:rPr>
                  </w:pPr>
                </w:p>
              </w:tc>
              <w:tc>
                <w:tcPr>
                  <w:tcW w:w="5103" w:type="dxa"/>
                </w:tcPr>
                <w:p w14:paraId="47DE1C62" w14:textId="77777777" w:rsidR="00DE1035" w:rsidRPr="007525F0" w:rsidRDefault="00DE1035" w:rsidP="00DE1035">
                  <w:pPr>
                    <w:autoSpaceDE w:val="0"/>
                    <w:autoSpaceDN w:val="0"/>
                    <w:adjustRightInd w:val="0"/>
                    <w:jc w:val="both"/>
                    <w:rPr>
                      <w:rFonts w:eastAsia="Calibri"/>
                      <w:b/>
                    </w:rPr>
                  </w:pPr>
                </w:p>
              </w:tc>
              <w:tc>
                <w:tcPr>
                  <w:tcW w:w="3062" w:type="dxa"/>
                </w:tcPr>
                <w:p w14:paraId="2EF3C39A" w14:textId="77777777" w:rsidR="00DE1035" w:rsidRPr="007525F0" w:rsidRDefault="00DE1035" w:rsidP="00DE1035">
                  <w:pPr>
                    <w:autoSpaceDE w:val="0"/>
                    <w:autoSpaceDN w:val="0"/>
                    <w:adjustRightInd w:val="0"/>
                    <w:jc w:val="both"/>
                    <w:rPr>
                      <w:rFonts w:eastAsia="Calibri"/>
                      <w:b/>
                    </w:rPr>
                  </w:pPr>
                </w:p>
              </w:tc>
            </w:tr>
            <w:tr w:rsidR="00DE1035" w:rsidRPr="00FA276F" w14:paraId="45874FEF" w14:textId="77777777" w:rsidTr="00DE1035">
              <w:tc>
                <w:tcPr>
                  <w:tcW w:w="4018" w:type="dxa"/>
                </w:tcPr>
                <w:p w14:paraId="1E6D9CEF" w14:textId="77777777" w:rsidR="00DE1035" w:rsidRPr="007525F0" w:rsidRDefault="00DE1035" w:rsidP="00DE1035">
                  <w:pPr>
                    <w:autoSpaceDE w:val="0"/>
                    <w:autoSpaceDN w:val="0"/>
                    <w:adjustRightInd w:val="0"/>
                    <w:jc w:val="both"/>
                    <w:rPr>
                      <w:rFonts w:eastAsia="Calibri"/>
                      <w:b/>
                    </w:rPr>
                  </w:pPr>
                  <w:r>
                    <w:rPr>
                      <w:rFonts w:eastAsia="Calibri"/>
                      <w:b/>
                    </w:rPr>
                    <w:t>__________________________________</w:t>
                  </w:r>
                </w:p>
              </w:tc>
              <w:tc>
                <w:tcPr>
                  <w:tcW w:w="5103" w:type="dxa"/>
                </w:tcPr>
                <w:p w14:paraId="6E2A4521" w14:textId="77777777" w:rsidR="00DE1035" w:rsidRPr="007525F0" w:rsidRDefault="00DE1035" w:rsidP="00DE1035">
                  <w:pPr>
                    <w:autoSpaceDE w:val="0"/>
                    <w:autoSpaceDN w:val="0"/>
                    <w:adjustRightInd w:val="0"/>
                    <w:ind w:right="-2291"/>
                    <w:rPr>
                      <w:rFonts w:eastAsia="Calibri"/>
                      <w:b/>
                    </w:rPr>
                  </w:pPr>
                  <w:r>
                    <w:rPr>
                      <w:rFonts w:eastAsia="Calibri"/>
                      <w:b/>
                    </w:rPr>
                    <w:t xml:space="preserve">                      ________________________________</w:t>
                  </w:r>
                </w:p>
              </w:tc>
              <w:tc>
                <w:tcPr>
                  <w:tcW w:w="3062" w:type="dxa"/>
                </w:tcPr>
                <w:p w14:paraId="66AAE7B1" w14:textId="77777777" w:rsidR="00DE1035" w:rsidRPr="007525F0" w:rsidRDefault="00DE1035" w:rsidP="00DE1035">
                  <w:pPr>
                    <w:autoSpaceDE w:val="0"/>
                    <w:autoSpaceDN w:val="0"/>
                    <w:adjustRightInd w:val="0"/>
                    <w:jc w:val="both"/>
                    <w:rPr>
                      <w:rFonts w:eastAsia="Calibri"/>
                      <w:b/>
                    </w:rPr>
                  </w:pPr>
                </w:p>
              </w:tc>
            </w:tr>
            <w:tr w:rsidR="00DE1035" w:rsidRPr="00FA276F" w14:paraId="51BCDA93" w14:textId="77777777" w:rsidTr="00DE1035">
              <w:tc>
                <w:tcPr>
                  <w:tcW w:w="4018" w:type="dxa"/>
                </w:tcPr>
                <w:p w14:paraId="73126D78" w14:textId="77777777" w:rsidR="00DE1035" w:rsidRPr="007525F0" w:rsidRDefault="00DE1035" w:rsidP="00DE1035">
                  <w:pPr>
                    <w:autoSpaceDE w:val="0"/>
                    <w:autoSpaceDN w:val="0"/>
                    <w:adjustRightInd w:val="0"/>
                    <w:jc w:val="both"/>
                    <w:rPr>
                      <w:rFonts w:eastAsia="Calibri"/>
                      <w:b/>
                    </w:rPr>
                  </w:pPr>
                </w:p>
              </w:tc>
              <w:tc>
                <w:tcPr>
                  <w:tcW w:w="5103" w:type="dxa"/>
                </w:tcPr>
                <w:p w14:paraId="24FE9925" w14:textId="77777777" w:rsidR="00DE1035" w:rsidRPr="007525F0" w:rsidRDefault="00DE1035" w:rsidP="00DE1035">
                  <w:pPr>
                    <w:autoSpaceDE w:val="0"/>
                    <w:autoSpaceDN w:val="0"/>
                    <w:adjustRightInd w:val="0"/>
                    <w:jc w:val="both"/>
                    <w:rPr>
                      <w:rFonts w:eastAsia="Calibri"/>
                      <w:b/>
                    </w:rPr>
                  </w:pPr>
                </w:p>
              </w:tc>
              <w:tc>
                <w:tcPr>
                  <w:tcW w:w="3062" w:type="dxa"/>
                </w:tcPr>
                <w:p w14:paraId="5645E05B" w14:textId="77777777" w:rsidR="00DE1035" w:rsidRPr="007525F0" w:rsidRDefault="00DE1035" w:rsidP="00DE1035">
                  <w:pPr>
                    <w:autoSpaceDE w:val="0"/>
                    <w:autoSpaceDN w:val="0"/>
                    <w:adjustRightInd w:val="0"/>
                    <w:jc w:val="both"/>
                    <w:rPr>
                      <w:rFonts w:eastAsia="Calibri"/>
                      <w:b/>
                    </w:rPr>
                  </w:pPr>
                </w:p>
              </w:tc>
            </w:tr>
            <w:tr w:rsidR="00DE1035" w:rsidRPr="00FA276F" w14:paraId="2AAB1C09" w14:textId="77777777" w:rsidTr="00DE1035">
              <w:tc>
                <w:tcPr>
                  <w:tcW w:w="4018" w:type="dxa"/>
                </w:tcPr>
                <w:p w14:paraId="551A193C" w14:textId="77777777" w:rsidR="00DE1035" w:rsidRPr="007525F0" w:rsidRDefault="00DE1035" w:rsidP="00DE1035">
                  <w:pPr>
                    <w:autoSpaceDE w:val="0"/>
                    <w:autoSpaceDN w:val="0"/>
                    <w:adjustRightInd w:val="0"/>
                    <w:jc w:val="both"/>
                    <w:rPr>
                      <w:rFonts w:eastAsia="Calibri"/>
                      <w:b/>
                    </w:rPr>
                  </w:pPr>
                </w:p>
              </w:tc>
              <w:tc>
                <w:tcPr>
                  <w:tcW w:w="5103" w:type="dxa"/>
                </w:tcPr>
                <w:p w14:paraId="6546F8D9" w14:textId="77777777" w:rsidR="00DE1035" w:rsidRPr="007525F0" w:rsidRDefault="00DE1035" w:rsidP="00DE1035">
                  <w:pPr>
                    <w:autoSpaceDE w:val="0"/>
                    <w:autoSpaceDN w:val="0"/>
                    <w:adjustRightInd w:val="0"/>
                    <w:jc w:val="both"/>
                    <w:rPr>
                      <w:rFonts w:eastAsia="Calibri"/>
                      <w:b/>
                    </w:rPr>
                  </w:pPr>
                </w:p>
              </w:tc>
              <w:tc>
                <w:tcPr>
                  <w:tcW w:w="3062" w:type="dxa"/>
                </w:tcPr>
                <w:p w14:paraId="6EC585CE" w14:textId="77777777" w:rsidR="00DE1035" w:rsidRPr="007525F0" w:rsidRDefault="00DE1035" w:rsidP="00DE1035">
                  <w:pPr>
                    <w:autoSpaceDE w:val="0"/>
                    <w:autoSpaceDN w:val="0"/>
                    <w:adjustRightInd w:val="0"/>
                    <w:jc w:val="both"/>
                    <w:rPr>
                      <w:rFonts w:eastAsia="Calibri"/>
                      <w:b/>
                    </w:rPr>
                  </w:pPr>
                </w:p>
              </w:tc>
            </w:tr>
            <w:tr w:rsidR="00DE1035" w:rsidRPr="00FA276F" w14:paraId="62E9F8CD" w14:textId="77777777" w:rsidTr="00DE1035">
              <w:tc>
                <w:tcPr>
                  <w:tcW w:w="4018" w:type="dxa"/>
                </w:tcPr>
                <w:p w14:paraId="015F43D7" w14:textId="77777777" w:rsidR="00DE1035" w:rsidRPr="007525F0" w:rsidRDefault="00DE1035" w:rsidP="00DE1035">
                  <w:pPr>
                    <w:autoSpaceDE w:val="0"/>
                    <w:autoSpaceDN w:val="0"/>
                    <w:adjustRightInd w:val="0"/>
                    <w:jc w:val="both"/>
                    <w:rPr>
                      <w:rFonts w:eastAsia="Calibri"/>
                      <w:b/>
                    </w:rPr>
                  </w:pPr>
                </w:p>
              </w:tc>
              <w:tc>
                <w:tcPr>
                  <w:tcW w:w="5103" w:type="dxa"/>
                </w:tcPr>
                <w:p w14:paraId="3EBA35EB" w14:textId="77777777" w:rsidR="00DE1035" w:rsidRPr="007525F0" w:rsidRDefault="00DE1035" w:rsidP="00DE1035">
                  <w:pPr>
                    <w:autoSpaceDE w:val="0"/>
                    <w:autoSpaceDN w:val="0"/>
                    <w:adjustRightInd w:val="0"/>
                    <w:jc w:val="both"/>
                    <w:rPr>
                      <w:rFonts w:eastAsia="Calibri"/>
                      <w:b/>
                    </w:rPr>
                  </w:pPr>
                </w:p>
              </w:tc>
              <w:tc>
                <w:tcPr>
                  <w:tcW w:w="3062" w:type="dxa"/>
                </w:tcPr>
                <w:p w14:paraId="08B355A9" w14:textId="77777777" w:rsidR="00DE1035" w:rsidRPr="007525F0" w:rsidRDefault="00DE1035" w:rsidP="00DE1035">
                  <w:pPr>
                    <w:autoSpaceDE w:val="0"/>
                    <w:autoSpaceDN w:val="0"/>
                    <w:adjustRightInd w:val="0"/>
                    <w:jc w:val="both"/>
                    <w:rPr>
                      <w:rFonts w:eastAsia="Calibri"/>
                      <w:b/>
                    </w:rPr>
                  </w:pPr>
                </w:p>
              </w:tc>
            </w:tr>
          </w:tbl>
          <w:p w14:paraId="44FACA75" w14:textId="77777777" w:rsidR="000175A5" w:rsidRPr="00FA276F" w:rsidRDefault="000175A5" w:rsidP="00FA276F">
            <w:pPr>
              <w:spacing w:after="0" w:line="240" w:lineRule="auto"/>
              <w:jc w:val="both"/>
              <w:rPr>
                <w:rFonts w:ascii="Times New Roman" w:eastAsia="Times New Roman" w:hAnsi="Times New Roman" w:cs="Times New Roman"/>
                <w:lang w:eastAsia="ru-RU"/>
              </w:rPr>
            </w:pPr>
          </w:p>
        </w:tc>
      </w:tr>
    </w:tbl>
    <w:p w14:paraId="7C10C8C7" w14:textId="77777777" w:rsidR="000175A5" w:rsidRPr="00FA276F" w:rsidRDefault="000175A5" w:rsidP="00FA276F">
      <w:pPr>
        <w:spacing w:after="0" w:line="240" w:lineRule="auto"/>
        <w:ind w:left="6237"/>
        <w:jc w:val="both"/>
        <w:rPr>
          <w:rFonts w:ascii="Times New Roman" w:hAnsi="Times New Roman" w:cs="Times New Roman"/>
          <w:lang w:eastAsia="ru-RU"/>
        </w:rPr>
      </w:pPr>
    </w:p>
    <w:p w14:paraId="2AF37627" w14:textId="77777777" w:rsidR="000175A5" w:rsidRPr="00FA276F" w:rsidRDefault="000175A5" w:rsidP="00FA276F">
      <w:pPr>
        <w:spacing w:after="0" w:line="240" w:lineRule="auto"/>
        <w:ind w:left="6237"/>
        <w:jc w:val="both"/>
        <w:rPr>
          <w:rFonts w:ascii="Times New Roman" w:hAnsi="Times New Roman" w:cs="Times New Roman"/>
          <w:lang w:eastAsia="ru-RU"/>
        </w:rPr>
      </w:pPr>
    </w:p>
    <w:p w14:paraId="59087362" w14:textId="77777777" w:rsidR="000175A5" w:rsidRPr="00FA276F" w:rsidRDefault="000175A5" w:rsidP="00FA276F">
      <w:pPr>
        <w:autoSpaceDE w:val="0"/>
        <w:autoSpaceDN w:val="0"/>
        <w:adjustRightInd w:val="0"/>
        <w:spacing w:after="0" w:line="240" w:lineRule="auto"/>
        <w:ind w:firstLine="709"/>
        <w:jc w:val="both"/>
        <w:rPr>
          <w:rFonts w:ascii="Times New Roman" w:eastAsia="Calibri" w:hAnsi="Times New Roman" w:cs="Times New Roman"/>
        </w:rPr>
      </w:pPr>
    </w:p>
    <w:p w14:paraId="343F5FCD" w14:textId="77777777" w:rsidR="000175A5" w:rsidRDefault="000175A5" w:rsidP="008211C0">
      <w:pPr>
        <w:jc w:val="both"/>
        <w:rPr>
          <w:rFonts w:ascii="Times New Roman" w:eastAsia="Calibri" w:hAnsi="Times New Roman" w:cs="Times New Roman"/>
        </w:rPr>
      </w:pPr>
    </w:p>
    <w:p w14:paraId="7E4B1635" w14:textId="77777777" w:rsidR="00DC677F" w:rsidRDefault="00DC677F" w:rsidP="008211C0">
      <w:pPr>
        <w:jc w:val="both"/>
        <w:rPr>
          <w:rFonts w:ascii="Times New Roman" w:eastAsia="Calibri" w:hAnsi="Times New Roman" w:cs="Times New Roman"/>
        </w:rPr>
      </w:pPr>
    </w:p>
    <w:p w14:paraId="219FEE2F" w14:textId="77777777" w:rsidR="00DC677F" w:rsidRDefault="00DC677F" w:rsidP="008211C0">
      <w:pPr>
        <w:jc w:val="both"/>
        <w:rPr>
          <w:rFonts w:ascii="Times New Roman" w:eastAsia="Calibri" w:hAnsi="Times New Roman" w:cs="Times New Roman"/>
        </w:rPr>
      </w:pPr>
    </w:p>
    <w:p w14:paraId="0F814F87" w14:textId="77777777" w:rsidR="00DC677F" w:rsidRDefault="00DC677F" w:rsidP="008211C0">
      <w:pPr>
        <w:jc w:val="both"/>
        <w:rPr>
          <w:rFonts w:ascii="Times New Roman" w:eastAsia="Calibri" w:hAnsi="Times New Roman" w:cs="Times New Roman"/>
        </w:rPr>
      </w:pPr>
    </w:p>
    <w:p w14:paraId="6ED4A856" w14:textId="77777777" w:rsidR="00DC677F" w:rsidRDefault="00DC677F" w:rsidP="008211C0">
      <w:pPr>
        <w:jc w:val="both"/>
        <w:rPr>
          <w:rFonts w:ascii="Times New Roman" w:eastAsia="Calibri" w:hAnsi="Times New Roman" w:cs="Times New Roman"/>
        </w:rPr>
      </w:pPr>
    </w:p>
    <w:p w14:paraId="6F4AD138" w14:textId="77777777" w:rsidR="00DC677F" w:rsidRDefault="00DC677F" w:rsidP="008211C0">
      <w:pPr>
        <w:jc w:val="both"/>
        <w:rPr>
          <w:rFonts w:ascii="Times New Roman" w:eastAsia="Calibri" w:hAnsi="Times New Roman" w:cs="Times New Roman"/>
        </w:rPr>
      </w:pPr>
    </w:p>
    <w:p w14:paraId="2449336D" w14:textId="77777777" w:rsidR="00DC677F" w:rsidRDefault="00DC677F" w:rsidP="008211C0">
      <w:pPr>
        <w:jc w:val="both"/>
        <w:rPr>
          <w:rFonts w:ascii="Times New Roman" w:eastAsia="Calibri" w:hAnsi="Times New Roman" w:cs="Times New Roman"/>
        </w:rPr>
      </w:pPr>
    </w:p>
    <w:p w14:paraId="2746AD99" w14:textId="77777777" w:rsidR="00DC677F" w:rsidRDefault="00DC677F" w:rsidP="008211C0">
      <w:pPr>
        <w:jc w:val="both"/>
        <w:rPr>
          <w:rFonts w:ascii="Times New Roman" w:eastAsia="Calibri" w:hAnsi="Times New Roman" w:cs="Times New Roman"/>
        </w:rPr>
      </w:pPr>
    </w:p>
    <w:p w14:paraId="5D7E879E" w14:textId="77777777" w:rsidR="00DC677F" w:rsidRDefault="00DC677F" w:rsidP="008211C0">
      <w:pPr>
        <w:jc w:val="both"/>
        <w:rPr>
          <w:rFonts w:ascii="Times New Roman" w:eastAsia="Calibri" w:hAnsi="Times New Roman" w:cs="Times New Roman"/>
        </w:rPr>
      </w:pPr>
    </w:p>
    <w:p w14:paraId="5A25ABB6" w14:textId="77777777" w:rsidR="00DC677F" w:rsidRDefault="00DC677F" w:rsidP="008211C0">
      <w:pPr>
        <w:jc w:val="both"/>
        <w:rPr>
          <w:rFonts w:ascii="Times New Roman" w:eastAsia="Calibri" w:hAnsi="Times New Roman" w:cs="Times New Roman"/>
        </w:rPr>
      </w:pPr>
    </w:p>
    <w:p w14:paraId="723953DC" w14:textId="77777777" w:rsidR="00DC677F" w:rsidRDefault="00DC677F" w:rsidP="008211C0">
      <w:pPr>
        <w:jc w:val="both"/>
        <w:rPr>
          <w:rFonts w:ascii="Times New Roman" w:eastAsia="Calibri" w:hAnsi="Times New Roman" w:cs="Times New Roman"/>
        </w:rPr>
      </w:pPr>
    </w:p>
    <w:p w14:paraId="1C530A99" w14:textId="77777777" w:rsidR="00DC677F" w:rsidRDefault="00DC677F" w:rsidP="008211C0">
      <w:pPr>
        <w:jc w:val="both"/>
        <w:rPr>
          <w:rFonts w:ascii="Times New Roman" w:eastAsia="Calibri" w:hAnsi="Times New Roman" w:cs="Times New Roman"/>
        </w:rPr>
      </w:pPr>
    </w:p>
    <w:p w14:paraId="38CA43CF" w14:textId="77777777" w:rsidR="00DC677F" w:rsidRDefault="00DC677F" w:rsidP="00DC677F">
      <w:pPr>
        <w:pStyle w:val="ConsPlusNonformat"/>
        <w:widowControl/>
        <w:ind w:left="2832"/>
        <w:jc w:val="both"/>
        <w:rPr>
          <w:rFonts w:ascii="Times New Roman" w:hAnsi="Times New Roman" w:cs="Times New Roman"/>
        </w:rPr>
      </w:pPr>
      <w:r w:rsidRPr="00A01833">
        <w:rPr>
          <w:rFonts w:ascii="Times New Roman" w:hAnsi="Times New Roman" w:cs="Times New Roman"/>
        </w:rPr>
        <w:lastRenderedPageBreak/>
        <w:t xml:space="preserve">Директору МП «Водоканал» </w:t>
      </w:r>
      <w:r>
        <w:rPr>
          <w:rFonts w:ascii="Times New Roman" w:hAnsi="Times New Roman" w:cs="Times New Roman"/>
        </w:rPr>
        <w:t xml:space="preserve">  </w:t>
      </w:r>
      <w:r w:rsidRPr="00A01833">
        <w:rPr>
          <w:rFonts w:ascii="Times New Roman" w:hAnsi="Times New Roman" w:cs="Times New Roman"/>
        </w:rPr>
        <w:t xml:space="preserve">г. Великие Луки     </w:t>
      </w:r>
    </w:p>
    <w:p w14:paraId="429826D4" w14:textId="77777777" w:rsidR="00DC677F" w:rsidRPr="00A01833" w:rsidRDefault="00DC677F" w:rsidP="00DC677F">
      <w:pPr>
        <w:pStyle w:val="ConsPlusNonformat"/>
        <w:widowControl/>
        <w:ind w:left="2832"/>
        <w:jc w:val="both"/>
        <w:rPr>
          <w:rFonts w:ascii="Times New Roman" w:hAnsi="Times New Roman" w:cs="Times New Roman"/>
        </w:rPr>
      </w:pPr>
      <w:r w:rsidRPr="00A01833">
        <w:rPr>
          <w:rFonts w:ascii="Times New Roman" w:hAnsi="Times New Roman" w:cs="Times New Roman"/>
        </w:rPr>
        <w:t>182113, Псковская обл., г. Великие Луки,</w:t>
      </w:r>
      <w:r>
        <w:rPr>
          <w:rFonts w:ascii="Times New Roman" w:hAnsi="Times New Roman" w:cs="Times New Roman"/>
        </w:rPr>
        <w:t xml:space="preserve">  </w:t>
      </w:r>
      <w:r w:rsidRPr="00A01833">
        <w:rPr>
          <w:rFonts w:ascii="Times New Roman" w:hAnsi="Times New Roman" w:cs="Times New Roman"/>
        </w:rPr>
        <w:t xml:space="preserve">пер. Водопроводный, д. 10                    </w:t>
      </w:r>
    </w:p>
    <w:p w14:paraId="6216698E" w14:textId="77777777" w:rsidR="00DC677F" w:rsidRDefault="00DC677F" w:rsidP="00DC677F">
      <w:pPr>
        <w:pStyle w:val="ConsPlusNonformat"/>
        <w:widowControl/>
        <w:ind w:left="2832"/>
        <w:jc w:val="both"/>
        <w:rPr>
          <w:rFonts w:ascii="Times New Roman" w:hAnsi="Times New Roman" w:cs="Times New Roman"/>
        </w:rPr>
      </w:pPr>
    </w:p>
    <w:p w14:paraId="10DC64ED" w14:textId="77777777" w:rsidR="00DC677F" w:rsidRDefault="00DC677F" w:rsidP="00DC677F">
      <w:pPr>
        <w:pStyle w:val="ConsPlusNonformat"/>
        <w:widowControl/>
        <w:ind w:left="2832"/>
        <w:jc w:val="both"/>
        <w:rPr>
          <w:rFonts w:ascii="Times New Roman" w:hAnsi="Times New Roman" w:cs="Times New Roman"/>
        </w:rPr>
      </w:pPr>
      <w:r>
        <w:rPr>
          <w:rFonts w:ascii="Times New Roman" w:hAnsi="Times New Roman" w:cs="Times New Roman"/>
        </w:rPr>
        <w:t>от</w:t>
      </w:r>
      <w:r w:rsidRPr="00A01833">
        <w:rPr>
          <w:rFonts w:ascii="Times New Roman" w:hAnsi="Times New Roman" w:cs="Times New Roman"/>
        </w:rPr>
        <w:t>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w:t>
      </w:r>
    </w:p>
    <w:p w14:paraId="721880A2" w14:textId="77777777" w:rsidR="00DC677F" w:rsidRPr="00F101FD" w:rsidRDefault="00DC677F" w:rsidP="00DC677F">
      <w:pPr>
        <w:pStyle w:val="ConsPlusNonformat"/>
        <w:widowControl/>
        <w:ind w:left="2832"/>
        <w:jc w:val="both"/>
        <w:rPr>
          <w:rFonts w:ascii="Times New Roman" w:hAnsi="Times New Roman" w:cs="Times New Roman"/>
        </w:rPr>
      </w:pPr>
      <w:r>
        <w:rPr>
          <w:rFonts w:ascii="Times New Roman" w:hAnsi="Times New Roman" w:cs="Times New Roman"/>
        </w:rPr>
        <w:t xml:space="preserve">          </w:t>
      </w:r>
      <w:r w:rsidRPr="00286578">
        <w:rPr>
          <w:rFonts w:ascii="Times New Roman" w:hAnsi="Times New Roman" w:cs="Times New Roman"/>
          <w:sz w:val="28"/>
          <w:szCs w:val="28"/>
        </w:rPr>
        <w:t xml:space="preserve"> </w:t>
      </w:r>
      <w:r w:rsidRPr="00F84D25">
        <w:rPr>
          <w:rFonts w:ascii="Times New Roman" w:hAnsi="Times New Roman" w:cs="Times New Roman"/>
          <w:sz w:val="16"/>
          <w:szCs w:val="16"/>
        </w:rPr>
        <w:t>(Ф.И.О. субъекта персональных данных, адрес)</w:t>
      </w:r>
    </w:p>
    <w:p w14:paraId="310BAAF5" w14:textId="77777777" w:rsidR="00DC677F" w:rsidRDefault="00DC677F" w:rsidP="00DC677F">
      <w:pPr>
        <w:pStyle w:val="ConsPlusNonformat"/>
        <w:widowControl/>
        <w:jc w:val="center"/>
        <w:rPr>
          <w:rFonts w:ascii="Times New Roman" w:hAnsi="Times New Roman" w:cs="Times New Roman"/>
        </w:rPr>
      </w:pPr>
    </w:p>
    <w:p w14:paraId="27AA4642" w14:textId="77777777" w:rsidR="00DC677F" w:rsidRPr="00A01833" w:rsidRDefault="00DC677F" w:rsidP="00DC677F">
      <w:pPr>
        <w:pStyle w:val="ConsPlusNonformat"/>
        <w:widowControl/>
        <w:jc w:val="center"/>
        <w:rPr>
          <w:rFonts w:ascii="Times New Roman" w:hAnsi="Times New Roman" w:cs="Times New Roman"/>
        </w:rPr>
      </w:pPr>
      <w:r w:rsidRPr="00A01833">
        <w:rPr>
          <w:rFonts w:ascii="Times New Roman" w:hAnsi="Times New Roman" w:cs="Times New Roman"/>
        </w:rPr>
        <w:t>СОГЛАСИЕ</w:t>
      </w:r>
    </w:p>
    <w:p w14:paraId="4A560FDE" w14:textId="77777777" w:rsidR="00DC677F" w:rsidRPr="00A01833" w:rsidRDefault="00DC677F" w:rsidP="00DC677F">
      <w:pPr>
        <w:pStyle w:val="ConsPlusNonformat"/>
        <w:widowControl/>
        <w:jc w:val="center"/>
        <w:rPr>
          <w:rFonts w:ascii="Times New Roman" w:hAnsi="Times New Roman" w:cs="Times New Roman"/>
        </w:rPr>
      </w:pPr>
      <w:r w:rsidRPr="00A01833">
        <w:rPr>
          <w:rFonts w:ascii="Times New Roman" w:hAnsi="Times New Roman" w:cs="Times New Roman"/>
        </w:rPr>
        <w:t>на обработку персональных данных</w:t>
      </w:r>
      <w:r>
        <w:rPr>
          <w:rFonts w:ascii="Times New Roman" w:hAnsi="Times New Roman" w:cs="Times New Roman"/>
        </w:rPr>
        <w:t xml:space="preserve"> и СМС информирование</w:t>
      </w:r>
    </w:p>
    <w:p w14:paraId="62AB92D6" w14:textId="77777777" w:rsidR="00DC677F" w:rsidRPr="00A01833" w:rsidRDefault="00DC677F" w:rsidP="00DC677F">
      <w:pPr>
        <w:pStyle w:val="ConsPlusNonformat"/>
        <w:widowControl/>
        <w:rPr>
          <w:rFonts w:ascii="Times New Roman" w:hAnsi="Times New Roman" w:cs="Times New Roman"/>
        </w:rPr>
      </w:pPr>
    </w:p>
    <w:p w14:paraId="6B2CF7C0" w14:textId="77777777" w:rsidR="00DC677F" w:rsidRPr="00A01833" w:rsidRDefault="00DC677F" w:rsidP="00DC677F">
      <w:pPr>
        <w:pStyle w:val="ConsPlusNonformat"/>
        <w:widowControl/>
        <w:rPr>
          <w:rFonts w:ascii="Times New Roman" w:hAnsi="Times New Roman" w:cs="Times New Roman"/>
        </w:rPr>
      </w:pPr>
      <w:r w:rsidRPr="00A01833">
        <w:rPr>
          <w:rFonts w:ascii="Times New Roman" w:hAnsi="Times New Roman" w:cs="Times New Roman"/>
        </w:rPr>
        <w:t xml:space="preserve">    </w:t>
      </w:r>
      <w:r>
        <w:rPr>
          <w:rFonts w:ascii="Times New Roman" w:hAnsi="Times New Roman" w:cs="Times New Roman"/>
        </w:rPr>
        <w:t xml:space="preserve">     </w:t>
      </w:r>
      <w:r w:rsidRPr="00A01833">
        <w:rPr>
          <w:rFonts w:ascii="Times New Roman" w:hAnsi="Times New Roman" w:cs="Times New Roman"/>
        </w:rPr>
        <w:t xml:space="preserve">В  соответствии  со  </w:t>
      </w:r>
      <w:hyperlink r:id="rId20" w:history="1">
        <w:r w:rsidRPr="00A01833">
          <w:rPr>
            <w:rFonts w:ascii="Times New Roman" w:hAnsi="Times New Roman" w:cs="Times New Roman"/>
            <w:color w:val="0000FF"/>
          </w:rPr>
          <w:t>ст.  9</w:t>
        </w:r>
      </w:hyperlink>
      <w:r w:rsidRPr="00A01833">
        <w:rPr>
          <w:rFonts w:ascii="Times New Roman" w:hAnsi="Times New Roman" w:cs="Times New Roman"/>
        </w:rPr>
        <w:t xml:space="preserve"> ФЗ "О персональных данных" я,____________________________________________________</w:t>
      </w:r>
      <w:r>
        <w:rPr>
          <w:rFonts w:ascii="Times New Roman" w:hAnsi="Times New Roman" w:cs="Times New Roman"/>
        </w:rPr>
        <w:t>______________________</w:t>
      </w:r>
      <w:r w:rsidRPr="00A01833">
        <w:rPr>
          <w:rFonts w:ascii="Times New Roman" w:hAnsi="Times New Roman" w:cs="Times New Roman"/>
        </w:rPr>
        <w:t>_________________,</w:t>
      </w:r>
    </w:p>
    <w:p w14:paraId="3729830D" w14:textId="77777777" w:rsidR="00DC677F" w:rsidRPr="00A01833" w:rsidRDefault="00DC677F" w:rsidP="00DC677F">
      <w:pPr>
        <w:pStyle w:val="ConsPlusNonformat"/>
        <w:widowControl/>
        <w:jc w:val="center"/>
        <w:rPr>
          <w:rFonts w:ascii="Times New Roman" w:hAnsi="Times New Roman" w:cs="Times New Roman"/>
          <w:sz w:val="16"/>
          <w:szCs w:val="16"/>
        </w:rPr>
      </w:pPr>
      <w:r w:rsidRPr="00A01833">
        <w:rPr>
          <w:rFonts w:ascii="Times New Roman" w:hAnsi="Times New Roman" w:cs="Times New Roman"/>
          <w:sz w:val="16"/>
          <w:szCs w:val="16"/>
        </w:rPr>
        <w:t>(Ф.И.О. субъекта персональных данных/его представителя)</w:t>
      </w:r>
    </w:p>
    <w:p w14:paraId="4E955EC4" w14:textId="77777777" w:rsidR="00DC677F" w:rsidRPr="00C271D9" w:rsidRDefault="00DC677F" w:rsidP="00DC677F">
      <w:pPr>
        <w:pStyle w:val="ConsPlusNonformat"/>
        <w:widowControl/>
        <w:jc w:val="both"/>
        <w:rPr>
          <w:rFonts w:ascii="Times New Roman" w:hAnsi="Times New Roman" w:cs="Times New Roman"/>
        </w:rPr>
      </w:pPr>
      <w:r w:rsidRPr="00A01833">
        <w:rPr>
          <w:rFonts w:ascii="Times New Roman" w:hAnsi="Times New Roman" w:cs="Times New Roman"/>
        </w:rPr>
        <w:t xml:space="preserve">даю  согласие </w:t>
      </w:r>
      <w:r w:rsidRPr="00E8218D">
        <w:rPr>
          <w:rFonts w:ascii="Times New Roman" w:hAnsi="Times New Roman" w:cs="Times New Roman"/>
        </w:rPr>
        <w:t xml:space="preserve">Абонентному отделу МП «Водоканал» города Великие Луки </w:t>
      </w:r>
      <w:r w:rsidRPr="00A01833">
        <w:rPr>
          <w:rFonts w:ascii="Times New Roman" w:hAnsi="Times New Roman" w:cs="Times New Roman"/>
        </w:rPr>
        <w:t xml:space="preserve">на </w:t>
      </w:r>
      <w:r w:rsidRPr="00E8218D">
        <w:rPr>
          <w:rFonts w:ascii="Times New Roman" w:hAnsi="Times New Roman" w:cs="Times New Roman"/>
        </w:rPr>
        <w:t>автоматизированную и неавтоматизированную</w:t>
      </w:r>
      <w:r>
        <w:rPr>
          <w:rFonts w:ascii="Times New Roman" w:hAnsi="Times New Roman" w:cs="Times New Roman"/>
        </w:rPr>
        <w:t xml:space="preserve"> </w:t>
      </w:r>
      <w:r w:rsidRPr="00E8218D">
        <w:rPr>
          <w:rFonts w:ascii="Times New Roman" w:hAnsi="Times New Roman" w:cs="Times New Roman"/>
        </w:rPr>
        <w:t>обработку</w:t>
      </w:r>
      <w:r>
        <w:rPr>
          <w:rFonts w:ascii="Times New Roman" w:hAnsi="Times New Roman" w:cs="Times New Roman"/>
        </w:rPr>
        <w:t xml:space="preserve"> </w:t>
      </w:r>
      <w:r w:rsidRPr="001431DE">
        <w:rPr>
          <w:rFonts w:ascii="Times New Roman" w:hAnsi="Times New Roman" w:cs="Times New Roman"/>
          <w:b/>
        </w:rPr>
        <w:t>персональных  данных</w:t>
      </w:r>
      <w:r w:rsidRPr="00A01833">
        <w:rPr>
          <w:rFonts w:ascii="Times New Roman" w:hAnsi="Times New Roman" w:cs="Times New Roman"/>
        </w:rPr>
        <w:t>:</w:t>
      </w:r>
      <w:r>
        <w:rPr>
          <w:rFonts w:ascii="Times New Roman" w:hAnsi="Times New Roman" w:cs="Times New Roman"/>
        </w:rPr>
        <w:t xml:space="preserve"> </w:t>
      </w:r>
      <w:r w:rsidRPr="001431DE">
        <w:rPr>
          <w:rFonts w:ascii="Times New Roman" w:hAnsi="Times New Roman" w:cs="Times New Roman"/>
        </w:rPr>
        <w:t>фамилия, имя, отчество, год, месяц, дата и место рождения, сведения о месте регистрации и проживания, ИНН, сведения о месте работы, должность, серия, номер</w:t>
      </w:r>
      <w:r>
        <w:rPr>
          <w:rFonts w:ascii="Times New Roman" w:hAnsi="Times New Roman" w:cs="Times New Roman"/>
        </w:rPr>
        <w:t>, дата и место выдачи</w:t>
      </w:r>
      <w:r w:rsidRPr="001431DE">
        <w:rPr>
          <w:rFonts w:ascii="Times New Roman" w:hAnsi="Times New Roman" w:cs="Times New Roman"/>
        </w:rPr>
        <w:t xml:space="preserve"> документа удостоверяющего личность,</w:t>
      </w:r>
      <w:r>
        <w:rPr>
          <w:rFonts w:ascii="Times New Roman" w:hAnsi="Times New Roman" w:cs="Times New Roman"/>
        </w:rPr>
        <w:t xml:space="preserve"> </w:t>
      </w:r>
      <w:r w:rsidRPr="001431DE">
        <w:rPr>
          <w:rFonts w:ascii="Times New Roman" w:hAnsi="Times New Roman" w:cs="Times New Roman"/>
        </w:rPr>
        <w:t xml:space="preserve">контактных телефонов, сведений о правах собственности на объект </w:t>
      </w:r>
      <w:r w:rsidRPr="00E8218D">
        <w:rPr>
          <w:rFonts w:ascii="Times New Roman" w:hAnsi="Times New Roman" w:cs="Times New Roman"/>
        </w:rPr>
        <w:t>недвижимости, сведения о членах семьи</w:t>
      </w:r>
      <w:r>
        <w:rPr>
          <w:rFonts w:ascii="Times New Roman" w:hAnsi="Times New Roman" w:cs="Times New Roman"/>
        </w:rPr>
        <w:t xml:space="preserve">,   </w:t>
      </w:r>
      <w:r w:rsidRPr="00E8218D">
        <w:rPr>
          <w:rFonts w:ascii="Times New Roman" w:hAnsi="Times New Roman" w:cs="Times New Roman"/>
        </w:rPr>
        <w:t>с занесением в базу данных МП «Водоканал» города Великие Луки</w:t>
      </w:r>
      <w:r>
        <w:rPr>
          <w:rFonts w:ascii="Times New Roman" w:hAnsi="Times New Roman" w:cs="Times New Roman"/>
        </w:rPr>
        <w:t xml:space="preserve"> </w:t>
      </w:r>
      <w:r w:rsidRPr="00A01833">
        <w:rPr>
          <w:rFonts w:ascii="Times New Roman" w:hAnsi="Times New Roman" w:cs="Times New Roman"/>
        </w:rPr>
        <w:t xml:space="preserve">в </w:t>
      </w:r>
      <w:r w:rsidRPr="00C271D9">
        <w:rPr>
          <w:rFonts w:ascii="Times New Roman" w:hAnsi="Times New Roman" w:cs="Times New Roman"/>
        </w:rPr>
        <w:t>целях оформления договора на водоснабжение и водоотведение, платежных документов.</w:t>
      </w:r>
    </w:p>
    <w:p w14:paraId="53616543" w14:textId="77777777" w:rsidR="00DC677F" w:rsidRPr="00C271D9" w:rsidRDefault="00DC677F" w:rsidP="00DC677F">
      <w:pPr>
        <w:pStyle w:val="ConsPlusNonformat"/>
        <w:widowControl/>
        <w:jc w:val="both"/>
        <w:rPr>
          <w:rFonts w:ascii="Times New Roman" w:hAnsi="Times New Roman" w:cs="Times New Roman"/>
        </w:rPr>
      </w:pPr>
      <w:r>
        <w:rPr>
          <w:rFonts w:ascii="Times New Roman" w:hAnsi="Times New Roman" w:cs="Times New Roman"/>
        </w:rPr>
        <w:t xml:space="preserve">         Даю согласие на СМС информирование по тел._______________________________</w:t>
      </w:r>
    </w:p>
    <w:p w14:paraId="5A768FEF" w14:textId="77777777" w:rsidR="00DC677F" w:rsidRPr="00A01833" w:rsidRDefault="00DC677F" w:rsidP="00DC677F">
      <w:pPr>
        <w:pStyle w:val="ConsPlusNonformat"/>
        <w:widowControl/>
        <w:jc w:val="both"/>
        <w:rPr>
          <w:rFonts w:ascii="Times New Roman" w:hAnsi="Times New Roman" w:cs="Times New Roman"/>
        </w:rPr>
      </w:pPr>
    </w:p>
    <w:p w14:paraId="117CA070" w14:textId="77777777" w:rsidR="00DC677F" w:rsidRPr="000B79F1" w:rsidRDefault="00DC677F" w:rsidP="00DC677F">
      <w:pPr>
        <w:pStyle w:val="ConsPlusNonformat"/>
        <w:widowControl/>
        <w:jc w:val="both"/>
        <w:rPr>
          <w:rFonts w:ascii="Times New Roman" w:hAnsi="Times New Roman" w:cs="Times New Roman"/>
          <w:u w:val="single"/>
        </w:rPr>
      </w:pPr>
      <w:r w:rsidRPr="00A01833">
        <w:rPr>
          <w:rFonts w:ascii="Times New Roman" w:hAnsi="Times New Roman" w:cs="Times New Roman"/>
        </w:rPr>
        <w:t xml:space="preserve">Срок действия согласия </w:t>
      </w:r>
      <w:r>
        <w:rPr>
          <w:rFonts w:ascii="Times New Roman" w:hAnsi="Times New Roman" w:cs="Times New Roman"/>
        </w:rPr>
        <w:t xml:space="preserve">   -      </w:t>
      </w:r>
      <w:r w:rsidRPr="000B79F1">
        <w:rPr>
          <w:rFonts w:ascii="Times New Roman" w:hAnsi="Times New Roman" w:cs="Times New Roman"/>
          <w:u w:val="single"/>
        </w:rPr>
        <w:t>на период договорных отношений.</w:t>
      </w:r>
    </w:p>
    <w:p w14:paraId="7523AFA4" w14:textId="77777777" w:rsidR="00DC677F" w:rsidRPr="00A01833" w:rsidRDefault="00DC677F" w:rsidP="00DC677F">
      <w:pPr>
        <w:pStyle w:val="ConsPlusNonformat"/>
        <w:widowControl/>
        <w:jc w:val="both"/>
        <w:rPr>
          <w:rFonts w:ascii="Times New Roman" w:hAnsi="Times New Roman" w:cs="Times New Roman"/>
        </w:rPr>
      </w:pPr>
    </w:p>
    <w:p w14:paraId="7516274D" w14:textId="77777777" w:rsidR="00DC677F" w:rsidRPr="00A01833" w:rsidRDefault="00DC677F" w:rsidP="00DC677F">
      <w:pPr>
        <w:pStyle w:val="ConsPlusNonformat"/>
        <w:widowControl/>
        <w:jc w:val="both"/>
        <w:rPr>
          <w:rFonts w:ascii="Times New Roman" w:hAnsi="Times New Roman" w:cs="Times New Roman"/>
        </w:rPr>
      </w:pPr>
      <w:r w:rsidRPr="00A01833">
        <w:rPr>
          <w:rFonts w:ascii="Times New Roman" w:hAnsi="Times New Roman" w:cs="Times New Roman"/>
        </w:rPr>
        <w:t>Настоящее согласие может быть отозвано мной в письменной форме.</w:t>
      </w:r>
    </w:p>
    <w:p w14:paraId="6DEEB792" w14:textId="77777777" w:rsidR="00DC677F" w:rsidRDefault="00DC677F" w:rsidP="00DC677F">
      <w:pPr>
        <w:pStyle w:val="ConsPlusNonformat"/>
        <w:widowControl/>
        <w:jc w:val="both"/>
        <w:rPr>
          <w:rFonts w:ascii="Times New Roman" w:hAnsi="Times New Roman" w:cs="Times New Roman"/>
        </w:rPr>
      </w:pPr>
    </w:p>
    <w:p w14:paraId="7A054CF4" w14:textId="77777777" w:rsidR="00DC677F" w:rsidRDefault="00DC677F" w:rsidP="00DC677F">
      <w:pPr>
        <w:pStyle w:val="ConsPlusNonformat"/>
        <w:widowControl/>
        <w:jc w:val="both"/>
        <w:rPr>
          <w:rFonts w:ascii="Times New Roman" w:hAnsi="Times New Roman" w:cs="Times New Roman"/>
        </w:rPr>
      </w:pPr>
    </w:p>
    <w:p w14:paraId="386622A7" w14:textId="796F899B" w:rsidR="00DC677F" w:rsidRDefault="00572EFB" w:rsidP="00DC677F">
      <w:pPr>
        <w:pStyle w:val="ConsPlusNonformat"/>
        <w:widowControl/>
        <w:jc w:val="both"/>
        <w:rPr>
          <w:rFonts w:ascii="Times New Roman" w:hAnsi="Times New Roman" w:cs="Times New Roman"/>
        </w:rPr>
      </w:pPr>
      <w:r>
        <w:rPr>
          <w:rFonts w:ascii="Times New Roman" w:hAnsi="Times New Roman" w:cs="Times New Roman"/>
        </w:rPr>
        <w:t>-</w:t>
      </w:r>
    </w:p>
    <w:p w14:paraId="414C3DCE" w14:textId="77777777" w:rsidR="00DC677F" w:rsidRDefault="00DC677F" w:rsidP="00DC677F">
      <w:pPr>
        <w:pStyle w:val="ConsPlusNonformat"/>
        <w:widowControl/>
        <w:jc w:val="both"/>
        <w:rPr>
          <w:rFonts w:ascii="Times New Roman" w:hAnsi="Times New Roman" w:cs="Times New Roman"/>
        </w:rPr>
      </w:pPr>
      <w:r w:rsidRPr="00A01833">
        <w:rPr>
          <w:rFonts w:ascii="Times New Roman" w:hAnsi="Times New Roman" w:cs="Times New Roman"/>
        </w:rPr>
        <w:t>_____________ ________________________</w:t>
      </w:r>
      <w:r>
        <w:rPr>
          <w:rFonts w:ascii="Times New Roman" w:hAnsi="Times New Roman" w:cs="Times New Roman"/>
        </w:rPr>
        <w:t xml:space="preserve">                                        «_______»_______________ 20____ г.</w:t>
      </w:r>
    </w:p>
    <w:p w14:paraId="24EBD936" w14:textId="77777777" w:rsidR="00DC677F" w:rsidRPr="00A01833" w:rsidRDefault="00DC677F" w:rsidP="00DC677F">
      <w:pPr>
        <w:pStyle w:val="ConsPlusNonformat"/>
        <w:widowControl/>
        <w:jc w:val="both"/>
        <w:rPr>
          <w:rFonts w:ascii="Times New Roman" w:hAnsi="Times New Roman" w:cs="Times New Roman"/>
          <w:sz w:val="16"/>
          <w:szCs w:val="16"/>
        </w:rPr>
      </w:pPr>
      <w:r>
        <w:rPr>
          <w:rFonts w:ascii="Times New Roman" w:hAnsi="Times New Roman" w:cs="Times New Roman"/>
        </w:rPr>
        <w:t xml:space="preserve">     </w:t>
      </w:r>
      <w:r w:rsidRPr="00A01833">
        <w:rPr>
          <w:rFonts w:ascii="Times New Roman" w:hAnsi="Times New Roman" w:cs="Times New Roman"/>
          <w:sz w:val="16"/>
          <w:szCs w:val="16"/>
        </w:rPr>
        <w:t>(подпись)                  (фамилия, инициалы)</w:t>
      </w:r>
    </w:p>
    <w:p w14:paraId="06F8AA23" w14:textId="77777777" w:rsidR="00DC677F" w:rsidRDefault="00DC677F" w:rsidP="00DC677F">
      <w:pPr>
        <w:pStyle w:val="ConsPlusNonformat"/>
        <w:widowControl/>
        <w:ind w:left="3540"/>
        <w:jc w:val="both"/>
        <w:rPr>
          <w:rFonts w:ascii="Times New Roman" w:hAnsi="Times New Roman" w:cs="Times New Roman"/>
        </w:rPr>
      </w:pPr>
    </w:p>
    <w:p w14:paraId="0CA3B910" w14:textId="77777777" w:rsidR="00DC677F" w:rsidRDefault="00DC677F" w:rsidP="00DC677F">
      <w:pPr>
        <w:pStyle w:val="ConsPlusNonformat"/>
        <w:widowControl/>
        <w:ind w:left="3540"/>
        <w:jc w:val="both"/>
        <w:rPr>
          <w:rFonts w:ascii="Times New Roman" w:hAnsi="Times New Roman" w:cs="Times New Roman"/>
        </w:rPr>
      </w:pPr>
    </w:p>
    <w:p w14:paraId="03D5173E" w14:textId="77777777" w:rsidR="00DC677F" w:rsidRDefault="00DC677F" w:rsidP="00DC677F">
      <w:pPr>
        <w:pStyle w:val="ConsPlusNonformat"/>
        <w:widowControl/>
        <w:ind w:left="2832"/>
        <w:jc w:val="both"/>
        <w:rPr>
          <w:rFonts w:ascii="Times New Roman" w:hAnsi="Times New Roman" w:cs="Times New Roman"/>
        </w:rPr>
      </w:pPr>
    </w:p>
    <w:p w14:paraId="20E965E4" w14:textId="77777777" w:rsidR="00DC677F" w:rsidRDefault="00DC677F" w:rsidP="00DC677F">
      <w:pPr>
        <w:pStyle w:val="ConsPlusNonformat"/>
        <w:widowControl/>
        <w:ind w:left="2832"/>
        <w:jc w:val="both"/>
        <w:rPr>
          <w:rFonts w:ascii="Times New Roman" w:hAnsi="Times New Roman" w:cs="Times New Roman"/>
        </w:rPr>
      </w:pPr>
    </w:p>
    <w:p w14:paraId="34F6906E" w14:textId="77777777" w:rsidR="00DC677F" w:rsidRDefault="00DC677F" w:rsidP="00DC677F">
      <w:pPr>
        <w:pStyle w:val="ConsPlusNonformat"/>
        <w:widowControl/>
        <w:ind w:left="2832"/>
        <w:jc w:val="both"/>
        <w:rPr>
          <w:rFonts w:ascii="Times New Roman" w:hAnsi="Times New Roman" w:cs="Times New Roman"/>
        </w:rPr>
      </w:pPr>
      <w:r w:rsidRPr="00A01833">
        <w:rPr>
          <w:rFonts w:ascii="Times New Roman" w:hAnsi="Times New Roman" w:cs="Times New Roman"/>
        </w:rPr>
        <w:t xml:space="preserve">Директору МП «Водоканал» </w:t>
      </w:r>
      <w:r>
        <w:rPr>
          <w:rFonts w:ascii="Times New Roman" w:hAnsi="Times New Roman" w:cs="Times New Roman"/>
        </w:rPr>
        <w:t xml:space="preserve">  </w:t>
      </w:r>
      <w:r w:rsidRPr="00A01833">
        <w:rPr>
          <w:rFonts w:ascii="Times New Roman" w:hAnsi="Times New Roman" w:cs="Times New Roman"/>
        </w:rPr>
        <w:t xml:space="preserve">г. Великие Луки     </w:t>
      </w:r>
    </w:p>
    <w:p w14:paraId="720F9311" w14:textId="77777777" w:rsidR="00DC677F" w:rsidRPr="00A01833" w:rsidRDefault="00DC677F" w:rsidP="00DC677F">
      <w:pPr>
        <w:pStyle w:val="ConsPlusNonformat"/>
        <w:widowControl/>
        <w:ind w:left="2832"/>
        <w:jc w:val="both"/>
        <w:rPr>
          <w:rFonts w:ascii="Times New Roman" w:hAnsi="Times New Roman" w:cs="Times New Roman"/>
        </w:rPr>
      </w:pPr>
      <w:r w:rsidRPr="00A01833">
        <w:rPr>
          <w:rFonts w:ascii="Times New Roman" w:hAnsi="Times New Roman" w:cs="Times New Roman"/>
        </w:rPr>
        <w:t>182113, Псковская обл., г. Великие Луки,</w:t>
      </w:r>
      <w:r>
        <w:rPr>
          <w:rFonts w:ascii="Times New Roman" w:hAnsi="Times New Roman" w:cs="Times New Roman"/>
        </w:rPr>
        <w:t xml:space="preserve">  </w:t>
      </w:r>
      <w:r w:rsidRPr="00A01833">
        <w:rPr>
          <w:rFonts w:ascii="Times New Roman" w:hAnsi="Times New Roman" w:cs="Times New Roman"/>
        </w:rPr>
        <w:t xml:space="preserve">пер. Водопроводный, д. 10                    </w:t>
      </w:r>
    </w:p>
    <w:p w14:paraId="5A89DB7A" w14:textId="77777777" w:rsidR="00DC677F" w:rsidRDefault="00DC677F" w:rsidP="00DC677F">
      <w:pPr>
        <w:pStyle w:val="ConsPlusNonformat"/>
        <w:widowControl/>
        <w:ind w:left="2832"/>
        <w:jc w:val="both"/>
        <w:rPr>
          <w:rFonts w:ascii="Times New Roman" w:hAnsi="Times New Roman" w:cs="Times New Roman"/>
        </w:rPr>
      </w:pPr>
    </w:p>
    <w:p w14:paraId="75B5AB2A" w14:textId="77777777" w:rsidR="00DC677F" w:rsidRDefault="00DC677F" w:rsidP="00DC677F">
      <w:pPr>
        <w:pStyle w:val="ConsPlusNonformat"/>
        <w:widowControl/>
        <w:ind w:left="2832"/>
        <w:jc w:val="both"/>
        <w:rPr>
          <w:rFonts w:ascii="Times New Roman" w:hAnsi="Times New Roman" w:cs="Times New Roman"/>
        </w:rPr>
      </w:pPr>
      <w:r>
        <w:rPr>
          <w:rFonts w:ascii="Times New Roman" w:hAnsi="Times New Roman" w:cs="Times New Roman"/>
        </w:rPr>
        <w:t>от</w:t>
      </w:r>
      <w:r w:rsidRPr="00A01833">
        <w:rPr>
          <w:rFonts w:ascii="Times New Roman" w:hAnsi="Times New Roman" w:cs="Times New Roman"/>
        </w:rPr>
        <w:t>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w:t>
      </w:r>
    </w:p>
    <w:p w14:paraId="55744DE9" w14:textId="77777777" w:rsidR="00DC677F" w:rsidRPr="00F101FD" w:rsidRDefault="00DC677F" w:rsidP="00DC677F">
      <w:pPr>
        <w:pStyle w:val="ConsPlusNonformat"/>
        <w:widowControl/>
        <w:ind w:left="2832"/>
        <w:jc w:val="both"/>
        <w:rPr>
          <w:rFonts w:ascii="Times New Roman" w:hAnsi="Times New Roman" w:cs="Times New Roman"/>
        </w:rPr>
      </w:pPr>
      <w:r>
        <w:rPr>
          <w:rFonts w:ascii="Times New Roman" w:hAnsi="Times New Roman" w:cs="Times New Roman"/>
        </w:rPr>
        <w:t xml:space="preserve">          </w:t>
      </w:r>
      <w:r w:rsidRPr="00286578">
        <w:rPr>
          <w:rFonts w:ascii="Times New Roman" w:hAnsi="Times New Roman" w:cs="Times New Roman"/>
          <w:sz w:val="28"/>
          <w:szCs w:val="28"/>
        </w:rPr>
        <w:t xml:space="preserve"> </w:t>
      </w:r>
      <w:r w:rsidRPr="00F84D25">
        <w:rPr>
          <w:rFonts w:ascii="Times New Roman" w:hAnsi="Times New Roman" w:cs="Times New Roman"/>
          <w:sz w:val="16"/>
          <w:szCs w:val="16"/>
        </w:rPr>
        <w:t>(Ф.И.О. субъекта персональных данных, адрес)</w:t>
      </w:r>
    </w:p>
    <w:p w14:paraId="69DDD3F6" w14:textId="77777777" w:rsidR="00DC677F" w:rsidRDefault="00DC677F" w:rsidP="00DC677F">
      <w:pPr>
        <w:pStyle w:val="ConsPlusNonformat"/>
        <w:widowControl/>
        <w:jc w:val="center"/>
        <w:rPr>
          <w:rFonts w:ascii="Times New Roman" w:hAnsi="Times New Roman" w:cs="Times New Roman"/>
        </w:rPr>
      </w:pPr>
    </w:p>
    <w:p w14:paraId="7E1968EB" w14:textId="77777777" w:rsidR="00DC677F" w:rsidRPr="00A01833" w:rsidRDefault="00DC677F" w:rsidP="00DC677F">
      <w:pPr>
        <w:pStyle w:val="ConsPlusNonformat"/>
        <w:widowControl/>
        <w:jc w:val="center"/>
        <w:rPr>
          <w:rFonts w:ascii="Times New Roman" w:hAnsi="Times New Roman" w:cs="Times New Roman"/>
        </w:rPr>
      </w:pPr>
      <w:r w:rsidRPr="00A01833">
        <w:rPr>
          <w:rFonts w:ascii="Times New Roman" w:hAnsi="Times New Roman" w:cs="Times New Roman"/>
        </w:rPr>
        <w:t>СОГЛАСИЕ</w:t>
      </w:r>
    </w:p>
    <w:p w14:paraId="2FDAF66F" w14:textId="77777777" w:rsidR="00DC677F" w:rsidRPr="00A01833" w:rsidRDefault="00DC677F" w:rsidP="00DC677F">
      <w:pPr>
        <w:pStyle w:val="ConsPlusNonformat"/>
        <w:widowControl/>
        <w:jc w:val="center"/>
        <w:rPr>
          <w:rFonts w:ascii="Times New Roman" w:hAnsi="Times New Roman" w:cs="Times New Roman"/>
        </w:rPr>
      </w:pPr>
      <w:r w:rsidRPr="00A01833">
        <w:rPr>
          <w:rFonts w:ascii="Times New Roman" w:hAnsi="Times New Roman" w:cs="Times New Roman"/>
        </w:rPr>
        <w:t>на обработку персональных данных</w:t>
      </w:r>
      <w:r>
        <w:rPr>
          <w:rFonts w:ascii="Times New Roman" w:hAnsi="Times New Roman" w:cs="Times New Roman"/>
        </w:rPr>
        <w:t xml:space="preserve"> и СМС информирование</w:t>
      </w:r>
    </w:p>
    <w:p w14:paraId="7E2CCBEC" w14:textId="77777777" w:rsidR="00DC677F" w:rsidRPr="00A01833" w:rsidRDefault="00DC677F" w:rsidP="00DC677F">
      <w:pPr>
        <w:pStyle w:val="ConsPlusNonformat"/>
        <w:widowControl/>
        <w:rPr>
          <w:rFonts w:ascii="Times New Roman" w:hAnsi="Times New Roman" w:cs="Times New Roman"/>
        </w:rPr>
      </w:pPr>
    </w:p>
    <w:p w14:paraId="17982781" w14:textId="77777777" w:rsidR="00DC677F" w:rsidRPr="00A01833" w:rsidRDefault="00DC677F" w:rsidP="00DC677F">
      <w:pPr>
        <w:pStyle w:val="ConsPlusNonformat"/>
        <w:widowControl/>
        <w:rPr>
          <w:rFonts w:ascii="Times New Roman" w:hAnsi="Times New Roman" w:cs="Times New Roman"/>
        </w:rPr>
      </w:pPr>
      <w:r w:rsidRPr="00A01833">
        <w:rPr>
          <w:rFonts w:ascii="Times New Roman" w:hAnsi="Times New Roman" w:cs="Times New Roman"/>
        </w:rPr>
        <w:t xml:space="preserve">    </w:t>
      </w:r>
      <w:r>
        <w:rPr>
          <w:rFonts w:ascii="Times New Roman" w:hAnsi="Times New Roman" w:cs="Times New Roman"/>
        </w:rPr>
        <w:t xml:space="preserve">     </w:t>
      </w:r>
      <w:r w:rsidRPr="00A01833">
        <w:rPr>
          <w:rFonts w:ascii="Times New Roman" w:hAnsi="Times New Roman" w:cs="Times New Roman"/>
        </w:rPr>
        <w:t xml:space="preserve">В  соответствии  со  </w:t>
      </w:r>
      <w:hyperlink r:id="rId21" w:history="1">
        <w:r w:rsidRPr="00A01833">
          <w:rPr>
            <w:rFonts w:ascii="Times New Roman" w:hAnsi="Times New Roman" w:cs="Times New Roman"/>
            <w:color w:val="0000FF"/>
          </w:rPr>
          <w:t>ст.  9</w:t>
        </w:r>
      </w:hyperlink>
      <w:r w:rsidRPr="00A01833">
        <w:rPr>
          <w:rFonts w:ascii="Times New Roman" w:hAnsi="Times New Roman" w:cs="Times New Roman"/>
        </w:rPr>
        <w:t xml:space="preserve"> ФЗ "О персональных данных" я,____________________________________________________</w:t>
      </w:r>
      <w:r>
        <w:rPr>
          <w:rFonts w:ascii="Times New Roman" w:hAnsi="Times New Roman" w:cs="Times New Roman"/>
        </w:rPr>
        <w:t>______________________</w:t>
      </w:r>
      <w:r w:rsidRPr="00A01833">
        <w:rPr>
          <w:rFonts w:ascii="Times New Roman" w:hAnsi="Times New Roman" w:cs="Times New Roman"/>
        </w:rPr>
        <w:t>_________________,</w:t>
      </w:r>
    </w:p>
    <w:p w14:paraId="433042A0" w14:textId="77777777" w:rsidR="00DC677F" w:rsidRPr="00A01833" w:rsidRDefault="00DC677F" w:rsidP="00DC677F">
      <w:pPr>
        <w:pStyle w:val="ConsPlusNonformat"/>
        <w:widowControl/>
        <w:jc w:val="center"/>
        <w:rPr>
          <w:rFonts w:ascii="Times New Roman" w:hAnsi="Times New Roman" w:cs="Times New Roman"/>
          <w:sz w:val="16"/>
          <w:szCs w:val="16"/>
        </w:rPr>
      </w:pPr>
      <w:r w:rsidRPr="00A01833">
        <w:rPr>
          <w:rFonts w:ascii="Times New Roman" w:hAnsi="Times New Roman" w:cs="Times New Roman"/>
          <w:sz w:val="16"/>
          <w:szCs w:val="16"/>
        </w:rPr>
        <w:t>(Ф.И.О. субъекта персональных данных/его представителя)</w:t>
      </w:r>
    </w:p>
    <w:p w14:paraId="2D78C7E5" w14:textId="77777777" w:rsidR="00DC677F" w:rsidRDefault="00DC677F" w:rsidP="00DC677F">
      <w:pPr>
        <w:pStyle w:val="ConsPlusNonformat"/>
        <w:widowControl/>
        <w:jc w:val="both"/>
        <w:rPr>
          <w:rFonts w:ascii="Times New Roman" w:hAnsi="Times New Roman" w:cs="Times New Roman"/>
        </w:rPr>
      </w:pPr>
      <w:r w:rsidRPr="00A01833">
        <w:rPr>
          <w:rFonts w:ascii="Times New Roman" w:hAnsi="Times New Roman" w:cs="Times New Roman"/>
        </w:rPr>
        <w:t xml:space="preserve">даю  согласие </w:t>
      </w:r>
      <w:r w:rsidRPr="00E8218D">
        <w:rPr>
          <w:rFonts w:ascii="Times New Roman" w:hAnsi="Times New Roman" w:cs="Times New Roman"/>
        </w:rPr>
        <w:t xml:space="preserve">Абонентному отделу МП «Водоканал» города Великие Луки </w:t>
      </w:r>
      <w:r w:rsidRPr="00A01833">
        <w:rPr>
          <w:rFonts w:ascii="Times New Roman" w:hAnsi="Times New Roman" w:cs="Times New Roman"/>
        </w:rPr>
        <w:t xml:space="preserve">на </w:t>
      </w:r>
      <w:r w:rsidRPr="00E8218D">
        <w:rPr>
          <w:rFonts w:ascii="Times New Roman" w:hAnsi="Times New Roman" w:cs="Times New Roman"/>
        </w:rPr>
        <w:t>автоматизированную и неавтоматизированную</w:t>
      </w:r>
      <w:r>
        <w:rPr>
          <w:rFonts w:ascii="Times New Roman" w:hAnsi="Times New Roman" w:cs="Times New Roman"/>
        </w:rPr>
        <w:t xml:space="preserve"> </w:t>
      </w:r>
      <w:r w:rsidRPr="00E8218D">
        <w:rPr>
          <w:rFonts w:ascii="Times New Roman" w:hAnsi="Times New Roman" w:cs="Times New Roman"/>
        </w:rPr>
        <w:t>обработку</w:t>
      </w:r>
      <w:r>
        <w:rPr>
          <w:rFonts w:ascii="Times New Roman" w:hAnsi="Times New Roman" w:cs="Times New Roman"/>
        </w:rPr>
        <w:t xml:space="preserve"> </w:t>
      </w:r>
      <w:r w:rsidRPr="001431DE">
        <w:rPr>
          <w:rFonts w:ascii="Times New Roman" w:hAnsi="Times New Roman" w:cs="Times New Roman"/>
          <w:b/>
        </w:rPr>
        <w:t>персональных  данных</w:t>
      </w:r>
      <w:r w:rsidRPr="00A01833">
        <w:rPr>
          <w:rFonts w:ascii="Times New Roman" w:hAnsi="Times New Roman" w:cs="Times New Roman"/>
        </w:rPr>
        <w:t>:</w:t>
      </w:r>
      <w:r>
        <w:rPr>
          <w:rFonts w:ascii="Times New Roman" w:hAnsi="Times New Roman" w:cs="Times New Roman"/>
        </w:rPr>
        <w:t xml:space="preserve"> </w:t>
      </w:r>
      <w:r w:rsidRPr="001431DE">
        <w:rPr>
          <w:rFonts w:ascii="Times New Roman" w:hAnsi="Times New Roman" w:cs="Times New Roman"/>
        </w:rPr>
        <w:t>фамилия, имя, отчество, год, месяц, дата и место рождения, сведения о месте регистрации и проживания, ИНН, сведения о месте работы, должность, серия, номер</w:t>
      </w:r>
      <w:r>
        <w:rPr>
          <w:rFonts w:ascii="Times New Roman" w:hAnsi="Times New Roman" w:cs="Times New Roman"/>
        </w:rPr>
        <w:t>, дата и место выдачи</w:t>
      </w:r>
      <w:r w:rsidRPr="001431DE">
        <w:rPr>
          <w:rFonts w:ascii="Times New Roman" w:hAnsi="Times New Roman" w:cs="Times New Roman"/>
        </w:rPr>
        <w:t xml:space="preserve"> документа удостоверяющего личность,</w:t>
      </w:r>
      <w:r>
        <w:rPr>
          <w:rFonts w:ascii="Times New Roman" w:hAnsi="Times New Roman" w:cs="Times New Roman"/>
        </w:rPr>
        <w:t xml:space="preserve"> </w:t>
      </w:r>
      <w:r w:rsidRPr="001431DE">
        <w:rPr>
          <w:rFonts w:ascii="Times New Roman" w:hAnsi="Times New Roman" w:cs="Times New Roman"/>
        </w:rPr>
        <w:t xml:space="preserve">контактных телефонов, сведений о правах собственности на объект </w:t>
      </w:r>
      <w:r w:rsidRPr="00E8218D">
        <w:rPr>
          <w:rFonts w:ascii="Times New Roman" w:hAnsi="Times New Roman" w:cs="Times New Roman"/>
        </w:rPr>
        <w:t>недвижимости, сведения о членах семьи</w:t>
      </w:r>
      <w:r>
        <w:rPr>
          <w:rFonts w:ascii="Times New Roman" w:hAnsi="Times New Roman" w:cs="Times New Roman"/>
        </w:rPr>
        <w:t xml:space="preserve">,   </w:t>
      </w:r>
      <w:r w:rsidRPr="00E8218D">
        <w:rPr>
          <w:rFonts w:ascii="Times New Roman" w:hAnsi="Times New Roman" w:cs="Times New Roman"/>
        </w:rPr>
        <w:t>с занесением в базу данных МП «Водоканал» города Великие Луки</w:t>
      </w:r>
      <w:r>
        <w:rPr>
          <w:rFonts w:ascii="Times New Roman" w:hAnsi="Times New Roman" w:cs="Times New Roman"/>
        </w:rPr>
        <w:t xml:space="preserve"> </w:t>
      </w:r>
      <w:r w:rsidRPr="00A01833">
        <w:rPr>
          <w:rFonts w:ascii="Times New Roman" w:hAnsi="Times New Roman" w:cs="Times New Roman"/>
        </w:rPr>
        <w:t xml:space="preserve">в </w:t>
      </w:r>
      <w:r w:rsidRPr="00C271D9">
        <w:rPr>
          <w:rFonts w:ascii="Times New Roman" w:hAnsi="Times New Roman" w:cs="Times New Roman"/>
        </w:rPr>
        <w:t>целях оформления договора на водоснабжение и водоотведение, платежных документов</w:t>
      </w:r>
      <w:r>
        <w:rPr>
          <w:rFonts w:ascii="Times New Roman" w:hAnsi="Times New Roman" w:cs="Times New Roman"/>
        </w:rPr>
        <w:t xml:space="preserve">. </w:t>
      </w:r>
    </w:p>
    <w:p w14:paraId="0D9978E2" w14:textId="77777777" w:rsidR="00DC677F" w:rsidRPr="00C271D9" w:rsidRDefault="00DC677F" w:rsidP="00DC677F">
      <w:pPr>
        <w:pStyle w:val="ConsPlusNonformat"/>
        <w:widowControl/>
        <w:jc w:val="both"/>
        <w:rPr>
          <w:rFonts w:ascii="Times New Roman" w:hAnsi="Times New Roman" w:cs="Times New Roman"/>
        </w:rPr>
      </w:pPr>
      <w:r>
        <w:rPr>
          <w:rFonts w:ascii="Times New Roman" w:hAnsi="Times New Roman" w:cs="Times New Roman"/>
        </w:rPr>
        <w:t xml:space="preserve">        Даю согласие на СМС информирование по тел</w:t>
      </w:r>
      <w:r w:rsidRPr="00C271D9">
        <w:rPr>
          <w:rFonts w:ascii="Times New Roman" w:hAnsi="Times New Roman" w:cs="Times New Roman"/>
        </w:rPr>
        <w:t>.</w:t>
      </w:r>
      <w:r>
        <w:rPr>
          <w:rFonts w:ascii="Times New Roman" w:hAnsi="Times New Roman" w:cs="Times New Roman"/>
        </w:rPr>
        <w:t>_________________________________</w:t>
      </w:r>
    </w:p>
    <w:p w14:paraId="53BF1DAA" w14:textId="77777777" w:rsidR="00DC677F" w:rsidRPr="00A01833" w:rsidRDefault="00DC677F" w:rsidP="00DC677F">
      <w:pPr>
        <w:pStyle w:val="ConsPlusNonformat"/>
        <w:widowControl/>
        <w:jc w:val="both"/>
        <w:rPr>
          <w:rFonts w:ascii="Times New Roman" w:hAnsi="Times New Roman" w:cs="Times New Roman"/>
        </w:rPr>
      </w:pPr>
    </w:p>
    <w:p w14:paraId="65E1D900" w14:textId="77777777" w:rsidR="00DC677F" w:rsidRPr="000B79F1" w:rsidRDefault="00DC677F" w:rsidP="00DC677F">
      <w:pPr>
        <w:pStyle w:val="ConsPlusNonformat"/>
        <w:widowControl/>
        <w:jc w:val="both"/>
        <w:rPr>
          <w:rFonts w:ascii="Times New Roman" w:hAnsi="Times New Roman" w:cs="Times New Roman"/>
          <w:u w:val="single"/>
        </w:rPr>
      </w:pPr>
      <w:r w:rsidRPr="00A01833">
        <w:rPr>
          <w:rFonts w:ascii="Times New Roman" w:hAnsi="Times New Roman" w:cs="Times New Roman"/>
        </w:rPr>
        <w:t xml:space="preserve">Срок действия согласия </w:t>
      </w:r>
      <w:r>
        <w:rPr>
          <w:rFonts w:ascii="Times New Roman" w:hAnsi="Times New Roman" w:cs="Times New Roman"/>
        </w:rPr>
        <w:t xml:space="preserve">   -      </w:t>
      </w:r>
      <w:r w:rsidRPr="000B79F1">
        <w:rPr>
          <w:rFonts w:ascii="Times New Roman" w:hAnsi="Times New Roman" w:cs="Times New Roman"/>
          <w:u w:val="single"/>
        </w:rPr>
        <w:t>на период договорных отношений.</w:t>
      </w:r>
    </w:p>
    <w:p w14:paraId="244EB177" w14:textId="77777777" w:rsidR="00DC677F" w:rsidRPr="00A01833" w:rsidRDefault="00DC677F" w:rsidP="00DC677F">
      <w:pPr>
        <w:pStyle w:val="ConsPlusNonformat"/>
        <w:widowControl/>
        <w:jc w:val="both"/>
        <w:rPr>
          <w:rFonts w:ascii="Times New Roman" w:hAnsi="Times New Roman" w:cs="Times New Roman"/>
        </w:rPr>
      </w:pPr>
    </w:p>
    <w:p w14:paraId="79FADB3F" w14:textId="77777777" w:rsidR="00DC677F" w:rsidRPr="00A01833" w:rsidRDefault="00DC677F" w:rsidP="00DC677F">
      <w:pPr>
        <w:pStyle w:val="ConsPlusNonformat"/>
        <w:widowControl/>
        <w:jc w:val="both"/>
        <w:rPr>
          <w:rFonts w:ascii="Times New Roman" w:hAnsi="Times New Roman" w:cs="Times New Roman"/>
        </w:rPr>
      </w:pPr>
      <w:r w:rsidRPr="00A01833">
        <w:rPr>
          <w:rFonts w:ascii="Times New Roman" w:hAnsi="Times New Roman" w:cs="Times New Roman"/>
        </w:rPr>
        <w:t>Настоящее согласие может быть отозвано мной в письменной форме.</w:t>
      </w:r>
    </w:p>
    <w:p w14:paraId="27BA08DC" w14:textId="77777777" w:rsidR="00DC677F" w:rsidRDefault="00DC677F" w:rsidP="00DC677F">
      <w:pPr>
        <w:pStyle w:val="ConsPlusNonformat"/>
        <w:widowControl/>
        <w:jc w:val="both"/>
        <w:rPr>
          <w:rFonts w:ascii="Times New Roman" w:hAnsi="Times New Roman" w:cs="Times New Roman"/>
        </w:rPr>
      </w:pPr>
    </w:p>
    <w:p w14:paraId="4346FF24" w14:textId="77777777" w:rsidR="00DC677F" w:rsidRDefault="00DC677F" w:rsidP="00DC677F">
      <w:pPr>
        <w:pStyle w:val="ConsPlusNonformat"/>
        <w:widowControl/>
        <w:jc w:val="both"/>
        <w:rPr>
          <w:rFonts w:ascii="Times New Roman" w:hAnsi="Times New Roman" w:cs="Times New Roman"/>
        </w:rPr>
      </w:pPr>
    </w:p>
    <w:p w14:paraId="15B6DBC7" w14:textId="77777777" w:rsidR="00DC677F" w:rsidRDefault="00DC677F" w:rsidP="00DC677F">
      <w:pPr>
        <w:pStyle w:val="ConsPlusNonformat"/>
        <w:widowControl/>
        <w:jc w:val="both"/>
        <w:rPr>
          <w:rFonts w:ascii="Times New Roman" w:hAnsi="Times New Roman" w:cs="Times New Roman"/>
        </w:rPr>
      </w:pPr>
      <w:r w:rsidRPr="00A01833">
        <w:rPr>
          <w:rFonts w:ascii="Times New Roman" w:hAnsi="Times New Roman" w:cs="Times New Roman"/>
        </w:rPr>
        <w:t>_____________ ________________________</w:t>
      </w:r>
      <w:r>
        <w:rPr>
          <w:rFonts w:ascii="Times New Roman" w:hAnsi="Times New Roman" w:cs="Times New Roman"/>
        </w:rPr>
        <w:t xml:space="preserve">                                        «_______»_______________ 20____ г.</w:t>
      </w:r>
    </w:p>
    <w:p w14:paraId="231A10A6" w14:textId="77777777" w:rsidR="00DC677F" w:rsidRPr="00FA276F" w:rsidRDefault="00DC677F" w:rsidP="00DC677F">
      <w:pPr>
        <w:pStyle w:val="ConsPlusNonformat"/>
        <w:widowControl/>
        <w:jc w:val="both"/>
        <w:rPr>
          <w:rFonts w:ascii="Times New Roman" w:eastAsia="Calibri" w:hAnsi="Times New Roman" w:cs="Times New Roman"/>
        </w:rPr>
      </w:pPr>
      <w:r>
        <w:rPr>
          <w:rFonts w:ascii="Times New Roman" w:hAnsi="Times New Roman" w:cs="Times New Roman"/>
        </w:rPr>
        <w:t xml:space="preserve">     </w:t>
      </w:r>
      <w:r w:rsidRPr="00A01833">
        <w:rPr>
          <w:rFonts w:ascii="Times New Roman" w:hAnsi="Times New Roman" w:cs="Times New Roman"/>
          <w:sz w:val="16"/>
          <w:szCs w:val="16"/>
        </w:rPr>
        <w:t>(подпись)                  (фамилия, инициалы)</w:t>
      </w:r>
    </w:p>
    <w:sectPr w:rsidR="00DC677F" w:rsidRPr="00FA276F" w:rsidSect="00A45A28">
      <w:pgSz w:w="11906" w:h="16838"/>
      <w:pgMar w:top="567" w:right="709" w:bottom="992" w:left="1701"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F0"/>
    <w:rsid w:val="000175A5"/>
    <w:rsid w:val="00023CC7"/>
    <w:rsid w:val="00046104"/>
    <w:rsid w:val="001641D2"/>
    <w:rsid w:val="001E49FF"/>
    <w:rsid w:val="002339D1"/>
    <w:rsid w:val="002A1543"/>
    <w:rsid w:val="002E7FDD"/>
    <w:rsid w:val="002F4029"/>
    <w:rsid w:val="003525E8"/>
    <w:rsid w:val="003A5168"/>
    <w:rsid w:val="003A558E"/>
    <w:rsid w:val="00435EF0"/>
    <w:rsid w:val="00466C55"/>
    <w:rsid w:val="005039D4"/>
    <w:rsid w:val="00531180"/>
    <w:rsid w:val="00572EFB"/>
    <w:rsid w:val="00592343"/>
    <w:rsid w:val="006037FF"/>
    <w:rsid w:val="006E3486"/>
    <w:rsid w:val="006F6666"/>
    <w:rsid w:val="00731BFC"/>
    <w:rsid w:val="00780A78"/>
    <w:rsid w:val="007A03C2"/>
    <w:rsid w:val="007E218A"/>
    <w:rsid w:val="008211C0"/>
    <w:rsid w:val="00893583"/>
    <w:rsid w:val="00896749"/>
    <w:rsid w:val="009E6A91"/>
    <w:rsid w:val="00A04F70"/>
    <w:rsid w:val="00A45A28"/>
    <w:rsid w:val="00A47D36"/>
    <w:rsid w:val="00A87217"/>
    <w:rsid w:val="00AD6765"/>
    <w:rsid w:val="00BC2D2A"/>
    <w:rsid w:val="00BD1532"/>
    <w:rsid w:val="00CD01B0"/>
    <w:rsid w:val="00D03552"/>
    <w:rsid w:val="00D74921"/>
    <w:rsid w:val="00DC18B4"/>
    <w:rsid w:val="00DC677F"/>
    <w:rsid w:val="00DD2059"/>
    <w:rsid w:val="00DE1035"/>
    <w:rsid w:val="00E546B0"/>
    <w:rsid w:val="00E821FD"/>
    <w:rsid w:val="00EA31B1"/>
    <w:rsid w:val="00EB189A"/>
    <w:rsid w:val="00ED5288"/>
    <w:rsid w:val="00EF3E02"/>
    <w:rsid w:val="00FA276F"/>
    <w:rsid w:val="00FA65F2"/>
    <w:rsid w:val="00FD2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8C90"/>
  <w15:docId w15:val="{29280F8B-2020-46F2-A8CA-C7163B1B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5EF0"/>
    <w:rPr>
      <w:color w:val="0000FF" w:themeColor="hyperlink"/>
      <w:u w:val="single"/>
    </w:rPr>
  </w:style>
  <w:style w:type="paragraph" w:customStyle="1" w:styleId="ConsPlusNormal">
    <w:name w:val="ConsPlusNormal"/>
    <w:rsid w:val="00435E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435E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59"/>
    <w:rsid w:val="00435E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link w:val="Normal"/>
    <w:rsid w:val="000175A5"/>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
    <w:rsid w:val="000175A5"/>
    <w:rPr>
      <w:rFonts w:ascii="Times New Roman" w:eastAsia="Times New Roman" w:hAnsi="Times New Roman" w:cs="Times New Roman"/>
      <w:sz w:val="20"/>
      <w:szCs w:val="20"/>
      <w:lang w:eastAsia="ru-RU"/>
    </w:rPr>
  </w:style>
  <w:style w:type="paragraph" w:customStyle="1" w:styleId="a5">
    <w:name w:val="Таблицы (моноширинный)"/>
    <w:basedOn w:val="a"/>
    <w:next w:val="a"/>
    <w:uiPriority w:val="99"/>
    <w:rsid w:val="000175A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6">
    <w:name w:val="Цветовое выделение"/>
    <w:uiPriority w:val="99"/>
    <w:rsid w:val="000175A5"/>
    <w:rPr>
      <w:b/>
      <w:bCs/>
      <w:color w:val="26282F"/>
    </w:rPr>
  </w:style>
  <w:style w:type="paragraph" w:styleId="a7">
    <w:name w:val="Body Text"/>
    <w:basedOn w:val="a"/>
    <w:link w:val="a8"/>
    <w:rsid w:val="00AD6765"/>
    <w:pPr>
      <w:tabs>
        <w:tab w:val="left" w:pos="0"/>
        <w:tab w:val="left" w:pos="993"/>
      </w:tabs>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AD6765"/>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8967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A_lawyer\Downloads\&#1055;&#1086;&#1089;&#1090;&#1072;&#1085;&#1086;&#1074;&#1083;&#1077;&#1085;&#1080;&#1077;%20&#1055;&#1088;&#1072;&#1074;&#1080;&#1090;&#1077;&#1083;&#1100;&#1089;&#1090;&#1074;&#1072;%20&#1056;&#1060;%20&#1086;&#1090;%2006.05.2011%20N%20354%20(&#1088;&#1077;&#1076;.%20&#1086;&#1090;.rtf" TargetMode="External"/><Relationship Id="rId13" Type="http://schemas.openxmlformats.org/officeDocument/2006/relationships/hyperlink" Target="file:///C:\Users\IRA_lawyer\Downloads\&#1055;&#1086;&#1089;&#1090;&#1072;&#1085;&#1086;&#1074;&#1083;&#1077;&#1085;&#1080;&#1077;%20&#1055;&#1088;&#1072;&#1074;&#1080;&#1090;&#1077;&#1083;&#1100;&#1089;&#1090;&#1074;&#1072;%20&#1056;&#1060;%20&#1086;&#1090;%2006.05.2011%20N%20354%20(&#1088;&#1077;&#1076;.%20&#1086;&#1090;.rtf" TargetMode="External"/><Relationship Id="rId18" Type="http://schemas.openxmlformats.org/officeDocument/2006/relationships/hyperlink" Target="http://www.vodokanal-vl.ru/" TargetMode="External"/><Relationship Id="rId3" Type="http://schemas.openxmlformats.org/officeDocument/2006/relationships/webSettings" Target="webSettings.xml"/><Relationship Id="rId21" Type="http://schemas.openxmlformats.org/officeDocument/2006/relationships/hyperlink" Target="consultantplus://offline/ref=A6B5E4AAB041E4FDBFD94956764A3AC700AC1B1EE75248734A334EC6E0F7D889651AED6EA2833192yDP4F" TargetMode="External"/><Relationship Id="rId7" Type="http://schemas.openxmlformats.org/officeDocument/2006/relationships/hyperlink" Target="file:///C:\Users\IRA_lawyer\Downloads\&#1055;&#1086;&#1089;&#1090;&#1072;&#1085;&#1086;&#1074;&#1083;&#1077;&#1085;&#1080;&#1077;%20&#1055;&#1088;&#1072;&#1074;&#1080;&#1090;&#1077;&#1083;&#1100;&#1089;&#1090;&#1074;&#1072;%20&#1056;&#1060;%20&#1086;&#1090;%2006.05.2011%20N%20354%20(&#1088;&#1077;&#1076;.%20&#1086;&#1090;.rtf" TargetMode="External"/><Relationship Id="rId12" Type="http://schemas.openxmlformats.org/officeDocument/2006/relationships/hyperlink" Target="file:///C:\Users\IRA_lawyer\Downloads\&#1055;&#1086;&#1089;&#1090;&#1072;&#1085;&#1086;&#1074;&#1083;&#1077;&#1085;&#1080;&#1077;%20&#1055;&#1088;&#1072;&#1074;&#1080;&#1090;&#1077;&#1083;&#1100;&#1089;&#1090;&#1074;&#1072;%20&#1056;&#1060;%20&#1086;&#1090;%2006.05.2011%20N%20354%20(&#1088;&#1077;&#1076;.%20&#1086;&#1090;.rtf" TargetMode="External"/><Relationship Id="rId17" Type="http://schemas.openxmlformats.org/officeDocument/2006/relationships/hyperlink" Target="https://login.consultant.ru/link/?req=doc&amp;base=LAW&amp;n=372838&amp;date=27.01.2021" TargetMode="External"/><Relationship Id="rId2" Type="http://schemas.openxmlformats.org/officeDocument/2006/relationships/settings" Target="settings.xml"/><Relationship Id="rId16" Type="http://schemas.openxmlformats.org/officeDocument/2006/relationships/hyperlink" Target="file:///C:\Users\IRA_lawyer\Downloads\&#1055;&#1086;&#1089;&#1090;&#1072;&#1085;&#1086;&#1074;&#1083;&#1077;&#1085;&#1080;&#1077;%20&#1055;&#1088;&#1072;&#1074;&#1080;&#1090;&#1077;&#1083;&#1100;&#1089;&#1090;&#1074;&#1072;%20&#1056;&#1060;%20&#1086;&#1090;%2006.05.2011%20N%20354%20(&#1088;&#1077;&#1076;.%20&#1086;&#1090;.rtf" TargetMode="External"/><Relationship Id="rId20" Type="http://schemas.openxmlformats.org/officeDocument/2006/relationships/hyperlink" Target="consultantplus://offline/ref=A6B5E4AAB041E4FDBFD94956764A3AC700AC1B1EE75248734A334EC6E0F7D889651AED6EA2833192yDP4F" TargetMode="External"/><Relationship Id="rId1" Type="http://schemas.openxmlformats.org/officeDocument/2006/relationships/styles" Target="styles.xml"/><Relationship Id="rId6" Type="http://schemas.openxmlformats.org/officeDocument/2006/relationships/hyperlink" Target="file:///C:\Users\IRA_lawyer\Downloads\&#1055;&#1086;&#1089;&#1090;&#1072;&#1085;&#1086;&#1074;&#1083;&#1077;&#1085;&#1080;&#1077;%20&#1055;&#1088;&#1072;&#1074;&#1080;&#1090;&#1077;&#1083;&#1100;&#1089;&#1090;&#1074;&#1072;%20&#1056;&#1060;%20&#1086;&#1090;%2006.05.2011%20N%20354%20(&#1088;&#1077;&#1076;.%20&#1086;&#1090;.rtf" TargetMode="External"/><Relationship Id="rId11" Type="http://schemas.openxmlformats.org/officeDocument/2006/relationships/hyperlink" Target="file:///C:\Users\IRA_lawyer\Downloads\&#1055;&#1086;&#1089;&#1090;&#1072;&#1085;&#1086;&#1074;&#1083;&#1077;&#1085;&#1080;&#1077;%20&#1055;&#1088;&#1072;&#1074;&#1080;&#1090;&#1077;&#1083;&#1100;&#1089;&#1090;&#1074;&#1072;%20&#1056;&#1060;%20&#1086;&#1090;%2006.05.2011%20N%20354%20(&#1088;&#1077;&#1076;.%20&#1086;&#1090;.rtf" TargetMode="External"/><Relationship Id="rId5" Type="http://schemas.openxmlformats.org/officeDocument/2006/relationships/hyperlink" Target="file:///C:\Users\IRA_lawyer\Downloads\&#1055;&#1086;&#1089;&#1090;&#1072;&#1085;&#1086;&#1074;&#1083;&#1077;&#1085;&#1080;&#1077;%20&#1055;&#1088;&#1072;&#1074;&#1080;&#1090;&#1077;&#1083;&#1100;&#1089;&#1090;&#1074;&#1072;%20&#1056;&#1060;%20&#1086;&#1090;%2006.05.2011%20N%20354%20(&#1088;&#1077;&#1076;.%20&#1086;&#1090;.rtf" TargetMode="External"/><Relationship Id="rId15" Type="http://schemas.openxmlformats.org/officeDocument/2006/relationships/hyperlink" Target="file:///C:\Users\IRA_lawyer\Downloads\&#1055;&#1086;&#1089;&#1090;&#1072;&#1085;&#1086;&#1074;&#1083;&#1077;&#1085;&#1080;&#1077;%20&#1055;&#1088;&#1072;&#1074;&#1080;&#1090;&#1077;&#1083;&#1100;&#1089;&#1090;&#1074;&#1072;%20&#1056;&#1060;%20&#1086;&#1090;%2006.05.2011%20N%20354%20(&#1088;&#1077;&#1076;.%20&#1086;&#1090;.rtf" TargetMode="External"/><Relationship Id="rId23" Type="http://schemas.openxmlformats.org/officeDocument/2006/relationships/theme" Target="theme/theme1.xml"/><Relationship Id="rId10" Type="http://schemas.openxmlformats.org/officeDocument/2006/relationships/hyperlink" Target="file:///C:\Users\IRA_lawyer\Downloads\&#1055;&#1086;&#1089;&#1090;&#1072;&#1085;&#1086;&#1074;&#1083;&#1077;&#1085;&#1080;&#1077;%20&#1055;&#1088;&#1072;&#1074;&#1080;&#1090;&#1077;&#1083;&#1100;&#1089;&#1090;&#1074;&#1072;%20&#1056;&#1060;%20&#1086;&#1090;%2006.05.2011%20N%20354%20(&#1088;&#1077;&#1076;.%20&#1086;&#1090;.rtf" TargetMode="External"/><Relationship Id="rId19" Type="http://schemas.openxmlformats.org/officeDocument/2006/relationships/hyperlink" Target="mailto:vodokanal-vl@yandex.ru" TargetMode="External"/><Relationship Id="rId4" Type="http://schemas.openxmlformats.org/officeDocument/2006/relationships/hyperlink" Target="file:///C:\Users\IRA_lawyer\Downloads\&#1055;&#1086;&#1089;&#1090;&#1072;&#1085;&#1086;&#1074;&#1083;&#1077;&#1085;&#1080;&#1077;%20&#1055;&#1088;&#1072;&#1074;&#1080;&#1090;&#1077;&#1083;&#1100;&#1089;&#1090;&#1074;&#1072;%20&#1056;&#1060;%20&#1086;&#1090;%2006.05.2011%20N%20354%20(&#1088;&#1077;&#1076;.%20&#1086;&#1090;.rtf" TargetMode="External"/><Relationship Id="rId9" Type="http://schemas.openxmlformats.org/officeDocument/2006/relationships/hyperlink" Target="file:///C:\Users\IRA_lawyer\Downloads\&#1055;&#1086;&#1089;&#1090;&#1072;&#1085;&#1086;&#1074;&#1083;&#1077;&#1085;&#1080;&#1077;%20&#1055;&#1088;&#1072;&#1074;&#1080;&#1090;&#1077;&#1083;&#1100;&#1089;&#1090;&#1074;&#1072;%20&#1056;&#1060;%20&#1086;&#1090;%2006.05.2011%20N%20354%20(&#1088;&#1077;&#1076;.%20&#1086;&#1090;.rtf" TargetMode="External"/><Relationship Id="rId14" Type="http://schemas.openxmlformats.org/officeDocument/2006/relationships/hyperlink" Target="file:///C:\Users\IRA_lawyer\Downloads\&#1055;&#1086;&#1089;&#1090;&#1072;&#1085;&#1086;&#1074;&#1083;&#1077;&#1085;&#1080;&#1077;%20&#1055;&#1088;&#1072;&#1074;&#1080;&#1090;&#1077;&#1083;&#1100;&#1089;&#1090;&#1074;&#1072;%20&#1056;&#1060;%20&#1086;&#1090;%2006.05.2011%20N%20354%20(&#1088;&#1077;&#1076;.%20&#1086;&#1090;.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4457</Words>
  <Characters>25411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ira_lawyer</dc:creator>
  <cp:lastModifiedBy>kroscheenko</cp:lastModifiedBy>
  <cp:revision>4</cp:revision>
  <cp:lastPrinted>2022-08-03T11:29:00Z</cp:lastPrinted>
  <dcterms:created xsi:type="dcterms:W3CDTF">2022-09-07T11:32:00Z</dcterms:created>
  <dcterms:modified xsi:type="dcterms:W3CDTF">2022-11-02T06:36:00Z</dcterms:modified>
</cp:coreProperties>
</file>